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69A0C" w14:textId="04A3DCEB" w:rsidR="00673B05" w:rsidRPr="00D2175D" w:rsidRDefault="00673B05" w:rsidP="00673B05">
      <w:pPr>
        <w:spacing w:after="0"/>
        <w:jc w:val="right"/>
        <w:rPr>
          <w:rFonts w:ascii="Century Gothic" w:hAnsi="Century Gothic"/>
          <w:b/>
        </w:rPr>
      </w:pPr>
      <w:r w:rsidRPr="00D2175D">
        <w:rPr>
          <w:rFonts w:ascii="Century Gothic" w:hAnsi="Century Gothic"/>
          <w:b/>
        </w:rPr>
        <w:t>ONCEAVA SESIÓN DE LA COMISIÓN EDILICIA</w:t>
      </w:r>
    </w:p>
    <w:p w14:paraId="3EB08551" w14:textId="77777777" w:rsidR="00673B05" w:rsidRPr="00D2175D" w:rsidRDefault="00673B05" w:rsidP="00673B05">
      <w:pPr>
        <w:spacing w:after="0"/>
        <w:jc w:val="right"/>
        <w:rPr>
          <w:rFonts w:ascii="Century Gothic" w:hAnsi="Century Gothic"/>
          <w:b/>
        </w:rPr>
      </w:pPr>
      <w:r w:rsidRPr="00D2175D">
        <w:rPr>
          <w:rFonts w:ascii="Century Gothic" w:hAnsi="Century Gothic"/>
          <w:b/>
        </w:rPr>
        <w:t>DE COPERACIÓN INTERNACIONAL Y GOBERNACIÓN</w:t>
      </w:r>
    </w:p>
    <w:p w14:paraId="6E967778" w14:textId="5200C5C1" w:rsidR="00673B05" w:rsidRPr="00D2175D" w:rsidRDefault="00673B05" w:rsidP="00D2175D">
      <w:pPr>
        <w:spacing w:after="0"/>
        <w:jc w:val="right"/>
        <w:rPr>
          <w:rFonts w:ascii="Century Gothic" w:hAnsi="Century Gothic"/>
          <w:b/>
        </w:rPr>
      </w:pPr>
      <w:r w:rsidRPr="00D2175D">
        <w:rPr>
          <w:rFonts w:ascii="Century Gothic" w:hAnsi="Century Gothic"/>
          <w:b/>
        </w:rPr>
        <w:t>05 DE DICIEMBRE DE 2022</w:t>
      </w:r>
    </w:p>
    <w:p w14:paraId="3D491459" w14:textId="25EF7219" w:rsidR="00673B05" w:rsidRPr="00D2175D" w:rsidRDefault="00673B05" w:rsidP="00673B05">
      <w:pPr>
        <w:spacing w:after="0"/>
        <w:jc w:val="both"/>
        <w:rPr>
          <w:rFonts w:ascii="Century Gothic" w:hAnsi="Century Gothic"/>
          <w:b/>
        </w:rPr>
      </w:pPr>
      <w:r w:rsidRPr="00D2175D">
        <w:rPr>
          <w:rFonts w:ascii="Century Gothic" w:hAnsi="Century Gothic"/>
          <w:b/>
        </w:rPr>
        <w:t>--------------------------------------- A C T A ----------------------------------------------------------------------------------------------------------------------</w:t>
      </w:r>
      <w:r w:rsidR="00D2175D">
        <w:rPr>
          <w:rFonts w:ascii="Century Gothic" w:hAnsi="Century Gothic"/>
          <w:b/>
        </w:rPr>
        <w:t>--------</w:t>
      </w:r>
      <w:r w:rsidRPr="00D2175D">
        <w:rPr>
          <w:rFonts w:ascii="Century Gothic" w:hAnsi="Century Gothic"/>
          <w:b/>
        </w:rPr>
        <w:t>----------------En la ciudad de San Pedro Tlaquepaque, Jalisco siendo las 13 horas con 32 minutos del día 05 de noviembre del año 2022, se reunieron en la Sala de Juntas de Regidores, ubicado en la calle Independencia #10 en la colonia Tlaquepaque Centro, en la ciudad de San Pedro Tlaquepaque las integrantes de la Comisión Edilicia de Cooperación Internacional, según la lista de registro que se adjunta al presente documento que forma parte integrante de está acta. La sesión fue presidida por la presidenta de la Comisión Edilicia de Cooperación Internacional, la Regidora María del Rosario Velázquez Hernández-------------------------------------------------------------------------------------------------------</w:t>
      </w:r>
      <w:r w:rsidR="00D2175D">
        <w:rPr>
          <w:rFonts w:ascii="Century Gothic" w:hAnsi="Century Gothic"/>
          <w:b/>
        </w:rPr>
        <w:t>-------------------------</w:t>
      </w:r>
      <w:r w:rsidRPr="00D2175D">
        <w:rPr>
          <w:rFonts w:ascii="Century Gothic" w:hAnsi="Century Gothic"/>
          <w:b/>
        </w:rPr>
        <w:t>---Dicho esto se hace constar que la onceava sesión de la Comisión Edilicia de Cooperación Internacional se desarrolló previa convocatoria realizada en tiempo y forma de conformidad al Reglamento del Gobierno y de la Administración Pública del Ayuntamiento Constitucional de San Pedro Tlaquepaque en la cual se tuvo el siguiente--------------------------</w:t>
      </w:r>
      <w:r w:rsidR="00D2175D">
        <w:rPr>
          <w:rFonts w:ascii="Century Gothic" w:hAnsi="Century Gothic"/>
          <w:b/>
        </w:rPr>
        <w:t>---------------------------------------------------</w:t>
      </w:r>
      <w:r w:rsidRPr="00D2175D">
        <w:rPr>
          <w:rFonts w:ascii="Century Gothic" w:hAnsi="Century Gothic"/>
          <w:b/>
        </w:rPr>
        <w:t>-----------------------------------------------ORDEN DEL DIA --------------------------------------------------------------------</w:t>
      </w:r>
      <w:r w:rsidR="00D2175D">
        <w:rPr>
          <w:rFonts w:ascii="Century Gothic" w:hAnsi="Century Gothic"/>
          <w:b/>
        </w:rPr>
        <w:t>--------</w:t>
      </w:r>
      <w:r w:rsidRPr="00D2175D">
        <w:rPr>
          <w:rFonts w:ascii="Century Gothic" w:hAnsi="Century Gothic"/>
          <w:b/>
        </w:rPr>
        <w:t>---------------------------------------------------------</w:t>
      </w:r>
    </w:p>
    <w:p w14:paraId="5F2455F1" w14:textId="77777777" w:rsidR="00673B05" w:rsidRPr="00D2175D" w:rsidRDefault="00673B05" w:rsidP="00673B05">
      <w:pPr>
        <w:pStyle w:val="Prrafodelista"/>
        <w:numPr>
          <w:ilvl w:val="0"/>
          <w:numId w:val="3"/>
        </w:numPr>
        <w:autoSpaceDE w:val="0"/>
        <w:autoSpaceDN w:val="0"/>
        <w:adjustRightInd w:val="0"/>
        <w:spacing w:after="0" w:line="240" w:lineRule="auto"/>
        <w:jc w:val="both"/>
        <w:rPr>
          <w:rFonts w:ascii="Century Gothic" w:hAnsi="Century Gothic" w:cs="Tahoma"/>
          <w:b/>
          <w:bCs/>
          <w:caps/>
          <w:color w:val="000000"/>
        </w:rPr>
      </w:pPr>
      <w:r w:rsidRPr="00D2175D">
        <w:rPr>
          <w:rFonts w:ascii="Century Gothic" w:hAnsi="Century Gothic" w:cs="Tahoma"/>
          <w:b/>
          <w:bCs/>
          <w:caps/>
          <w:color w:val="000000"/>
        </w:rPr>
        <w:t>Registro y toma de asistencia.</w:t>
      </w:r>
    </w:p>
    <w:p w14:paraId="1001F5B1" w14:textId="77777777" w:rsidR="00673B05" w:rsidRPr="00D2175D" w:rsidRDefault="00673B05" w:rsidP="00673B05">
      <w:pPr>
        <w:pStyle w:val="Prrafodelista"/>
        <w:numPr>
          <w:ilvl w:val="0"/>
          <w:numId w:val="3"/>
        </w:numPr>
        <w:autoSpaceDE w:val="0"/>
        <w:autoSpaceDN w:val="0"/>
        <w:adjustRightInd w:val="0"/>
        <w:spacing w:after="0" w:line="240" w:lineRule="auto"/>
        <w:jc w:val="both"/>
        <w:rPr>
          <w:rFonts w:ascii="Century Gothic" w:hAnsi="Century Gothic" w:cs="Tahoma"/>
          <w:b/>
          <w:bCs/>
          <w:caps/>
          <w:color w:val="000000"/>
        </w:rPr>
      </w:pPr>
      <w:r w:rsidRPr="00D2175D">
        <w:rPr>
          <w:rFonts w:ascii="Century Gothic" w:hAnsi="Century Gothic" w:cs="Tahoma"/>
          <w:b/>
          <w:bCs/>
          <w:caps/>
          <w:color w:val="000000"/>
        </w:rPr>
        <w:t>Verificación de quórum legal para sesionar.</w:t>
      </w:r>
    </w:p>
    <w:p w14:paraId="363B336F" w14:textId="77777777" w:rsidR="00673B05" w:rsidRPr="00D2175D" w:rsidRDefault="00673B05" w:rsidP="00673B05">
      <w:pPr>
        <w:pStyle w:val="Prrafodelista"/>
        <w:numPr>
          <w:ilvl w:val="0"/>
          <w:numId w:val="3"/>
        </w:numPr>
        <w:autoSpaceDE w:val="0"/>
        <w:autoSpaceDN w:val="0"/>
        <w:adjustRightInd w:val="0"/>
        <w:spacing w:after="0" w:line="240" w:lineRule="auto"/>
        <w:jc w:val="both"/>
        <w:rPr>
          <w:rFonts w:ascii="Century Gothic" w:hAnsi="Century Gothic" w:cs="Tahoma"/>
          <w:b/>
          <w:bCs/>
          <w:caps/>
          <w:color w:val="000000"/>
        </w:rPr>
      </w:pPr>
      <w:r w:rsidRPr="00D2175D">
        <w:rPr>
          <w:rFonts w:ascii="Century Gothic" w:hAnsi="Century Gothic" w:cs="Tahoma"/>
          <w:b/>
          <w:bCs/>
          <w:caps/>
          <w:color w:val="000000"/>
        </w:rPr>
        <w:t>Justificación de inasistencias.</w:t>
      </w:r>
    </w:p>
    <w:p w14:paraId="183102A4" w14:textId="77777777" w:rsidR="00673B05" w:rsidRPr="00D2175D" w:rsidRDefault="00673B05" w:rsidP="00673B05">
      <w:pPr>
        <w:pStyle w:val="Prrafodelista"/>
        <w:numPr>
          <w:ilvl w:val="0"/>
          <w:numId w:val="3"/>
        </w:numPr>
        <w:autoSpaceDE w:val="0"/>
        <w:autoSpaceDN w:val="0"/>
        <w:adjustRightInd w:val="0"/>
        <w:spacing w:after="0" w:line="240" w:lineRule="auto"/>
        <w:jc w:val="both"/>
        <w:rPr>
          <w:rFonts w:ascii="Century Gothic" w:hAnsi="Century Gothic" w:cs="Tahoma"/>
          <w:b/>
          <w:bCs/>
          <w:caps/>
          <w:color w:val="000000"/>
        </w:rPr>
      </w:pPr>
      <w:r w:rsidRPr="00D2175D">
        <w:rPr>
          <w:rFonts w:ascii="Century Gothic" w:hAnsi="Century Gothic" w:cs="Tahoma"/>
          <w:b/>
          <w:bCs/>
          <w:caps/>
          <w:color w:val="000000"/>
        </w:rPr>
        <w:t xml:space="preserve"> Lectura y en su caso aprobación del orden día</w:t>
      </w:r>
    </w:p>
    <w:p w14:paraId="2B3F14D6" w14:textId="77777777" w:rsidR="00673B05" w:rsidRPr="00D2175D" w:rsidRDefault="00673B05" w:rsidP="00673B05">
      <w:pPr>
        <w:pStyle w:val="Prrafodelista"/>
        <w:numPr>
          <w:ilvl w:val="0"/>
          <w:numId w:val="3"/>
        </w:numPr>
        <w:autoSpaceDE w:val="0"/>
        <w:autoSpaceDN w:val="0"/>
        <w:adjustRightInd w:val="0"/>
        <w:spacing w:after="0" w:line="240" w:lineRule="auto"/>
        <w:jc w:val="both"/>
        <w:rPr>
          <w:rFonts w:ascii="Century Gothic" w:hAnsi="Century Gothic" w:cs="Tahoma"/>
          <w:b/>
          <w:bCs/>
          <w:caps/>
          <w:color w:val="000000"/>
        </w:rPr>
      </w:pPr>
      <w:r w:rsidRPr="00D2175D">
        <w:rPr>
          <w:rFonts w:ascii="Century Gothic" w:hAnsi="Century Gothic" w:cs="Tahoma"/>
          <w:b/>
          <w:bCs/>
          <w:caps/>
          <w:color w:val="000000"/>
        </w:rPr>
        <w:t xml:space="preserve"> Estudio, análisis y aprobación de la iniciativa de aprobación directa que tiene por objeto que el Ayuntamiento de San Pedro Tlaquepaque lleve a cabo el hermanamiento con el Municipio de Candelaria del Estado de Campeche, México. </w:t>
      </w:r>
    </w:p>
    <w:p w14:paraId="2E0F259E" w14:textId="77777777" w:rsidR="00673B05" w:rsidRPr="00D2175D" w:rsidRDefault="00673B05" w:rsidP="00673B05">
      <w:pPr>
        <w:pStyle w:val="Prrafodelista"/>
        <w:numPr>
          <w:ilvl w:val="0"/>
          <w:numId w:val="3"/>
        </w:numPr>
        <w:autoSpaceDE w:val="0"/>
        <w:autoSpaceDN w:val="0"/>
        <w:adjustRightInd w:val="0"/>
        <w:spacing w:after="0" w:line="240" w:lineRule="auto"/>
        <w:jc w:val="both"/>
        <w:rPr>
          <w:rFonts w:ascii="Century Gothic" w:hAnsi="Century Gothic" w:cs="Tahoma"/>
          <w:b/>
          <w:bCs/>
          <w:caps/>
          <w:color w:val="000000"/>
        </w:rPr>
      </w:pPr>
      <w:r w:rsidRPr="00D2175D">
        <w:rPr>
          <w:rFonts w:ascii="Century Gothic" w:hAnsi="Century Gothic" w:cs="Tahoma"/>
          <w:b/>
          <w:bCs/>
          <w:caps/>
          <w:color w:val="000000"/>
        </w:rPr>
        <w:t>Asuntos generales.</w:t>
      </w:r>
    </w:p>
    <w:p w14:paraId="1622EA01" w14:textId="77777777" w:rsidR="00673B05" w:rsidRPr="00D2175D" w:rsidRDefault="00673B05" w:rsidP="00673B05">
      <w:pPr>
        <w:pStyle w:val="Prrafodelista"/>
        <w:numPr>
          <w:ilvl w:val="0"/>
          <w:numId w:val="3"/>
        </w:numPr>
        <w:autoSpaceDE w:val="0"/>
        <w:autoSpaceDN w:val="0"/>
        <w:adjustRightInd w:val="0"/>
        <w:spacing w:after="0" w:line="240" w:lineRule="auto"/>
        <w:jc w:val="both"/>
        <w:rPr>
          <w:rFonts w:ascii="Century Gothic" w:hAnsi="Century Gothic" w:cs="Tahoma"/>
          <w:b/>
          <w:bCs/>
          <w:caps/>
          <w:color w:val="000000"/>
        </w:rPr>
      </w:pPr>
      <w:r w:rsidRPr="00D2175D">
        <w:rPr>
          <w:rFonts w:ascii="Century Gothic" w:hAnsi="Century Gothic" w:cs="Tahoma"/>
          <w:b/>
          <w:bCs/>
          <w:caps/>
          <w:color w:val="000000"/>
        </w:rPr>
        <w:t xml:space="preserve"> Clausura de la sesión.</w:t>
      </w:r>
    </w:p>
    <w:p w14:paraId="5707BC54" w14:textId="77777777" w:rsidR="00673B05" w:rsidRPr="00D2175D" w:rsidRDefault="00673B05" w:rsidP="00673B05">
      <w:pPr>
        <w:spacing w:after="0"/>
        <w:jc w:val="center"/>
        <w:rPr>
          <w:rFonts w:ascii="Century Gothic" w:hAnsi="Century Gothic"/>
          <w:b/>
        </w:rPr>
      </w:pPr>
    </w:p>
    <w:p w14:paraId="5ED0D741" w14:textId="77777777" w:rsidR="00673B05" w:rsidRPr="00D2175D" w:rsidRDefault="00673B05" w:rsidP="00673B05">
      <w:pPr>
        <w:spacing w:after="0"/>
        <w:jc w:val="both"/>
        <w:rPr>
          <w:rFonts w:ascii="Century Gothic" w:hAnsi="Century Gothic"/>
          <w:b/>
        </w:rPr>
      </w:pPr>
      <w:r w:rsidRPr="00D2175D">
        <w:rPr>
          <w:rFonts w:ascii="Century Gothic" w:hAnsi="Century Gothic"/>
          <w:b/>
        </w:rPr>
        <w:t>1.- REGISTRO DE ASISTENCIA. ----------------------------------------------------------</w:t>
      </w:r>
    </w:p>
    <w:p w14:paraId="0CDEB24E" w14:textId="7DB1E182" w:rsidR="00673B05" w:rsidRPr="00D2175D" w:rsidRDefault="00673B05" w:rsidP="00673B05">
      <w:pPr>
        <w:spacing w:after="0"/>
        <w:jc w:val="both"/>
        <w:rPr>
          <w:rFonts w:ascii="Century Gothic" w:hAnsi="Century Gothic"/>
          <w:bCs/>
        </w:rPr>
      </w:pPr>
      <w:r w:rsidRPr="00D2175D">
        <w:rPr>
          <w:rFonts w:ascii="Century Gothic" w:hAnsi="Century Gothic"/>
          <w:b/>
        </w:rPr>
        <w:t xml:space="preserve">Regidora María del Rosario Velázquez Hernández: </w:t>
      </w:r>
      <w:r w:rsidRPr="00D2175D">
        <w:rPr>
          <w:rFonts w:ascii="Century Gothic" w:hAnsi="Century Gothic"/>
          <w:bCs/>
        </w:rPr>
        <w:t>El punto número uno ya fue agotado toda vez que al ingresar se realizó el registro de su asistencia.</w:t>
      </w:r>
      <w:r w:rsidR="0099390C" w:rsidRPr="00D2175D">
        <w:rPr>
          <w:rFonts w:ascii="Century Gothic" w:hAnsi="Century Gothic"/>
          <w:bCs/>
        </w:rPr>
        <w:t xml:space="preserve"> Quiero informar que de forma virtual y de conformidad con lo que establece el artículo 73 del Reglamento del Gobierno y de la Administración Pública del Ayuntamiento Constitucional de San Pedro Tlaquepaque se puede sesionar a distancia, por lo que en este momento hago constar de que nuestra compañera la Regidora Adriana del Carmen Zúñiga Guerrero se encuentra presente de forma virtual, para efecto de que quede constancia de su asistencia</w:t>
      </w:r>
      <w:r w:rsidRPr="00D2175D">
        <w:rPr>
          <w:rFonts w:ascii="Century Gothic" w:hAnsi="Century Gothic"/>
          <w:bCs/>
        </w:rPr>
        <w:t xml:space="preserve"> ------------------------------------------------------------------------------------------------------------------------------</w:t>
      </w:r>
      <w:r w:rsidR="0099390C" w:rsidRPr="00D2175D">
        <w:rPr>
          <w:rFonts w:ascii="Century Gothic" w:hAnsi="Century Gothic"/>
          <w:bCs/>
        </w:rPr>
        <w:t>----------------------------------------------------</w:t>
      </w:r>
    </w:p>
    <w:p w14:paraId="566B1E12" w14:textId="1BC85E43" w:rsidR="00673B05" w:rsidRPr="00D2175D" w:rsidRDefault="00673B05" w:rsidP="00673B05">
      <w:pPr>
        <w:spacing w:after="0"/>
        <w:jc w:val="both"/>
        <w:rPr>
          <w:rFonts w:ascii="Century Gothic" w:hAnsi="Century Gothic"/>
          <w:b/>
        </w:rPr>
      </w:pPr>
      <w:r w:rsidRPr="00D2175D">
        <w:rPr>
          <w:rFonts w:ascii="Century Gothic" w:hAnsi="Century Gothic"/>
          <w:b/>
        </w:rPr>
        <w:t>2.-VERIFICACIÓN DE QUORUM LEGAL PARA SESIONAR. ---------------</w:t>
      </w:r>
      <w:r w:rsidR="00D2175D">
        <w:rPr>
          <w:rFonts w:ascii="Century Gothic" w:hAnsi="Century Gothic"/>
          <w:b/>
        </w:rPr>
        <w:t>----</w:t>
      </w:r>
      <w:r w:rsidRPr="00D2175D">
        <w:rPr>
          <w:rFonts w:ascii="Century Gothic" w:hAnsi="Century Gothic"/>
          <w:b/>
        </w:rPr>
        <w:t>--------------</w:t>
      </w:r>
    </w:p>
    <w:p w14:paraId="666D7A2B" w14:textId="77C2987B" w:rsidR="00673B05" w:rsidRPr="00D2175D" w:rsidRDefault="00673B05" w:rsidP="00673B05">
      <w:pPr>
        <w:spacing w:after="0"/>
        <w:jc w:val="both"/>
        <w:rPr>
          <w:rFonts w:ascii="Century Gothic" w:hAnsi="Century Gothic"/>
        </w:rPr>
      </w:pPr>
      <w:r w:rsidRPr="00D2175D">
        <w:rPr>
          <w:rFonts w:ascii="Century Gothic" w:hAnsi="Century Gothic"/>
          <w:b/>
        </w:rPr>
        <w:t>Regidora María del Rosario Velázquez Hernández:</w:t>
      </w:r>
      <w:r w:rsidR="0099390C" w:rsidRPr="00D2175D">
        <w:rPr>
          <w:rFonts w:ascii="Century Gothic" w:hAnsi="Century Gothic"/>
          <w:b/>
        </w:rPr>
        <w:t xml:space="preserve"> </w:t>
      </w:r>
      <w:r w:rsidRPr="00D2175D">
        <w:rPr>
          <w:rFonts w:ascii="Century Gothic" w:hAnsi="Century Gothic"/>
        </w:rPr>
        <w:t xml:space="preserve">Para el desahogo de este punto y verificar el quórum me permito pasar lista de asistencia: Regidora vocal Fernanda Janeth Martínez Núñez, </w:t>
      </w:r>
      <w:r w:rsidRPr="00D2175D">
        <w:rPr>
          <w:rFonts w:ascii="Century Gothic" w:hAnsi="Century Gothic"/>
          <w:b/>
        </w:rPr>
        <w:t xml:space="preserve">PRESENTE; </w:t>
      </w:r>
      <w:r w:rsidRPr="00D2175D">
        <w:rPr>
          <w:rFonts w:ascii="Century Gothic" w:hAnsi="Century Gothic"/>
        </w:rPr>
        <w:t xml:space="preserve">Regidora vocal Jael </w:t>
      </w:r>
      <w:proofErr w:type="spellStart"/>
      <w:r w:rsidRPr="00D2175D">
        <w:rPr>
          <w:rFonts w:ascii="Century Gothic" w:hAnsi="Century Gothic"/>
        </w:rPr>
        <w:t>Chamú</w:t>
      </w:r>
      <w:proofErr w:type="spellEnd"/>
      <w:r w:rsidRPr="00D2175D">
        <w:rPr>
          <w:rFonts w:ascii="Century Gothic" w:hAnsi="Century Gothic"/>
        </w:rPr>
        <w:t xml:space="preserve"> Ponce; Regidora vocal Adriana del Carmen Zúñiga Guerrero, </w:t>
      </w:r>
      <w:r w:rsidRPr="00D2175D">
        <w:rPr>
          <w:rFonts w:ascii="Century Gothic" w:hAnsi="Century Gothic"/>
          <w:b/>
          <w:bCs/>
        </w:rPr>
        <w:t>PRESENTE</w:t>
      </w:r>
      <w:r w:rsidRPr="00D2175D">
        <w:rPr>
          <w:rFonts w:ascii="Century Gothic" w:hAnsi="Century Gothic"/>
        </w:rPr>
        <w:t xml:space="preserve"> y su servidora Regidora presidenta María del Rosario Velázquez Hernández, </w:t>
      </w:r>
      <w:r w:rsidRPr="00D2175D">
        <w:rPr>
          <w:rFonts w:ascii="Century Gothic" w:hAnsi="Century Gothic"/>
          <w:b/>
        </w:rPr>
        <w:t xml:space="preserve">PRESENTE. </w:t>
      </w:r>
      <w:r w:rsidRPr="00D2175D">
        <w:rPr>
          <w:rFonts w:ascii="Century Gothic" w:hAnsi="Century Gothic"/>
        </w:rPr>
        <w:t>----------------------------------------------------------------------------------------------</w:t>
      </w:r>
      <w:r w:rsidR="00A0286B" w:rsidRPr="00D2175D">
        <w:rPr>
          <w:rFonts w:ascii="Century Gothic" w:hAnsi="Century Gothic"/>
        </w:rPr>
        <w:t>----------</w:t>
      </w:r>
      <w:r w:rsidR="00D2175D">
        <w:rPr>
          <w:rFonts w:ascii="Century Gothic" w:hAnsi="Century Gothic"/>
        </w:rPr>
        <w:t>--------------------------</w:t>
      </w:r>
      <w:r w:rsidR="00A0286B" w:rsidRPr="00D2175D">
        <w:rPr>
          <w:rFonts w:ascii="Century Gothic" w:hAnsi="Century Gothic"/>
        </w:rPr>
        <w:t>---------------------</w:t>
      </w:r>
    </w:p>
    <w:p w14:paraId="10F4B777" w14:textId="2D8A15DF" w:rsidR="00673B05" w:rsidRPr="00D2175D" w:rsidRDefault="00673B05" w:rsidP="00673B05">
      <w:pPr>
        <w:spacing w:after="0"/>
        <w:jc w:val="both"/>
        <w:rPr>
          <w:rFonts w:ascii="Century Gothic" w:hAnsi="Century Gothic"/>
          <w:b/>
        </w:rPr>
      </w:pPr>
      <w:r w:rsidRPr="00D2175D">
        <w:rPr>
          <w:rFonts w:ascii="Century Gothic" w:hAnsi="Century Gothic"/>
          <w:b/>
        </w:rPr>
        <w:t>3.-</w:t>
      </w:r>
      <w:r w:rsidRPr="00D2175D">
        <w:rPr>
          <w:b/>
        </w:rPr>
        <w:t xml:space="preserve"> </w:t>
      </w:r>
      <w:r w:rsidRPr="00D2175D">
        <w:rPr>
          <w:rFonts w:ascii="Century Gothic" w:hAnsi="Century Gothic"/>
          <w:b/>
        </w:rPr>
        <w:t>JUSTIFICACIÓN DE INASISTENCIAS. ----------------</w:t>
      </w:r>
      <w:r w:rsidR="00D2175D">
        <w:rPr>
          <w:rFonts w:ascii="Century Gothic" w:hAnsi="Century Gothic"/>
          <w:b/>
        </w:rPr>
        <w:t>----</w:t>
      </w:r>
      <w:r w:rsidRPr="00D2175D">
        <w:rPr>
          <w:rFonts w:ascii="Century Gothic" w:hAnsi="Century Gothic"/>
          <w:b/>
        </w:rPr>
        <w:t>--------------------------------</w:t>
      </w:r>
    </w:p>
    <w:p w14:paraId="009FD496" w14:textId="3AF0C28D" w:rsidR="00673B05" w:rsidRPr="00D2175D" w:rsidRDefault="00673B05" w:rsidP="00673B05">
      <w:pPr>
        <w:spacing w:after="0"/>
        <w:jc w:val="both"/>
        <w:rPr>
          <w:rFonts w:ascii="Century Gothic" w:hAnsi="Century Gothic"/>
          <w:bCs/>
        </w:rPr>
      </w:pPr>
      <w:r w:rsidRPr="00D2175D">
        <w:rPr>
          <w:rFonts w:ascii="Century Gothic" w:hAnsi="Century Gothic"/>
          <w:b/>
        </w:rPr>
        <w:t xml:space="preserve">Regidora María del Rosario Velázquez Hernández: </w:t>
      </w:r>
      <w:r w:rsidRPr="00D2175D">
        <w:rPr>
          <w:rFonts w:ascii="Century Gothic" w:hAnsi="Century Gothic"/>
        </w:rPr>
        <w:t xml:space="preserve">Me permito informar que se recibió oficio electrónico número 348 signado por la Regidora Jael </w:t>
      </w:r>
      <w:proofErr w:type="spellStart"/>
      <w:r w:rsidRPr="00D2175D">
        <w:rPr>
          <w:rFonts w:ascii="Century Gothic" w:hAnsi="Century Gothic"/>
        </w:rPr>
        <w:t>Chamú</w:t>
      </w:r>
      <w:proofErr w:type="spellEnd"/>
      <w:r w:rsidRPr="00D2175D">
        <w:rPr>
          <w:rFonts w:ascii="Century Gothic" w:hAnsi="Century Gothic"/>
        </w:rPr>
        <w:t xml:space="preserve"> Ponce, quien solicita la de justificación de su inasistencia, por estar atendiendo asunto encomendados por la Presidenta Municipal, por lo que me permito someter a su consideración la aprobación de justificar su inasistencia. Por lo que en votación económica quienes estén de acuerdo favor de manifestarlo: </w:t>
      </w:r>
      <w:r w:rsidRPr="00D2175D">
        <w:rPr>
          <w:rFonts w:ascii="Century Gothic" w:hAnsi="Century Gothic"/>
          <w:b/>
          <w:bCs/>
        </w:rPr>
        <w:t xml:space="preserve">APROBADO POR </w:t>
      </w:r>
      <w:r w:rsidRPr="00D2175D">
        <w:rPr>
          <w:rFonts w:ascii="Century Gothic" w:hAnsi="Century Gothic"/>
          <w:b/>
          <w:bCs/>
        </w:rPr>
        <w:lastRenderedPageBreak/>
        <w:t>UNANIMIDAD</w:t>
      </w:r>
      <w:r w:rsidRPr="00D2175D">
        <w:rPr>
          <w:rFonts w:ascii="Century Gothic" w:hAnsi="Century Gothic"/>
          <w:bCs/>
        </w:rPr>
        <w:t>. --------</w:t>
      </w:r>
      <w:r w:rsidR="006975A4" w:rsidRPr="00D2175D">
        <w:rPr>
          <w:rFonts w:ascii="Century Gothic" w:hAnsi="Century Gothic"/>
          <w:bCs/>
        </w:rPr>
        <w:t>--------------------------</w:t>
      </w:r>
      <w:r w:rsidRPr="00D2175D">
        <w:rPr>
          <w:rFonts w:ascii="Century Gothic" w:hAnsi="Century Gothic"/>
          <w:bCs/>
        </w:rPr>
        <w:t>------------------------</w:t>
      </w:r>
      <w:r w:rsidR="00A0286B" w:rsidRPr="00D2175D">
        <w:rPr>
          <w:rFonts w:ascii="Century Gothic" w:hAnsi="Century Gothic"/>
          <w:bCs/>
        </w:rPr>
        <w:t>-----------------------------------------------------------------------------------------------------</w:t>
      </w:r>
      <w:r w:rsidR="00D2175D">
        <w:rPr>
          <w:rFonts w:ascii="Century Gothic" w:hAnsi="Century Gothic"/>
          <w:bCs/>
        </w:rPr>
        <w:t>------------------------------------</w:t>
      </w:r>
      <w:r w:rsidR="00A0286B" w:rsidRPr="00D2175D">
        <w:rPr>
          <w:rFonts w:ascii="Century Gothic" w:hAnsi="Century Gothic"/>
          <w:bCs/>
        </w:rPr>
        <w:t>--------------</w:t>
      </w:r>
      <w:r w:rsidRPr="00D2175D">
        <w:rPr>
          <w:rFonts w:ascii="Century Gothic" w:hAnsi="Century Gothic"/>
          <w:bCs/>
        </w:rPr>
        <w:t>------------</w:t>
      </w:r>
    </w:p>
    <w:p w14:paraId="59274313" w14:textId="74857E84" w:rsidR="00673B05" w:rsidRPr="00D2175D" w:rsidRDefault="00673B05" w:rsidP="00673B05">
      <w:pPr>
        <w:spacing w:after="0"/>
        <w:jc w:val="both"/>
        <w:rPr>
          <w:rFonts w:ascii="Century Gothic" w:hAnsi="Century Gothic"/>
          <w:b/>
          <w:bCs/>
        </w:rPr>
      </w:pPr>
      <w:r w:rsidRPr="00D2175D">
        <w:rPr>
          <w:rFonts w:ascii="Century Gothic" w:hAnsi="Century Gothic"/>
          <w:b/>
        </w:rPr>
        <w:t>4.- LECTURA Y EN SU CASO APROBACION DEL ORDEN DEL DIA.  -----------</w:t>
      </w:r>
      <w:r w:rsidR="00D2175D">
        <w:rPr>
          <w:rFonts w:ascii="Century Gothic" w:hAnsi="Century Gothic"/>
          <w:b/>
        </w:rPr>
        <w:t>----</w:t>
      </w:r>
      <w:r w:rsidRPr="00D2175D">
        <w:rPr>
          <w:rFonts w:ascii="Century Gothic" w:hAnsi="Century Gothic"/>
          <w:b/>
        </w:rPr>
        <w:t>--------</w:t>
      </w:r>
      <w:r w:rsidRPr="00D2175D">
        <w:rPr>
          <w:rFonts w:ascii="Century Gothic" w:hAnsi="Century Gothic"/>
        </w:rPr>
        <w:t xml:space="preserve">En cumplimiento con el punto número cuatro, se dio lectura al orden del día propuesto con antelación en la convocatoria a esta sesión y se puso a consideración de las Regidoras la aprobación del mismo, siendo </w:t>
      </w:r>
      <w:r w:rsidRPr="00D2175D">
        <w:rPr>
          <w:rFonts w:ascii="Century Gothic" w:hAnsi="Century Gothic"/>
          <w:b/>
        </w:rPr>
        <w:t>APROBADO POR UNANIMIDAD</w:t>
      </w:r>
      <w:r w:rsidRPr="00D2175D">
        <w:rPr>
          <w:rFonts w:ascii="Century Gothic" w:hAnsi="Century Gothic"/>
        </w:rPr>
        <w:t>. ---------</w:t>
      </w:r>
      <w:r w:rsidRPr="00D2175D">
        <w:rPr>
          <w:rFonts w:ascii="Century Gothic" w:hAnsi="Century Gothic"/>
          <w:bCs/>
        </w:rPr>
        <w:t>--------------------------------------------------------------------------------------------------------------------------------------------</w:t>
      </w:r>
      <w:r w:rsidR="00D2175D">
        <w:rPr>
          <w:rFonts w:ascii="Century Gothic" w:hAnsi="Century Gothic"/>
          <w:bCs/>
        </w:rPr>
        <w:t>------------------</w:t>
      </w:r>
      <w:r w:rsidRPr="00D2175D">
        <w:rPr>
          <w:rFonts w:ascii="Century Gothic" w:hAnsi="Century Gothic"/>
          <w:bCs/>
        </w:rPr>
        <w:t>------</w:t>
      </w:r>
      <w:r w:rsidR="00A0286B" w:rsidRPr="00D2175D">
        <w:rPr>
          <w:rFonts w:ascii="Century Gothic" w:hAnsi="Century Gothic"/>
          <w:bCs/>
        </w:rPr>
        <w:t>------------------</w:t>
      </w:r>
      <w:r w:rsidRPr="00D2175D">
        <w:rPr>
          <w:rFonts w:ascii="Century Gothic" w:hAnsi="Century Gothic"/>
          <w:bCs/>
        </w:rPr>
        <w:t>------------------------------</w:t>
      </w:r>
    </w:p>
    <w:p w14:paraId="52451F48" w14:textId="14C4774A" w:rsidR="00673B05" w:rsidRPr="00D2175D" w:rsidRDefault="00673B05" w:rsidP="006975A4">
      <w:pPr>
        <w:autoSpaceDE w:val="0"/>
        <w:autoSpaceDN w:val="0"/>
        <w:adjustRightInd w:val="0"/>
        <w:spacing w:after="0" w:line="240" w:lineRule="auto"/>
        <w:jc w:val="both"/>
        <w:rPr>
          <w:rFonts w:ascii="Century Gothic" w:hAnsi="Century Gothic" w:cs="Tahoma"/>
          <w:b/>
          <w:bCs/>
          <w:caps/>
          <w:color w:val="000000"/>
        </w:rPr>
      </w:pPr>
      <w:r w:rsidRPr="00D2175D">
        <w:rPr>
          <w:rFonts w:ascii="Century Gothic" w:hAnsi="Century Gothic"/>
          <w:b/>
        </w:rPr>
        <w:t xml:space="preserve">5.- ESTUDIO, ANALISIS Y EN SU CASO APROBACIÓN </w:t>
      </w:r>
      <w:r w:rsidR="006975A4" w:rsidRPr="00D2175D">
        <w:rPr>
          <w:rFonts w:ascii="Century Gothic" w:hAnsi="Century Gothic" w:cs="Tahoma"/>
          <w:b/>
          <w:bCs/>
          <w:caps/>
          <w:color w:val="000000"/>
        </w:rPr>
        <w:t xml:space="preserve">de la iniciativa de aprobación directa que tiene por objeto que el Ayuntamiento de San Pedro Tlaquepaque lleve a cabo el hermanamiento con el Municipio de Candelaria del Estado de Campeche, México. </w:t>
      </w:r>
      <w:r w:rsidRPr="00D2175D">
        <w:rPr>
          <w:rFonts w:ascii="Century Gothic" w:hAnsi="Century Gothic"/>
          <w:b/>
        </w:rPr>
        <w:t>-</w:t>
      </w:r>
      <w:r w:rsidR="006975A4" w:rsidRPr="00D2175D">
        <w:rPr>
          <w:rFonts w:ascii="Century Gothic" w:hAnsi="Century Gothic"/>
          <w:b/>
        </w:rPr>
        <w:t>--------------------</w:t>
      </w:r>
      <w:r w:rsidRPr="00D2175D">
        <w:rPr>
          <w:rFonts w:ascii="Century Gothic" w:hAnsi="Century Gothic"/>
          <w:b/>
        </w:rPr>
        <w:t>------------</w:t>
      </w:r>
    </w:p>
    <w:p w14:paraId="40CDFA8D" w14:textId="19AB7171" w:rsidR="00673B05" w:rsidRPr="00D2175D" w:rsidRDefault="00673B05" w:rsidP="00673B05">
      <w:pPr>
        <w:jc w:val="both"/>
        <w:rPr>
          <w:rFonts w:ascii="Century Gothic" w:hAnsi="Century Gothic" w:cstheme="minorHAnsi"/>
        </w:rPr>
      </w:pPr>
      <w:r w:rsidRPr="00D2175D">
        <w:rPr>
          <w:rFonts w:ascii="Century Gothic" w:hAnsi="Century Gothic"/>
          <w:b/>
        </w:rPr>
        <w:t xml:space="preserve">Regidora María del Rosario Velázquez Hernández: </w:t>
      </w:r>
      <w:r w:rsidRPr="00D2175D">
        <w:rPr>
          <w:rFonts w:ascii="Century Gothic" w:hAnsi="Century Gothic" w:cstheme="minorHAnsi"/>
        </w:rPr>
        <w:t xml:space="preserve">La propuesta de </w:t>
      </w:r>
      <w:r w:rsidR="006975A4" w:rsidRPr="00D2175D">
        <w:rPr>
          <w:rFonts w:ascii="Century Gothic" w:hAnsi="Century Gothic" w:cstheme="minorHAnsi"/>
        </w:rPr>
        <w:t xml:space="preserve">la iniciativa de aprobación </w:t>
      </w:r>
      <w:r w:rsidRPr="00D2175D">
        <w:rPr>
          <w:rFonts w:ascii="Century Gothic" w:hAnsi="Century Gothic" w:cstheme="minorHAnsi"/>
        </w:rPr>
        <w:t>di</w:t>
      </w:r>
      <w:r w:rsidR="006975A4" w:rsidRPr="00D2175D">
        <w:rPr>
          <w:rFonts w:ascii="Century Gothic" w:hAnsi="Century Gothic" w:cstheme="minorHAnsi"/>
        </w:rPr>
        <w:t>recta</w:t>
      </w:r>
      <w:r w:rsidRPr="00D2175D">
        <w:rPr>
          <w:rFonts w:ascii="Century Gothic" w:hAnsi="Century Gothic" w:cstheme="minorHAnsi"/>
        </w:rPr>
        <w:t xml:space="preserve"> se envió de manera electrónica junto con la convocatoria a esta sesión</w:t>
      </w:r>
      <w:r w:rsidR="00A0286B" w:rsidRPr="00D2175D">
        <w:rPr>
          <w:rFonts w:ascii="Century Gothic" w:hAnsi="Century Gothic" w:cstheme="minorHAnsi"/>
        </w:rPr>
        <w:t xml:space="preserve"> en la que se incluye la viabilidad y estudio del municipio</w:t>
      </w:r>
      <w:r w:rsidRPr="00D2175D">
        <w:rPr>
          <w:rFonts w:ascii="Century Gothic" w:hAnsi="Century Gothic" w:cstheme="minorHAnsi"/>
        </w:rPr>
        <w:t xml:space="preserve"> y para antes de someterlo a votación les pregunto si tienen alguna observación o modificación a</w:t>
      </w:r>
      <w:r w:rsidR="00A0286B" w:rsidRPr="00D2175D">
        <w:rPr>
          <w:rFonts w:ascii="Century Gothic" w:hAnsi="Century Gothic" w:cstheme="minorHAnsi"/>
        </w:rPr>
        <w:t xml:space="preserve"> la iniciativa</w:t>
      </w:r>
      <w:r w:rsidRPr="00D2175D">
        <w:rPr>
          <w:rFonts w:ascii="Century Gothic" w:hAnsi="Century Gothic" w:cstheme="minorHAnsi"/>
        </w:rPr>
        <w:t>. No habiendo ninguna observación o modificación me permito someter</w:t>
      </w:r>
      <w:r w:rsidR="00A0286B" w:rsidRPr="00D2175D">
        <w:rPr>
          <w:rFonts w:ascii="Century Gothic" w:hAnsi="Century Gothic" w:cstheme="minorHAnsi"/>
        </w:rPr>
        <w:t>la</w:t>
      </w:r>
      <w:r w:rsidRPr="00D2175D">
        <w:rPr>
          <w:rFonts w:ascii="Century Gothic" w:hAnsi="Century Gothic" w:cstheme="minorHAnsi"/>
        </w:rPr>
        <w:t xml:space="preserve"> a votación, por lo que en votación económica les pregunto si se aprueba </w:t>
      </w:r>
      <w:r w:rsidR="00A0286B" w:rsidRPr="00D2175D">
        <w:rPr>
          <w:rFonts w:ascii="Century Gothic" w:hAnsi="Century Gothic" w:cstheme="minorHAnsi"/>
        </w:rPr>
        <w:t>la propuesta de hermanamiento</w:t>
      </w:r>
      <w:r w:rsidR="0044653F" w:rsidRPr="00D2175D">
        <w:rPr>
          <w:rFonts w:ascii="Century Gothic" w:hAnsi="Century Gothic" w:cstheme="minorHAnsi"/>
        </w:rPr>
        <w:t xml:space="preserve"> con el Municipio de Candelaria, del Estado de Campeche</w:t>
      </w:r>
      <w:r w:rsidR="00A0286B" w:rsidRPr="00D2175D">
        <w:rPr>
          <w:rFonts w:ascii="Century Gothic" w:hAnsi="Century Gothic" w:cstheme="minorHAnsi"/>
        </w:rPr>
        <w:t xml:space="preserve"> </w:t>
      </w:r>
      <w:r w:rsidR="0044653F" w:rsidRPr="00D2175D">
        <w:rPr>
          <w:rFonts w:ascii="Century Gothic" w:hAnsi="Century Gothic" w:cstheme="minorHAnsi"/>
        </w:rPr>
        <w:t>para ser presentado al pleno en la próxima sesión de Ayuntamiento</w:t>
      </w:r>
      <w:r w:rsidRPr="00D2175D">
        <w:rPr>
          <w:rFonts w:ascii="Century Gothic" w:hAnsi="Century Gothic" w:cstheme="minorHAnsi"/>
        </w:rPr>
        <w:t xml:space="preserve">. </w:t>
      </w:r>
      <w:r w:rsidRPr="00D2175D">
        <w:rPr>
          <w:rFonts w:ascii="Century Gothic" w:hAnsi="Century Gothic" w:cstheme="minorHAnsi"/>
          <w:b/>
          <w:bCs/>
        </w:rPr>
        <w:t>APROBADO POR UNANIMIDAD.</w:t>
      </w:r>
      <w:r w:rsidR="00D2175D" w:rsidRPr="00D2175D">
        <w:rPr>
          <w:rFonts w:ascii="Century Gothic" w:hAnsi="Century Gothic" w:cstheme="minorHAnsi"/>
          <w:b/>
          <w:bCs/>
        </w:rPr>
        <w:t xml:space="preserve"> </w:t>
      </w:r>
      <w:r w:rsidR="0044653F" w:rsidRPr="00D2175D">
        <w:rPr>
          <w:rFonts w:ascii="Century Gothic" w:hAnsi="Century Gothic" w:cstheme="minorHAnsi"/>
          <w:b/>
          <w:bCs/>
        </w:rPr>
        <w:t>--</w:t>
      </w:r>
      <w:r w:rsidR="0044653F" w:rsidRPr="00D2175D">
        <w:rPr>
          <w:rFonts w:ascii="Century Gothic" w:hAnsi="Century Gothic" w:cstheme="minorHAnsi"/>
        </w:rPr>
        <w:t>-------------------------------------------------------------------------------------------------------</w:t>
      </w:r>
      <w:r w:rsidR="00D2175D" w:rsidRPr="00D2175D">
        <w:rPr>
          <w:rFonts w:ascii="Century Gothic" w:hAnsi="Century Gothic" w:cstheme="minorHAnsi"/>
        </w:rPr>
        <w:t>--</w:t>
      </w:r>
      <w:r w:rsidR="0044653F" w:rsidRPr="00D2175D">
        <w:rPr>
          <w:rFonts w:ascii="Century Gothic" w:hAnsi="Century Gothic" w:cstheme="minorHAnsi"/>
        </w:rPr>
        <w:t>-----------</w:t>
      </w:r>
    </w:p>
    <w:p w14:paraId="3911D48E" w14:textId="77972F7C" w:rsidR="00673B05" w:rsidRPr="00D2175D" w:rsidRDefault="00673B05" w:rsidP="00673B05">
      <w:pPr>
        <w:spacing w:after="0"/>
        <w:jc w:val="both"/>
        <w:rPr>
          <w:rFonts w:ascii="Century Gothic" w:hAnsi="Century Gothic"/>
          <w:bCs/>
        </w:rPr>
      </w:pPr>
      <w:r w:rsidRPr="00D2175D">
        <w:rPr>
          <w:rFonts w:ascii="Century Gothic" w:hAnsi="Century Gothic"/>
          <w:b/>
        </w:rPr>
        <w:t xml:space="preserve">6.-ASUNTOS GENERALES. </w:t>
      </w:r>
      <w:r w:rsidRPr="00D2175D">
        <w:rPr>
          <w:rFonts w:ascii="Century Gothic" w:hAnsi="Century Gothic"/>
          <w:b/>
          <w:bCs/>
        </w:rPr>
        <w:t>-------------------------------------------------------------</w:t>
      </w:r>
      <w:r w:rsidRPr="00D2175D">
        <w:rPr>
          <w:rFonts w:ascii="Century Gothic" w:hAnsi="Century Gothic"/>
          <w:b/>
        </w:rPr>
        <w:t xml:space="preserve"> </w:t>
      </w:r>
    </w:p>
    <w:p w14:paraId="7DD36814" w14:textId="77777777" w:rsidR="00673B05" w:rsidRPr="00D2175D" w:rsidRDefault="00673B05" w:rsidP="00673B05">
      <w:pPr>
        <w:spacing w:after="0"/>
        <w:jc w:val="both"/>
        <w:rPr>
          <w:rFonts w:ascii="Century Gothic" w:hAnsi="Century Gothic"/>
        </w:rPr>
      </w:pPr>
      <w:r w:rsidRPr="00D2175D">
        <w:rPr>
          <w:rFonts w:ascii="Century Gothic" w:hAnsi="Century Gothic"/>
        </w:rPr>
        <w:t>Se les pregunto a las integrantes de la comisión si tenían algún asunto que tratar o deseaban hacer uso de la voz. No habiendo asuntos generales registrados que desahogar se procedió al siguiente punto del orden del día. ---------------------------------------------------------------------------------------------------------------------------------------</w:t>
      </w:r>
    </w:p>
    <w:p w14:paraId="324CD2B5" w14:textId="53CDE07C" w:rsidR="00673B05" w:rsidRPr="00D2175D" w:rsidRDefault="00673B05" w:rsidP="00673B05">
      <w:pPr>
        <w:spacing w:after="0"/>
        <w:jc w:val="both"/>
        <w:rPr>
          <w:rFonts w:ascii="Century Gothic" w:hAnsi="Century Gothic"/>
          <w:b/>
        </w:rPr>
      </w:pPr>
      <w:r w:rsidRPr="00D2175D">
        <w:rPr>
          <w:rFonts w:ascii="Century Gothic" w:hAnsi="Century Gothic"/>
          <w:b/>
        </w:rPr>
        <w:t>7.- CLAUSURA DE LA SESION.-----------------------------------------------------------</w:t>
      </w:r>
      <w:r w:rsidRPr="00D2175D">
        <w:rPr>
          <w:rFonts w:ascii="Century Gothic" w:hAnsi="Century Gothic"/>
        </w:rPr>
        <w:t>Una vez agotado el orden del día,</w:t>
      </w:r>
      <w:r w:rsidRPr="00D2175D">
        <w:rPr>
          <w:rFonts w:ascii="Century Gothic" w:hAnsi="Century Gothic" w:cstheme="minorHAnsi"/>
          <w:b/>
        </w:rPr>
        <w:t xml:space="preserve"> </w:t>
      </w:r>
      <w:r w:rsidRPr="00D2175D">
        <w:rPr>
          <w:rFonts w:ascii="Century Gothic" w:hAnsi="Century Gothic" w:cstheme="minorHAnsi"/>
        </w:rPr>
        <w:t>siendo las 1</w:t>
      </w:r>
      <w:r w:rsidR="006975A4" w:rsidRPr="00D2175D">
        <w:rPr>
          <w:rFonts w:ascii="Century Gothic" w:hAnsi="Century Gothic" w:cstheme="minorHAnsi"/>
        </w:rPr>
        <w:t>3</w:t>
      </w:r>
      <w:r w:rsidRPr="00D2175D">
        <w:rPr>
          <w:rFonts w:ascii="Century Gothic" w:hAnsi="Century Gothic" w:cstheme="minorHAnsi"/>
        </w:rPr>
        <w:t xml:space="preserve"> horas con </w:t>
      </w:r>
      <w:r w:rsidR="006975A4" w:rsidRPr="00D2175D">
        <w:rPr>
          <w:rFonts w:ascii="Century Gothic" w:hAnsi="Century Gothic" w:cstheme="minorHAnsi"/>
        </w:rPr>
        <w:t>36</w:t>
      </w:r>
      <w:r w:rsidRPr="00D2175D">
        <w:rPr>
          <w:rFonts w:ascii="Century Gothic" w:hAnsi="Century Gothic" w:cstheme="minorHAnsi"/>
        </w:rPr>
        <w:t xml:space="preserve"> minutos se da por clausurada la </w:t>
      </w:r>
      <w:r w:rsidR="00B37C5A" w:rsidRPr="00D2175D">
        <w:rPr>
          <w:rFonts w:ascii="Century Gothic" w:hAnsi="Century Gothic" w:cstheme="minorHAnsi"/>
        </w:rPr>
        <w:t>onceava</w:t>
      </w:r>
      <w:r w:rsidRPr="00D2175D">
        <w:rPr>
          <w:rFonts w:ascii="Century Gothic" w:hAnsi="Century Gothic" w:cstheme="minorHAnsi"/>
        </w:rPr>
        <w:t xml:space="preserve"> sesión de la Comisión Edilicia de Cooperación Internacional</w:t>
      </w:r>
      <w:r w:rsidR="0044653F" w:rsidRPr="00D2175D">
        <w:rPr>
          <w:rFonts w:ascii="Century Gothic" w:hAnsi="Century Gothic" w:cstheme="minorHAnsi"/>
        </w:rPr>
        <w:t xml:space="preserve">, muchas gracias a todas las presentes, así como al personal de la Secretaria del Ayuntamiento y de la Unidad de Transparencia por las facilidades para el desarrollo de esta sesión. </w:t>
      </w:r>
      <w:r w:rsidRPr="00D2175D">
        <w:rPr>
          <w:rFonts w:ascii="Century Gothic" w:hAnsi="Century Gothic" w:cstheme="minorHAnsi"/>
        </w:rPr>
        <w:t xml:space="preserve"> </w:t>
      </w:r>
      <w:r w:rsidR="00B37C5A" w:rsidRPr="00D2175D">
        <w:rPr>
          <w:rFonts w:ascii="Century Gothic" w:hAnsi="Century Gothic" w:cstheme="minorHAnsi"/>
        </w:rPr>
        <w:t>-</w:t>
      </w:r>
      <w:r w:rsidR="00D2175D" w:rsidRPr="00D2175D">
        <w:rPr>
          <w:rFonts w:ascii="Century Gothic" w:hAnsi="Century Gothic" w:cstheme="minorHAnsi"/>
        </w:rPr>
        <w:t>----------------------------------------------------------------</w:t>
      </w:r>
      <w:r w:rsidR="00B37C5A" w:rsidRPr="00D2175D">
        <w:rPr>
          <w:rFonts w:ascii="Century Gothic" w:hAnsi="Century Gothic" w:cstheme="minorHAnsi"/>
        </w:rPr>
        <w:t>-</w:t>
      </w:r>
      <w:r w:rsidRPr="00D2175D">
        <w:rPr>
          <w:rFonts w:ascii="Century Gothic" w:hAnsi="Century Gothic" w:cstheme="minorHAnsi"/>
          <w:b/>
          <w:bCs/>
        </w:rPr>
        <w:t>---------------------------------------------</w:t>
      </w:r>
      <w:r w:rsidR="00D2175D" w:rsidRPr="00D2175D">
        <w:rPr>
          <w:rFonts w:ascii="Century Gothic" w:hAnsi="Century Gothic" w:cstheme="minorHAnsi"/>
          <w:b/>
          <w:bCs/>
        </w:rPr>
        <w:t>------------------</w:t>
      </w:r>
      <w:r w:rsidRPr="00D2175D">
        <w:rPr>
          <w:rFonts w:ascii="Century Gothic" w:hAnsi="Century Gothic" w:cstheme="minorHAnsi"/>
          <w:b/>
          <w:bCs/>
        </w:rPr>
        <w:t>----------------------------------</w:t>
      </w:r>
      <w:r w:rsidR="00B37C5A" w:rsidRPr="00D2175D">
        <w:rPr>
          <w:rFonts w:ascii="Century Gothic" w:hAnsi="Century Gothic" w:cstheme="minorHAnsi"/>
          <w:b/>
          <w:bCs/>
        </w:rPr>
        <w:t>-</w:t>
      </w:r>
      <w:r w:rsidRPr="00D2175D">
        <w:rPr>
          <w:rFonts w:ascii="Century Gothic" w:hAnsi="Century Gothic" w:cstheme="minorHAnsi"/>
          <w:b/>
          <w:bCs/>
        </w:rPr>
        <w:t>-----</w:t>
      </w:r>
      <w:r w:rsidRPr="00D2175D">
        <w:rPr>
          <w:rFonts w:ascii="Century Gothic" w:hAnsi="Century Gothic" w:cstheme="minorHAnsi"/>
          <w:b/>
        </w:rPr>
        <w:t>FIRMAN LA PRESENTE ACTA, QUIENES EN ELLA INTERVINIERON.------------------------------------------</w:t>
      </w:r>
      <w:r w:rsidR="00B37C5A" w:rsidRPr="00D2175D">
        <w:rPr>
          <w:rFonts w:ascii="Century Gothic" w:hAnsi="Century Gothic" w:cstheme="minorHAnsi"/>
          <w:b/>
        </w:rPr>
        <w:t>--</w:t>
      </w:r>
      <w:r w:rsidRPr="00D2175D">
        <w:rPr>
          <w:rFonts w:ascii="Century Gothic" w:hAnsi="Century Gothic" w:cstheme="minorHAnsi"/>
          <w:b/>
        </w:rPr>
        <w:t>-----------------------------------------------</w:t>
      </w:r>
      <w:r w:rsidR="008A2DF5">
        <w:rPr>
          <w:rFonts w:ascii="Century Gothic" w:hAnsi="Century Gothic" w:cstheme="minorHAnsi"/>
          <w:b/>
        </w:rPr>
        <w:t>----------------</w:t>
      </w:r>
      <w:r w:rsidRPr="00D2175D">
        <w:rPr>
          <w:rFonts w:ascii="Century Gothic" w:hAnsi="Century Gothic" w:cstheme="minorHAnsi"/>
          <w:b/>
        </w:rPr>
        <w:t>----------</w:t>
      </w:r>
    </w:p>
    <w:p w14:paraId="483C44F1" w14:textId="77777777" w:rsidR="00673B05" w:rsidRPr="00D2175D" w:rsidRDefault="00673B05" w:rsidP="00673B05">
      <w:pPr>
        <w:spacing w:after="0"/>
        <w:jc w:val="center"/>
        <w:rPr>
          <w:rFonts w:ascii="Century Gothic" w:hAnsi="Century Gothic" w:cstheme="minorHAnsi"/>
          <w:b/>
        </w:rPr>
      </w:pPr>
    </w:p>
    <w:p w14:paraId="4B2DAD90" w14:textId="77777777" w:rsidR="00673B05" w:rsidRPr="00D2175D" w:rsidRDefault="00673B05" w:rsidP="00673B05">
      <w:pPr>
        <w:spacing w:after="0"/>
        <w:jc w:val="center"/>
        <w:rPr>
          <w:rFonts w:ascii="Century Gothic" w:hAnsi="Century Gothic" w:cstheme="minorHAnsi"/>
          <w:b/>
        </w:rPr>
      </w:pPr>
    </w:p>
    <w:p w14:paraId="65CEF137" w14:textId="77777777" w:rsidR="00673B05" w:rsidRPr="00D2175D" w:rsidRDefault="00673B05" w:rsidP="008A2DF5">
      <w:pPr>
        <w:spacing w:after="0"/>
        <w:rPr>
          <w:rFonts w:ascii="Century Gothic" w:hAnsi="Century Gothic" w:cstheme="minorHAnsi"/>
          <w:b/>
        </w:rPr>
      </w:pPr>
    </w:p>
    <w:p w14:paraId="4F08CA6F" w14:textId="77777777" w:rsidR="00673B05" w:rsidRPr="00D2175D" w:rsidRDefault="00673B05" w:rsidP="00673B05">
      <w:pPr>
        <w:spacing w:after="0"/>
        <w:jc w:val="center"/>
        <w:rPr>
          <w:rFonts w:ascii="Century Gothic" w:hAnsi="Century Gothic" w:cstheme="minorHAnsi"/>
          <w:b/>
        </w:rPr>
      </w:pPr>
    </w:p>
    <w:p w14:paraId="1F4ADD0B" w14:textId="77777777" w:rsidR="00673B05" w:rsidRPr="00D2175D" w:rsidRDefault="00673B05" w:rsidP="00673B05">
      <w:pPr>
        <w:spacing w:after="0"/>
        <w:jc w:val="center"/>
        <w:rPr>
          <w:rFonts w:ascii="Century Gothic" w:hAnsi="Century Gothic" w:cstheme="minorHAnsi"/>
          <w:b/>
        </w:rPr>
      </w:pPr>
      <w:r w:rsidRPr="00D2175D">
        <w:rPr>
          <w:rFonts w:ascii="Century Gothic" w:hAnsi="Century Gothic" w:cstheme="minorHAnsi"/>
          <w:b/>
        </w:rPr>
        <w:t>REGIDORA MARIA DEL ROSARIO VELÁZQUEZ HERNÁNDEZ</w:t>
      </w:r>
    </w:p>
    <w:p w14:paraId="160EA4DF" w14:textId="11F5C0A4" w:rsidR="00673B05" w:rsidRPr="00D2175D" w:rsidRDefault="00673B05" w:rsidP="00673B05">
      <w:pPr>
        <w:spacing w:after="0"/>
        <w:jc w:val="center"/>
        <w:rPr>
          <w:rFonts w:ascii="Century Gothic" w:hAnsi="Century Gothic" w:cstheme="minorHAnsi"/>
        </w:rPr>
      </w:pPr>
      <w:r w:rsidRPr="00D2175D">
        <w:rPr>
          <w:rFonts w:ascii="Century Gothic" w:hAnsi="Century Gothic" w:cstheme="minorHAnsi"/>
        </w:rPr>
        <w:t xml:space="preserve">Presidenta de la Comisión Edilicia de Cooperación Internacional </w:t>
      </w:r>
    </w:p>
    <w:p w14:paraId="4AD7C97D" w14:textId="77777777" w:rsidR="00673B05" w:rsidRPr="00D2175D" w:rsidRDefault="00673B05" w:rsidP="00673B05">
      <w:pPr>
        <w:spacing w:after="0"/>
        <w:jc w:val="center"/>
        <w:rPr>
          <w:rFonts w:ascii="Century Gothic" w:hAnsi="Century Gothic" w:cstheme="minorHAnsi"/>
        </w:rPr>
      </w:pPr>
    </w:p>
    <w:p w14:paraId="5359AF61" w14:textId="77777777" w:rsidR="00673B05" w:rsidRPr="00D2175D" w:rsidRDefault="00673B05" w:rsidP="00673B05">
      <w:pPr>
        <w:spacing w:after="0"/>
        <w:jc w:val="center"/>
        <w:rPr>
          <w:rFonts w:ascii="Century Gothic" w:hAnsi="Century Gothic" w:cstheme="minorHAnsi"/>
        </w:rPr>
      </w:pPr>
    </w:p>
    <w:p w14:paraId="32A9F674" w14:textId="77777777" w:rsidR="00673B05" w:rsidRPr="00D2175D" w:rsidRDefault="00673B05" w:rsidP="00673B05">
      <w:pPr>
        <w:spacing w:after="0"/>
        <w:rPr>
          <w:rFonts w:ascii="Century Gothic" w:hAnsi="Century Gothic" w:cstheme="minorHAnsi"/>
        </w:rPr>
      </w:pPr>
    </w:p>
    <w:p w14:paraId="3C3F9808" w14:textId="77777777" w:rsidR="00673B05" w:rsidRPr="00D2175D" w:rsidRDefault="00673B05" w:rsidP="008A2DF5">
      <w:pPr>
        <w:spacing w:after="0"/>
        <w:rPr>
          <w:rFonts w:ascii="Century Gothic" w:hAnsi="Century Gothic" w:cstheme="minorHAnsi"/>
        </w:rPr>
      </w:pPr>
    </w:p>
    <w:p w14:paraId="6EB83B01" w14:textId="77777777" w:rsidR="00673B05" w:rsidRPr="00D2175D" w:rsidRDefault="00673B05" w:rsidP="00673B05">
      <w:pPr>
        <w:spacing w:after="0"/>
        <w:jc w:val="center"/>
        <w:rPr>
          <w:rFonts w:ascii="Century Gothic" w:hAnsi="Century Gothic" w:cstheme="minorHAnsi"/>
          <w:b/>
        </w:rPr>
      </w:pPr>
      <w:r w:rsidRPr="00D2175D">
        <w:rPr>
          <w:rFonts w:ascii="Century Gothic" w:hAnsi="Century Gothic" w:cstheme="minorHAnsi"/>
          <w:b/>
        </w:rPr>
        <w:t>REGIDORA FERNANDA JANETH MARTÍNEZ NUÑEZ</w:t>
      </w:r>
    </w:p>
    <w:p w14:paraId="2CBC75DF" w14:textId="77777777" w:rsidR="00673B05" w:rsidRPr="00D2175D" w:rsidRDefault="00673B05" w:rsidP="00673B05">
      <w:pPr>
        <w:spacing w:after="0"/>
        <w:jc w:val="center"/>
        <w:rPr>
          <w:rFonts w:ascii="Century Gothic" w:hAnsi="Century Gothic" w:cstheme="minorHAnsi"/>
        </w:rPr>
      </w:pPr>
      <w:r w:rsidRPr="00D2175D">
        <w:rPr>
          <w:rFonts w:ascii="Century Gothic" w:hAnsi="Century Gothic" w:cstheme="minorHAnsi"/>
        </w:rPr>
        <w:t>Vocal de la Comisión Edilicia de Cooperación Internacional</w:t>
      </w:r>
    </w:p>
    <w:p w14:paraId="5502C40D" w14:textId="77777777" w:rsidR="00673B05" w:rsidRPr="00D2175D" w:rsidRDefault="00673B05" w:rsidP="00673B05">
      <w:pPr>
        <w:spacing w:after="0"/>
        <w:jc w:val="center"/>
        <w:rPr>
          <w:rFonts w:ascii="Century Gothic" w:hAnsi="Century Gothic" w:cstheme="minorHAnsi"/>
        </w:rPr>
      </w:pPr>
    </w:p>
    <w:p w14:paraId="662810F8" w14:textId="77777777" w:rsidR="00673B05" w:rsidRPr="00D2175D" w:rsidRDefault="00673B05" w:rsidP="00673B05">
      <w:pPr>
        <w:spacing w:after="0"/>
        <w:rPr>
          <w:rFonts w:ascii="Century Gothic" w:hAnsi="Century Gothic" w:cstheme="minorHAnsi"/>
        </w:rPr>
      </w:pPr>
    </w:p>
    <w:p w14:paraId="0E2BA706" w14:textId="77777777" w:rsidR="008A2DF5" w:rsidRPr="00D2175D" w:rsidRDefault="008A2DF5" w:rsidP="00673B05">
      <w:pPr>
        <w:spacing w:after="0"/>
        <w:rPr>
          <w:rFonts w:ascii="Century Gothic" w:hAnsi="Century Gothic" w:cstheme="minorHAnsi"/>
        </w:rPr>
      </w:pPr>
    </w:p>
    <w:p w14:paraId="2553E3FE" w14:textId="77777777" w:rsidR="00673B05" w:rsidRPr="00D2175D" w:rsidRDefault="00673B05" w:rsidP="00673B05">
      <w:pPr>
        <w:spacing w:after="0"/>
        <w:jc w:val="center"/>
        <w:rPr>
          <w:rFonts w:ascii="Century Gothic" w:hAnsi="Century Gothic" w:cstheme="minorHAnsi"/>
        </w:rPr>
      </w:pPr>
    </w:p>
    <w:p w14:paraId="1E5E5AD2" w14:textId="6C6CEBBD" w:rsidR="00673B05" w:rsidRPr="00D2175D" w:rsidRDefault="00673B05" w:rsidP="00673B05">
      <w:pPr>
        <w:spacing w:after="0"/>
        <w:jc w:val="center"/>
        <w:rPr>
          <w:rFonts w:ascii="Century Gothic" w:hAnsi="Century Gothic" w:cstheme="minorHAnsi"/>
          <w:b/>
        </w:rPr>
      </w:pPr>
      <w:r w:rsidRPr="00D2175D">
        <w:rPr>
          <w:rFonts w:ascii="Century Gothic" w:hAnsi="Century Gothic" w:cstheme="minorHAnsi"/>
          <w:b/>
        </w:rPr>
        <w:t xml:space="preserve">REGIDORA </w:t>
      </w:r>
      <w:r w:rsidR="001B5E55" w:rsidRPr="00D2175D">
        <w:rPr>
          <w:rFonts w:ascii="Century Gothic" w:hAnsi="Century Gothic" w:cstheme="minorHAnsi"/>
          <w:b/>
        </w:rPr>
        <w:t>ADRIANA DEL CARMEN ZÚÑIGA GUERRERO</w:t>
      </w:r>
    </w:p>
    <w:p w14:paraId="74F25042" w14:textId="41BACB87" w:rsidR="00673B05" w:rsidRPr="008A2DF5" w:rsidRDefault="00673B05" w:rsidP="008A2DF5">
      <w:pPr>
        <w:spacing w:after="0"/>
        <w:jc w:val="center"/>
        <w:rPr>
          <w:rFonts w:ascii="Century Gothic" w:hAnsi="Century Gothic" w:cstheme="minorHAnsi"/>
        </w:rPr>
      </w:pPr>
      <w:r w:rsidRPr="00D2175D">
        <w:rPr>
          <w:rFonts w:ascii="Century Gothic" w:hAnsi="Century Gothic" w:cstheme="minorHAnsi"/>
        </w:rPr>
        <w:t>Vocal de la Comisión Edilicia de Cooperación Internacional</w:t>
      </w:r>
    </w:p>
    <w:p w14:paraId="7AA506C1" w14:textId="77777777" w:rsidR="0074215E" w:rsidRDefault="0032034B"/>
    <w:sectPr w:rsidR="0074215E" w:rsidSect="006D6535">
      <w:headerReference w:type="default" r:id="rId7"/>
      <w:footerReference w:type="default" r:id="rId8"/>
      <w:pgSz w:w="12242" w:h="19442" w:code="19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AD1D3" w14:textId="77777777" w:rsidR="0032034B" w:rsidRDefault="0032034B">
      <w:pPr>
        <w:spacing w:after="0" w:line="240" w:lineRule="auto"/>
      </w:pPr>
      <w:r>
        <w:separator/>
      </w:r>
    </w:p>
  </w:endnote>
  <w:endnote w:type="continuationSeparator" w:id="0">
    <w:p w14:paraId="78315F75" w14:textId="77777777" w:rsidR="0032034B" w:rsidRDefault="00320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6641E" w14:textId="77777777" w:rsidR="00D77B7A" w:rsidRDefault="0032034B" w:rsidP="00D77B7A">
    <w:pPr>
      <w:pStyle w:val="Piedepgina"/>
      <w:jc w:val="center"/>
      <w:rPr>
        <w:sz w:val="18"/>
        <w:szCs w:val="18"/>
      </w:rPr>
    </w:pPr>
  </w:p>
  <w:p w14:paraId="391BDC2B" w14:textId="081613C3" w:rsidR="00D77B7A" w:rsidRPr="00D77B7A" w:rsidRDefault="00CE6EF6" w:rsidP="00D77B7A">
    <w:pPr>
      <w:pStyle w:val="Piedepgina"/>
      <w:jc w:val="center"/>
      <w:rPr>
        <w:sz w:val="18"/>
        <w:szCs w:val="18"/>
      </w:rPr>
    </w:pPr>
    <w:r w:rsidRPr="00D77B7A">
      <w:rPr>
        <w:sz w:val="18"/>
        <w:szCs w:val="18"/>
      </w:rPr>
      <w:t>Esta hoja forma parte de</w:t>
    </w:r>
    <w:r>
      <w:rPr>
        <w:sz w:val="18"/>
        <w:szCs w:val="18"/>
      </w:rPr>
      <w:t>l acta</w:t>
    </w:r>
    <w:r w:rsidRPr="00D77B7A">
      <w:rPr>
        <w:sz w:val="18"/>
        <w:szCs w:val="18"/>
      </w:rPr>
      <w:t xml:space="preserve"> de la</w:t>
    </w:r>
    <w:r>
      <w:rPr>
        <w:sz w:val="18"/>
        <w:szCs w:val="18"/>
      </w:rPr>
      <w:t xml:space="preserve"> </w:t>
    </w:r>
    <w:r w:rsidR="00D2175D">
      <w:rPr>
        <w:sz w:val="18"/>
        <w:szCs w:val="18"/>
      </w:rPr>
      <w:t>onceava</w:t>
    </w:r>
    <w:r w:rsidRPr="00D77B7A">
      <w:rPr>
        <w:sz w:val="18"/>
        <w:szCs w:val="18"/>
      </w:rPr>
      <w:t xml:space="preserve"> </w:t>
    </w:r>
    <w:r>
      <w:rPr>
        <w:sz w:val="18"/>
        <w:szCs w:val="18"/>
      </w:rPr>
      <w:t>s</w:t>
    </w:r>
    <w:r w:rsidRPr="00D77B7A">
      <w:rPr>
        <w:sz w:val="18"/>
        <w:szCs w:val="18"/>
      </w:rPr>
      <w:t>esión de la Comisión Edilicia de Cooperación Internacional</w:t>
    </w:r>
    <w:r>
      <w:rPr>
        <w:sz w:val="18"/>
        <w:szCs w:val="18"/>
      </w:rPr>
      <w:t xml:space="preserve"> </w:t>
    </w:r>
    <w:r w:rsidRPr="00D77B7A">
      <w:rPr>
        <w:sz w:val="18"/>
        <w:szCs w:val="18"/>
      </w:rPr>
      <w:t xml:space="preserve">celebrada el día </w:t>
    </w:r>
    <w:r w:rsidR="00D2175D">
      <w:rPr>
        <w:sz w:val="18"/>
        <w:szCs w:val="18"/>
      </w:rPr>
      <w:t>0</w:t>
    </w:r>
    <w:r>
      <w:rPr>
        <w:sz w:val="18"/>
        <w:szCs w:val="18"/>
      </w:rPr>
      <w:t>5</w:t>
    </w:r>
    <w:r w:rsidRPr="00D77B7A">
      <w:rPr>
        <w:sz w:val="18"/>
        <w:szCs w:val="18"/>
      </w:rPr>
      <w:t xml:space="preserve"> de </w:t>
    </w:r>
    <w:r w:rsidR="00D2175D">
      <w:rPr>
        <w:sz w:val="18"/>
        <w:szCs w:val="18"/>
      </w:rPr>
      <w:t>dici</w:t>
    </w:r>
    <w:r>
      <w:rPr>
        <w:sz w:val="18"/>
        <w:szCs w:val="18"/>
      </w:rPr>
      <w:t>embre de</w:t>
    </w:r>
    <w:r w:rsidRPr="00D77B7A">
      <w:rPr>
        <w:sz w:val="18"/>
        <w:szCs w:val="18"/>
      </w:rPr>
      <w:t xml:space="preserve"> 2022.</w:t>
    </w:r>
    <w:r>
      <w:rPr>
        <w:sz w:val="18"/>
        <w:szCs w:val="18"/>
      </w:rPr>
      <w:t xml:space="preserve">   </w:t>
    </w:r>
  </w:p>
  <w:p w14:paraId="7CDA2E77" w14:textId="77777777" w:rsidR="00D77B7A" w:rsidRPr="00D77B7A" w:rsidRDefault="0032034B">
    <w:pPr>
      <w:pStyle w:val="Piedepgin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C730E" w14:textId="77777777" w:rsidR="0032034B" w:rsidRDefault="0032034B">
      <w:pPr>
        <w:spacing w:after="0" w:line="240" w:lineRule="auto"/>
      </w:pPr>
      <w:r>
        <w:separator/>
      </w:r>
    </w:p>
  </w:footnote>
  <w:footnote w:type="continuationSeparator" w:id="0">
    <w:p w14:paraId="2E245614" w14:textId="77777777" w:rsidR="0032034B" w:rsidRDefault="003203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209085"/>
      <w:docPartObj>
        <w:docPartGallery w:val="Page Numbers (Top of Page)"/>
        <w:docPartUnique/>
      </w:docPartObj>
    </w:sdtPr>
    <w:sdtEndPr/>
    <w:sdtContent>
      <w:p w14:paraId="0EFDF7C7" w14:textId="77777777" w:rsidR="002D4CD6" w:rsidRDefault="00CE6EF6">
        <w:pPr>
          <w:pStyle w:val="Encabezado"/>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3</w:t>
        </w:r>
        <w:r>
          <w:rPr>
            <w:b/>
            <w:bCs/>
            <w:sz w:val="24"/>
            <w:szCs w:val="24"/>
          </w:rPr>
          <w:fldChar w:fldCharType="end"/>
        </w:r>
      </w:p>
    </w:sdtContent>
  </w:sdt>
  <w:p w14:paraId="40175440" w14:textId="77777777" w:rsidR="002D4CD6" w:rsidRDefault="0032034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A732D"/>
    <w:multiLevelType w:val="hybridMultilevel"/>
    <w:tmpl w:val="84BA6B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65D7DFC"/>
    <w:multiLevelType w:val="hybridMultilevel"/>
    <w:tmpl w:val="2F0AF998"/>
    <w:lvl w:ilvl="0" w:tplc="080A000F">
      <w:start w:val="1"/>
      <w:numFmt w:val="decimal"/>
      <w:lvlText w:val="%1."/>
      <w:lvlJc w:val="left"/>
      <w:pPr>
        <w:ind w:left="780" w:hanging="360"/>
      </w:pPr>
    </w:lvl>
    <w:lvl w:ilvl="1" w:tplc="080A0019">
      <w:start w:val="1"/>
      <w:numFmt w:val="lowerLetter"/>
      <w:lvlText w:val="%2."/>
      <w:lvlJc w:val="left"/>
      <w:pPr>
        <w:ind w:left="1500" w:hanging="360"/>
      </w:pPr>
    </w:lvl>
    <w:lvl w:ilvl="2" w:tplc="080A001B">
      <w:start w:val="1"/>
      <w:numFmt w:val="lowerRoman"/>
      <w:lvlText w:val="%3."/>
      <w:lvlJc w:val="right"/>
      <w:pPr>
        <w:ind w:left="2220" w:hanging="180"/>
      </w:pPr>
    </w:lvl>
    <w:lvl w:ilvl="3" w:tplc="080A000F">
      <w:start w:val="1"/>
      <w:numFmt w:val="decimal"/>
      <w:lvlText w:val="%4."/>
      <w:lvlJc w:val="left"/>
      <w:pPr>
        <w:ind w:left="2940" w:hanging="360"/>
      </w:pPr>
    </w:lvl>
    <w:lvl w:ilvl="4" w:tplc="080A0019">
      <w:start w:val="1"/>
      <w:numFmt w:val="lowerLetter"/>
      <w:lvlText w:val="%5."/>
      <w:lvlJc w:val="left"/>
      <w:pPr>
        <w:ind w:left="3660" w:hanging="360"/>
      </w:pPr>
    </w:lvl>
    <w:lvl w:ilvl="5" w:tplc="080A001B">
      <w:start w:val="1"/>
      <w:numFmt w:val="lowerRoman"/>
      <w:lvlText w:val="%6."/>
      <w:lvlJc w:val="right"/>
      <w:pPr>
        <w:ind w:left="4380" w:hanging="180"/>
      </w:pPr>
    </w:lvl>
    <w:lvl w:ilvl="6" w:tplc="080A000F">
      <w:start w:val="1"/>
      <w:numFmt w:val="decimal"/>
      <w:lvlText w:val="%7."/>
      <w:lvlJc w:val="left"/>
      <w:pPr>
        <w:ind w:left="5100" w:hanging="360"/>
      </w:pPr>
    </w:lvl>
    <w:lvl w:ilvl="7" w:tplc="080A0019">
      <w:start w:val="1"/>
      <w:numFmt w:val="lowerLetter"/>
      <w:lvlText w:val="%8."/>
      <w:lvlJc w:val="left"/>
      <w:pPr>
        <w:ind w:left="5820" w:hanging="360"/>
      </w:pPr>
    </w:lvl>
    <w:lvl w:ilvl="8" w:tplc="080A001B">
      <w:start w:val="1"/>
      <w:numFmt w:val="lowerRoman"/>
      <w:lvlText w:val="%9."/>
      <w:lvlJc w:val="right"/>
      <w:pPr>
        <w:ind w:left="6540" w:hanging="180"/>
      </w:pPr>
    </w:lvl>
  </w:abstractNum>
  <w:abstractNum w:abstractNumId="2" w15:restartNumberingAfterBreak="0">
    <w:nsid w:val="6D7D2764"/>
    <w:multiLevelType w:val="hybridMultilevel"/>
    <w:tmpl w:val="2F0AF998"/>
    <w:lvl w:ilvl="0" w:tplc="FFFFFFFF">
      <w:start w:val="1"/>
      <w:numFmt w:val="decimal"/>
      <w:lvlText w:val="%1."/>
      <w:lvlJc w:val="left"/>
      <w:pPr>
        <w:ind w:left="780" w:hanging="360"/>
      </w:pPr>
    </w:lvl>
    <w:lvl w:ilvl="1" w:tplc="FFFFFFFF">
      <w:start w:val="1"/>
      <w:numFmt w:val="lowerLetter"/>
      <w:lvlText w:val="%2."/>
      <w:lvlJc w:val="left"/>
      <w:pPr>
        <w:ind w:left="1500" w:hanging="360"/>
      </w:pPr>
    </w:lvl>
    <w:lvl w:ilvl="2" w:tplc="FFFFFFFF">
      <w:start w:val="1"/>
      <w:numFmt w:val="lowerRoman"/>
      <w:lvlText w:val="%3."/>
      <w:lvlJc w:val="right"/>
      <w:pPr>
        <w:ind w:left="2220" w:hanging="180"/>
      </w:pPr>
    </w:lvl>
    <w:lvl w:ilvl="3" w:tplc="FFFFFFFF">
      <w:start w:val="1"/>
      <w:numFmt w:val="decimal"/>
      <w:lvlText w:val="%4."/>
      <w:lvlJc w:val="left"/>
      <w:pPr>
        <w:ind w:left="2940" w:hanging="360"/>
      </w:pPr>
    </w:lvl>
    <w:lvl w:ilvl="4" w:tplc="FFFFFFFF">
      <w:start w:val="1"/>
      <w:numFmt w:val="lowerLetter"/>
      <w:lvlText w:val="%5."/>
      <w:lvlJc w:val="left"/>
      <w:pPr>
        <w:ind w:left="3660" w:hanging="360"/>
      </w:pPr>
    </w:lvl>
    <w:lvl w:ilvl="5" w:tplc="FFFFFFFF">
      <w:start w:val="1"/>
      <w:numFmt w:val="lowerRoman"/>
      <w:lvlText w:val="%6."/>
      <w:lvlJc w:val="right"/>
      <w:pPr>
        <w:ind w:left="4380" w:hanging="180"/>
      </w:pPr>
    </w:lvl>
    <w:lvl w:ilvl="6" w:tplc="FFFFFFFF">
      <w:start w:val="1"/>
      <w:numFmt w:val="decimal"/>
      <w:lvlText w:val="%7."/>
      <w:lvlJc w:val="left"/>
      <w:pPr>
        <w:ind w:left="5100" w:hanging="360"/>
      </w:pPr>
    </w:lvl>
    <w:lvl w:ilvl="7" w:tplc="FFFFFFFF">
      <w:start w:val="1"/>
      <w:numFmt w:val="lowerLetter"/>
      <w:lvlText w:val="%8."/>
      <w:lvlJc w:val="left"/>
      <w:pPr>
        <w:ind w:left="5820" w:hanging="360"/>
      </w:pPr>
    </w:lvl>
    <w:lvl w:ilvl="8" w:tplc="FFFFFFFF">
      <w:start w:val="1"/>
      <w:numFmt w:val="lowerRoman"/>
      <w:lvlText w:val="%9."/>
      <w:lvlJc w:val="right"/>
      <w:pPr>
        <w:ind w:left="6540" w:hanging="180"/>
      </w:pPr>
    </w:lvl>
  </w:abstractNum>
  <w:abstractNum w:abstractNumId="3" w15:restartNumberingAfterBreak="0">
    <w:nsid w:val="77554B94"/>
    <w:multiLevelType w:val="hybridMultilevel"/>
    <w:tmpl w:val="6A10855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B05"/>
    <w:rsid w:val="001A0166"/>
    <w:rsid w:val="001B5E55"/>
    <w:rsid w:val="00222793"/>
    <w:rsid w:val="0032034B"/>
    <w:rsid w:val="0044653F"/>
    <w:rsid w:val="006619E4"/>
    <w:rsid w:val="00673B05"/>
    <w:rsid w:val="006975A4"/>
    <w:rsid w:val="008A2DF5"/>
    <w:rsid w:val="0099390C"/>
    <w:rsid w:val="00A0286B"/>
    <w:rsid w:val="00B37C5A"/>
    <w:rsid w:val="00CE6EF6"/>
    <w:rsid w:val="00D217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D1873"/>
  <w15:chartTrackingRefBased/>
  <w15:docId w15:val="{E6D6DDAC-AEC3-44C5-A564-881D34514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B0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3B05"/>
    <w:pPr>
      <w:spacing w:after="200" w:line="276" w:lineRule="auto"/>
      <w:ind w:left="720"/>
      <w:contextualSpacing/>
    </w:pPr>
  </w:style>
  <w:style w:type="paragraph" w:styleId="Encabezado">
    <w:name w:val="header"/>
    <w:basedOn w:val="Normal"/>
    <w:link w:val="EncabezadoCar"/>
    <w:uiPriority w:val="99"/>
    <w:unhideWhenUsed/>
    <w:rsid w:val="00673B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3B05"/>
  </w:style>
  <w:style w:type="paragraph" w:styleId="Piedepgina">
    <w:name w:val="footer"/>
    <w:basedOn w:val="Normal"/>
    <w:link w:val="PiedepginaCar"/>
    <w:uiPriority w:val="99"/>
    <w:unhideWhenUsed/>
    <w:rsid w:val="00673B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3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97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1143</Words>
  <Characters>6290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VELAZQUEZ</dc:creator>
  <cp:keywords/>
  <dc:description/>
  <cp:lastModifiedBy>ROSARIO VELAZQUEZ</cp:lastModifiedBy>
  <cp:revision>2</cp:revision>
  <dcterms:created xsi:type="dcterms:W3CDTF">2022-12-07T18:58:00Z</dcterms:created>
  <dcterms:modified xsi:type="dcterms:W3CDTF">2022-12-12T17:51:00Z</dcterms:modified>
</cp:coreProperties>
</file>