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D" w:rsidRPr="00112C52" w:rsidRDefault="0088537D" w:rsidP="0088537D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7EA56AB1" wp14:editId="2AFAF95F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7D" w:rsidRPr="00112C52" w:rsidRDefault="0088537D" w:rsidP="0088537D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88537D" w:rsidRDefault="0088537D" w:rsidP="0088537D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6D20E0">
        <w:rPr>
          <w:b/>
        </w:rPr>
        <w:t>MAYO</w:t>
      </w:r>
      <w:r>
        <w:rPr>
          <w:b/>
        </w:rPr>
        <w:t xml:space="preserve"> DE 2022.</w:t>
      </w:r>
    </w:p>
    <w:p w:rsidR="0088537D" w:rsidRDefault="0088537D" w:rsidP="0088537D">
      <w:pPr>
        <w:jc w:val="center"/>
        <w:rPr>
          <w:b/>
        </w:rPr>
      </w:pPr>
    </w:p>
    <w:p w:rsidR="0088537D" w:rsidRPr="00224E32" w:rsidRDefault="0088537D" w:rsidP="0088537D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1174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305"/>
        <w:gridCol w:w="1492"/>
        <w:gridCol w:w="1554"/>
        <w:gridCol w:w="1554"/>
        <w:gridCol w:w="1496"/>
        <w:gridCol w:w="1304"/>
        <w:gridCol w:w="1492"/>
        <w:gridCol w:w="1550"/>
      </w:tblGrid>
      <w:tr w:rsidR="0088537D" w:rsidRPr="00407ED3" w:rsidTr="00E06D3F">
        <w:trPr>
          <w:trHeight w:val="1408"/>
        </w:trPr>
        <w:tc>
          <w:tcPr>
            <w:tcW w:w="1305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 </w:t>
            </w:r>
          </w:p>
          <w:p w:rsidR="00014828" w:rsidRPr="00407ED3" w:rsidRDefault="00014828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Fin de </w:t>
            </w:r>
          </w:p>
          <w:p w:rsidR="0088537D" w:rsidRPr="00407ED3" w:rsidRDefault="00014828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Actividades normales de oficina.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014828" w:rsidRPr="00407ED3" w:rsidRDefault="00014828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Cita Lic. Orlando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</w:t>
            </w:r>
          </w:p>
          <w:p w:rsidR="0088537D" w:rsidRPr="00407ED3" w:rsidRDefault="00014828" w:rsidP="0001482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Oficio medida cautelar agraria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3</w:t>
            </w:r>
          </w:p>
          <w:p w:rsidR="00014828" w:rsidRPr="00407ED3" w:rsidRDefault="00014828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Contrato arrendamiento motel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4</w:t>
            </w:r>
          </w:p>
          <w:p w:rsidR="00407ED3" w:rsidRPr="00407ED3" w:rsidRDefault="00014828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Requerimiento amparo </w:t>
            </w:r>
            <w:r w:rsidR="00407ED3" w:rsidRPr="00407ED3">
              <w:rPr>
                <w:sz w:val="20"/>
                <w:szCs w:val="20"/>
              </w:rPr>
              <w:t>2307/2021 J 16°DMACYT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5</w:t>
            </w:r>
          </w:p>
          <w:p w:rsidR="00407ED3" w:rsidRPr="00407ED3" w:rsidRDefault="00407ED3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14:00 cita</w:t>
            </w:r>
          </w:p>
          <w:p w:rsidR="00407ED3" w:rsidRPr="00407ED3" w:rsidRDefault="00407ED3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6</w:t>
            </w:r>
          </w:p>
          <w:p w:rsidR="0088537D" w:rsidRPr="00407ED3" w:rsidRDefault="00407ED3" w:rsidP="00407ED3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Requerimiento doc. 630/2022 J 9° DMACYT</w:t>
            </w:r>
            <w:r w:rsidR="0088537D" w:rsidRPr="00407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3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38354C" w:rsidRDefault="0038354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fiscalía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>. 19/2019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</w:t>
            </w:r>
          </w:p>
          <w:p w:rsidR="0038354C" w:rsidRDefault="0038354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queja CEDHJ vía colima</w:t>
            </w:r>
          </w:p>
          <w:p w:rsidR="0088537D" w:rsidRPr="00407ED3" w:rsidRDefault="0038354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8354C" w:rsidRDefault="0038354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“CTAC” 127 El Refugio</w:t>
            </w:r>
          </w:p>
          <w:p w:rsidR="0088537D" w:rsidRDefault="0038354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354C" w:rsidRPr="00407ED3" w:rsidRDefault="009E581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dom. 2192/2021 J 15° DMACYT, conflicto competencial.</w:t>
            </w:r>
          </w:p>
        </w:tc>
        <w:tc>
          <w:tcPr>
            <w:tcW w:w="1496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4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88537D" w:rsidRPr="00407ED3" w:rsidRDefault="009E581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informe </w:t>
            </w:r>
            <w:proofErr w:type="spellStart"/>
            <w:r>
              <w:rPr>
                <w:sz w:val="20"/>
                <w:szCs w:val="20"/>
              </w:rPr>
              <w:t>prodeur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</w:t>
            </w:r>
          </w:p>
          <w:p w:rsidR="009E5815" w:rsidRDefault="009E581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informe CEDHJ puentes peatonales Acta de Investigación 138/2022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5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88537D" w:rsidRPr="00407ED3" w:rsidRDefault="00860E0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de Transparencia, Informe de actividades de abril.</w:t>
            </w: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6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Default="00860E09" w:rsidP="0086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“CTAC”</w:t>
            </w:r>
          </w:p>
        </w:tc>
        <w:tc>
          <w:tcPr>
            <w:tcW w:w="1550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7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860E09">
            <w:pPr>
              <w:rPr>
                <w:sz w:val="20"/>
                <w:szCs w:val="20"/>
              </w:rPr>
            </w:pPr>
          </w:p>
        </w:tc>
      </w:tr>
      <w:tr w:rsidR="0088537D" w:rsidRPr="00407ED3" w:rsidTr="00E06D3F">
        <w:trPr>
          <w:trHeight w:val="1472"/>
        </w:trPr>
        <w:tc>
          <w:tcPr>
            <w:tcW w:w="1305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8 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9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860E09" w:rsidRDefault="00860E0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doc. 2145/2021 J 1° DMACYT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</w:t>
            </w:r>
          </w:p>
          <w:p w:rsidR="00860E09" w:rsidRPr="00407ED3" w:rsidRDefault="00860E09" w:rsidP="0086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Datos a la notaria “El Terrón”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10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860E09" w:rsidRDefault="00860E0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Inspección Judicial 1279/2020 J 3° DMACYT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</w:t>
            </w:r>
          </w:p>
          <w:p w:rsidR="0088537D" w:rsidRPr="00407ED3" w:rsidRDefault="00533C8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Temas D</w:t>
            </w:r>
            <w:r w:rsidR="00860E09">
              <w:rPr>
                <w:sz w:val="20"/>
                <w:szCs w:val="20"/>
              </w:rPr>
              <w:t>GIT</w:t>
            </w:r>
            <w:r w:rsidR="0088537D" w:rsidRPr="00407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11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1</w:t>
            </w:r>
          </w:p>
          <w:p w:rsidR="002549CA" w:rsidRDefault="002549CA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Medida conciliatorias queja 2694/2022 CEDHJ</w:t>
            </w:r>
          </w:p>
          <w:p w:rsidR="0088537D" w:rsidRDefault="002549CA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49CA" w:rsidRDefault="002549CA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10:00 am</w:t>
            </w:r>
          </w:p>
          <w:p w:rsidR="002549CA" w:rsidRDefault="002549CA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549CA" w:rsidRPr="00407ED3" w:rsidRDefault="002549CA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Sesión informativa  </w:t>
            </w:r>
          </w:p>
        </w:tc>
        <w:tc>
          <w:tcPr>
            <w:tcW w:w="1496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12 </w:t>
            </w:r>
          </w:p>
          <w:p w:rsidR="002549CA" w:rsidRPr="00407ED3" w:rsidRDefault="002549CA" w:rsidP="002549CA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Default="002549CA" w:rsidP="0025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549CA" w:rsidRDefault="002549CA" w:rsidP="0025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20:00 horas reunión Villa fontana </w:t>
            </w:r>
          </w:p>
          <w:p w:rsidR="002549CA" w:rsidRDefault="002549CA" w:rsidP="0025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49CA" w:rsidRDefault="002549CA" w:rsidP="0025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horas inspección judicial 1279/2020 J 3° DMACYT</w:t>
            </w:r>
          </w:p>
          <w:p w:rsidR="002549CA" w:rsidRDefault="002549CA" w:rsidP="0025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549CA" w:rsidRPr="00407ED3" w:rsidRDefault="002549CA" w:rsidP="0025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HORAS Terrazas </w:t>
            </w:r>
          </w:p>
        </w:tc>
        <w:tc>
          <w:tcPr>
            <w:tcW w:w="1304" w:type="dxa"/>
          </w:tcPr>
          <w:p w:rsidR="0088537D" w:rsidRPr="00696C2A" w:rsidRDefault="0088537D" w:rsidP="00E06D3F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 xml:space="preserve">13 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Actividades normales de oficina.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 xml:space="preserve">1 </w:t>
            </w:r>
          </w:p>
          <w:p w:rsidR="0088537D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Revisión incidental El Hoyanco 62/2022 6° TCMA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2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Requerimiento informe de Ley queja 2694/2022 CEDHJ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3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Reclamación 63/2021 Sala Superior Incidente de Nulidad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4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 xml:space="preserve">11:00 Terrazas visita previa 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5</w:t>
            </w:r>
          </w:p>
          <w:p w:rsidR="00696C2A" w:rsidRPr="00696C2A" w:rsidRDefault="00696C2A" w:rsidP="00696C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Requerimeit</w:t>
            </w:r>
            <w:r w:rsidRPr="00696C2A">
              <w:rPr>
                <w:sz w:val="18"/>
                <w:szCs w:val="18"/>
              </w:rPr>
              <w:t>o</w:t>
            </w:r>
            <w:proofErr w:type="spellEnd"/>
            <w:r w:rsidRPr="00696C2A">
              <w:rPr>
                <w:sz w:val="18"/>
                <w:szCs w:val="18"/>
              </w:rPr>
              <w:t xml:space="preserve"> Unidad de Transparencia</w:t>
            </w: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14</w:t>
            </w:r>
          </w:p>
          <w:p w:rsidR="00526578" w:rsidRPr="00407ED3" w:rsidRDefault="0088537D" w:rsidP="0052657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  <w:r w:rsidR="00526578" w:rsidRPr="00407ED3">
              <w:rPr>
                <w:sz w:val="20"/>
                <w:szCs w:val="20"/>
              </w:rPr>
              <w:t>Fin de</w:t>
            </w:r>
          </w:p>
          <w:p w:rsidR="00526578" w:rsidRPr="00407ED3" w:rsidRDefault="00526578" w:rsidP="0052657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15</w:t>
            </w:r>
          </w:p>
          <w:p w:rsidR="00526578" w:rsidRPr="00407ED3" w:rsidRDefault="00526578" w:rsidP="0052657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526578" w:rsidRPr="00407ED3" w:rsidRDefault="00526578" w:rsidP="0052657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526578">
            <w:pPr>
              <w:rPr>
                <w:sz w:val="20"/>
                <w:szCs w:val="20"/>
              </w:rPr>
            </w:pPr>
          </w:p>
        </w:tc>
      </w:tr>
      <w:tr w:rsidR="0088537D" w:rsidRPr="00407ED3" w:rsidTr="00E06D3F">
        <w:trPr>
          <w:trHeight w:val="1408"/>
        </w:trPr>
        <w:tc>
          <w:tcPr>
            <w:tcW w:w="1305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lastRenderedPageBreak/>
              <w:t xml:space="preserve">16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“CTAC”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Llamar JDEP 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Justificado 630/2022 J 9° DMACYT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B1359" w:rsidRDefault="005B135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Reclamación A.D. 141/2022 4 TCMA</w:t>
            </w:r>
          </w:p>
          <w:p w:rsidR="0088537D" w:rsidRPr="00407ED3" w:rsidRDefault="0088537D" w:rsidP="005B135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17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092289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 </w:t>
            </w:r>
          </w:p>
          <w:p w:rsidR="00092289" w:rsidRDefault="0009228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11:00 am (San Pedrito)</w:t>
            </w:r>
          </w:p>
          <w:p w:rsidR="00092289" w:rsidRDefault="0009228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732C5" w:rsidRDefault="00092289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 13:00 pm (</w:t>
            </w:r>
            <w:proofErr w:type="gramStart"/>
            <w:r>
              <w:rPr>
                <w:sz w:val="20"/>
                <w:szCs w:val="20"/>
              </w:rPr>
              <w:t xml:space="preserve">San  </w:t>
            </w:r>
            <w:r w:rsidR="008732C5">
              <w:rPr>
                <w:sz w:val="20"/>
                <w:szCs w:val="20"/>
              </w:rPr>
              <w:t>Pedrito</w:t>
            </w:r>
            <w:proofErr w:type="gramEnd"/>
            <w:r w:rsidR="008732C5">
              <w:rPr>
                <w:sz w:val="20"/>
                <w:szCs w:val="20"/>
              </w:rPr>
              <w:t xml:space="preserve">) 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Tolerancia cerrar accesos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Temas DGIT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 cautelar agraria 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Opinión antenas</w:t>
            </w:r>
          </w:p>
          <w:p w:rsidR="008732C5" w:rsidRDefault="008732C5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8537D" w:rsidRPr="00407ED3" w:rsidRDefault="008732C5" w:rsidP="00E06D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6188C">
              <w:rPr>
                <w:sz w:val="20"/>
                <w:szCs w:val="20"/>
              </w:rPr>
              <w:t>Solicitud de Indemnización 2017</w:t>
            </w: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18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E6188C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  <w:r w:rsidR="00E6188C">
              <w:rPr>
                <w:sz w:val="20"/>
                <w:szCs w:val="20"/>
              </w:rPr>
              <w:t xml:space="preserve">Testimonial 45/2022 5° Sala TAE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Amparo 2192/2021 J 15° DMACYT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Unidad de Transparencia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am </w:t>
            </w:r>
            <w:proofErr w:type="spellStart"/>
            <w:r>
              <w:rPr>
                <w:sz w:val="20"/>
                <w:szCs w:val="20"/>
              </w:rPr>
              <w:t>Fracc</w:t>
            </w:r>
            <w:proofErr w:type="spellEnd"/>
            <w:r>
              <w:rPr>
                <w:sz w:val="20"/>
                <w:szCs w:val="20"/>
              </w:rPr>
              <w:t>. Tempisque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19 </w:t>
            </w:r>
          </w:p>
          <w:p w:rsidR="00E6188C" w:rsidRPr="00407ED3" w:rsidRDefault="00E6188C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E6188C" w:rsidRPr="00407ED3" w:rsidRDefault="00E6188C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88537D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. Terrazas 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perito 630/2022 J 9° DMACYT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JUNTA DGJ</w:t>
            </w:r>
          </w:p>
          <w:p w:rsidR="00E6188C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6188C" w:rsidRPr="00407ED3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de Transparencia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20 </w:t>
            </w:r>
          </w:p>
          <w:p w:rsidR="00E6188C" w:rsidRPr="00407ED3" w:rsidRDefault="0088537D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  <w:r w:rsidR="00E6188C" w:rsidRPr="00407ED3">
              <w:rPr>
                <w:sz w:val="20"/>
                <w:szCs w:val="20"/>
              </w:rPr>
              <w:t>Actividades normales de oficina.</w:t>
            </w:r>
          </w:p>
          <w:p w:rsidR="0088537D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188C" w:rsidRPr="00407ED3" w:rsidRDefault="00E6188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recordatorio tema Tesorería Municipal, créditos arrendador </w:t>
            </w:r>
          </w:p>
        </w:tc>
        <w:tc>
          <w:tcPr>
            <w:tcW w:w="130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21 </w:t>
            </w:r>
          </w:p>
          <w:p w:rsidR="00E6188C" w:rsidRPr="00407ED3" w:rsidRDefault="00E6188C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E6188C" w:rsidRPr="00407ED3" w:rsidRDefault="00E6188C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E6188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22</w:t>
            </w:r>
          </w:p>
          <w:p w:rsidR="00E6188C" w:rsidRPr="00407ED3" w:rsidRDefault="00E6188C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E6188C" w:rsidRPr="00407ED3" w:rsidRDefault="00E6188C" w:rsidP="00E6188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23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533C85" w:rsidRDefault="000631B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Ley queja </w:t>
            </w:r>
          </w:p>
          <w:p w:rsidR="000631BB" w:rsidRDefault="000631BB" w:rsidP="00E06D3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  <w:p w:rsidR="000631BB" w:rsidRDefault="000631B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Manifestaciones </w:t>
            </w:r>
            <w:proofErr w:type="spellStart"/>
            <w:r>
              <w:rPr>
                <w:sz w:val="20"/>
                <w:szCs w:val="20"/>
              </w:rPr>
              <w:t>Prodeur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varios 06/2022</w:t>
            </w:r>
          </w:p>
          <w:p w:rsidR="000631BB" w:rsidRDefault="000631B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537D" w:rsidRPr="00407ED3" w:rsidRDefault="000631BB" w:rsidP="0006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 cautelar agraria </w:t>
            </w:r>
          </w:p>
        </w:tc>
      </w:tr>
      <w:tr w:rsidR="0088537D" w:rsidRPr="00407ED3" w:rsidTr="00E06D3F">
        <w:trPr>
          <w:trHeight w:val="1472"/>
        </w:trPr>
        <w:tc>
          <w:tcPr>
            <w:tcW w:w="1305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24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E46E0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Informe</w:t>
            </w:r>
            <w:r w:rsidR="00E46E03">
              <w:rPr>
                <w:sz w:val="20"/>
                <w:szCs w:val="20"/>
              </w:rPr>
              <w:t>s de Ley queja 2694/2022 CEDHJ</w:t>
            </w:r>
          </w:p>
          <w:p w:rsidR="00E46E03" w:rsidRDefault="00E46E03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6E03" w:rsidRDefault="00E46E03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 Demolición Varios 26/2020</w:t>
            </w:r>
          </w:p>
          <w:p w:rsidR="0088537D" w:rsidRPr="00407ED3" w:rsidRDefault="0088537D" w:rsidP="00E46E03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25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E46E03" w:rsidRDefault="000B120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</w:t>
            </w:r>
            <w:r w:rsidR="00E46E03">
              <w:rPr>
                <w:sz w:val="20"/>
                <w:szCs w:val="20"/>
              </w:rPr>
              <w:t xml:space="preserve"> inspección judicial 1279/2020 J 3° DMACYT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26 </w:t>
            </w:r>
          </w:p>
          <w:p w:rsidR="000B120C" w:rsidRPr="00407ED3" w:rsidRDefault="000B120C" w:rsidP="000B120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Default="000B120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120C" w:rsidRDefault="000B120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9:07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 Audiencia 2547/2019 J 13°DMACYT</w:t>
            </w:r>
          </w:p>
          <w:p w:rsidR="000B120C" w:rsidRDefault="000B120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120C" w:rsidRPr="00407ED3" w:rsidRDefault="000B120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documentos 2265/2021 J 8° DMACYT</w:t>
            </w:r>
          </w:p>
        </w:tc>
        <w:tc>
          <w:tcPr>
            <w:tcW w:w="1554" w:type="dxa"/>
          </w:tcPr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patrimonial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conflicto competencial SIOP 2193/2021 J 14° DMACYT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información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varios 84/2021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120C" w:rsidRDefault="000B120C" w:rsidP="000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conciliación queja circuitos Villa fontana JOP 46/2022</w:t>
            </w:r>
          </w:p>
          <w:p w:rsidR="000B120C" w:rsidRPr="00407ED3" w:rsidRDefault="000B120C" w:rsidP="000B120C">
            <w:pPr>
              <w:rPr>
                <w:sz w:val="20"/>
                <w:szCs w:val="20"/>
              </w:rPr>
            </w:pP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28 </w:t>
            </w:r>
          </w:p>
          <w:p w:rsidR="000B120C" w:rsidRPr="00407ED3" w:rsidRDefault="000B120C" w:rsidP="000B120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0B120C" w:rsidRPr="00407ED3" w:rsidRDefault="000B120C" w:rsidP="000B120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29</w:t>
            </w:r>
          </w:p>
          <w:p w:rsidR="000B120C" w:rsidRPr="00407ED3" w:rsidRDefault="000B120C" w:rsidP="000B120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0B120C" w:rsidRPr="00407ED3" w:rsidRDefault="000B120C" w:rsidP="000B120C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8537D" w:rsidRPr="00407ED3" w:rsidRDefault="0088537D" w:rsidP="000B120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30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0B120C" w:rsidRDefault="000B120C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y 11:30 acepta </w:t>
            </w:r>
            <w:proofErr w:type="gramStart"/>
            <w:r w:rsidR="0011013B">
              <w:rPr>
                <w:sz w:val="20"/>
                <w:szCs w:val="20"/>
              </w:rPr>
              <w:t>cargo peritos</w:t>
            </w:r>
            <w:proofErr w:type="gramEnd"/>
            <w:r>
              <w:rPr>
                <w:sz w:val="20"/>
                <w:szCs w:val="20"/>
              </w:rPr>
              <w:t xml:space="preserve"> 630/2022 J 9° DMACYT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31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 </w:t>
            </w:r>
          </w:p>
          <w:p w:rsidR="0011013B" w:rsidRDefault="0011013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Prodeur</w:t>
            </w:r>
            <w:proofErr w:type="spellEnd"/>
          </w:p>
          <w:p w:rsidR="0011013B" w:rsidRDefault="0011013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información CEDHJ vista SIOP, VÍA A Colima 89/2021</w:t>
            </w:r>
          </w:p>
          <w:p w:rsidR="0011013B" w:rsidRDefault="0011013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013B" w:rsidRDefault="0011013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Unidad de Transparencia</w:t>
            </w:r>
          </w:p>
          <w:p w:rsidR="0011013B" w:rsidRDefault="0011013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537D" w:rsidRPr="00407ED3" w:rsidRDefault="0011013B" w:rsidP="00E0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Ficha Licencia de Urbanización  </w:t>
            </w:r>
          </w:p>
          <w:p w:rsidR="0088537D" w:rsidRPr="00407ED3" w:rsidRDefault="0088537D" w:rsidP="00E06D3F">
            <w:pPr>
              <w:rPr>
                <w:sz w:val="20"/>
                <w:szCs w:val="20"/>
              </w:rPr>
            </w:pPr>
          </w:p>
        </w:tc>
      </w:tr>
    </w:tbl>
    <w:p w:rsidR="0088537D" w:rsidRPr="00407ED3" w:rsidRDefault="0088537D" w:rsidP="0088537D">
      <w:pPr>
        <w:rPr>
          <w:sz w:val="20"/>
          <w:szCs w:val="20"/>
        </w:rPr>
      </w:pPr>
    </w:p>
    <w:p w:rsidR="0088537D" w:rsidRPr="00407ED3" w:rsidRDefault="0088537D" w:rsidP="0088537D">
      <w:pPr>
        <w:rPr>
          <w:sz w:val="20"/>
          <w:szCs w:val="20"/>
        </w:rPr>
      </w:pPr>
    </w:p>
    <w:p w:rsidR="0088537D" w:rsidRDefault="0088537D" w:rsidP="0088537D"/>
    <w:p w:rsidR="00F110EA" w:rsidRDefault="004075AC"/>
    <w:sectPr w:rsidR="00F110EA" w:rsidSect="00215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301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AC" w:rsidRDefault="004075AC">
      <w:pPr>
        <w:spacing w:after="0" w:line="240" w:lineRule="auto"/>
      </w:pPr>
      <w:r>
        <w:separator/>
      </w:r>
    </w:p>
  </w:endnote>
  <w:endnote w:type="continuationSeparator" w:id="0">
    <w:p w:rsidR="004075AC" w:rsidRDefault="0040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407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407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407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AC" w:rsidRDefault="004075AC">
      <w:pPr>
        <w:spacing w:after="0" w:line="240" w:lineRule="auto"/>
      </w:pPr>
      <w:r>
        <w:separator/>
      </w:r>
    </w:p>
  </w:footnote>
  <w:footnote w:type="continuationSeparator" w:id="0">
    <w:p w:rsidR="004075AC" w:rsidRDefault="0040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4075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4075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407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D"/>
    <w:rsid w:val="00014828"/>
    <w:rsid w:val="000631BB"/>
    <w:rsid w:val="00092289"/>
    <w:rsid w:val="000B120C"/>
    <w:rsid w:val="0011013B"/>
    <w:rsid w:val="002549CA"/>
    <w:rsid w:val="0038354C"/>
    <w:rsid w:val="004075AC"/>
    <w:rsid w:val="00407ED3"/>
    <w:rsid w:val="004D484E"/>
    <w:rsid w:val="00526578"/>
    <w:rsid w:val="00533C85"/>
    <w:rsid w:val="005B1359"/>
    <w:rsid w:val="00696C2A"/>
    <w:rsid w:val="006D20E0"/>
    <w:rsid w:val="00860E09"/>
    <w:rsid w:val="008732C5"/>
    <w:rsid w:val="0088537D"/>
    <w:rsid w:val="00935E9D"/>
    <w:rsid w:val="009E5815"/>
    <w:rsid w:val="00B1275D"/>
    <w:rsid w:val="00DF7939"/>
    <w:rsid w:val="00E46E03"/>
    <w:rsid w:val="00E6188C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7FE3"/>
  <w15:chartTrackingRefBased/>
  <w15:docId w15:val="{D97E83BE-EB4A-43C2-BEB1-1A3ADE0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37D"/>
  </w:style>
  <w:style w:type="paragraph" w:styleId="Piedepgina">
    <w:name w:val="footer"/>
    <w:basedOn w:val="Normal"/>
    <w:link w:val="PiedepginaCar"/>
    <w:uiPriority w:val="99"/>
    <w:unhideWhenUsed/>
    <w:rsid w:val="00885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Juridico_Obras110</dc:creator>
  <cp:keywords/>
  <dc:description/>
  <cp:lastModifiedBy>Juridico_Obras110</cp:lastModifiedBy>
  <cp:revision>16</cp:revision>
  <dcterms:created xsi:type="dcterms:W3CDTF">2022-06-01T18:33:00Z</dcterms:created>
  <dcterms:modified xsi:type="dcterms:W3CDTF">2022-06-03T17:48:00Z</dcterms:modified>
</cp:coreProperties>
</file>