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5053706B" w:rsidR="009A2C5D" w:rsidRDefault="006D2A68">
            <w:r w:rsidRPr="006D2A68">
              <w:t>Departamento de Mantenimiento de Edificios Públicos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51809975" w:rsidR="009A2C5D" w:rsidRPr="0035569B" w:rsidRDefault="006D2A68" w:rsidP="0034725E">
            <w:r w:rsidRPr="006D2A68">
              <w:t>Programa para el Mantenimiento y Conservación de Edificios Públicos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14D9D4F" w14:textId="4F8409C4" w:rsidR="00731998" w:rsidRPr="001777B2" w:rsidRDefault="003A393B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4C4480C7" w14:textId="77777777" w:rsidR="00880669" w:rsidRPr="0035569B" w:rsidRDefault="00880669" w:rsidP="00880669"/>
          <w:p w14:paraId="442EFCD7" w14:textId="2F9378EF" w:rsidR="00880669" w:rsidRDefault="00420927" w:rsidP="00880669">
            <w:r>
              <w:t xml:space="preserve">Falta de mantenimiento </w:t>
            </w:r>
            <w:r w:rsidRPr="00DE27D1">
              <w:t>correctivo</w:t>
            </w:r>
            <w:r>
              <w:t xml:space="preserve"> en sus diferentes especialidades</w:t>
            </w:r>
            <w:r w:rsidRPr="00DE27D1">
              <w:t xml:space="preserve"> a los distintos Edificios Públicos</w:t>
            </w:r>
          </w:p>
          <w:p w14:paraId="59A6ABE1" w14:textId="77777777" w:rsidR="00765AB3" w:rsidRPr="0035569B" w:rsidRDefault="00765AB3" w:rsidP="00880669"/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F684263" w14:textId="1B4A465E" w:rsidR="00765AB3" w:rsidRPr="0035569B" w:rsidRDefault="00420927" w:rsidP="007F7C8B">
            <w:r>
              <w:t xml:space="preserve">Mantener en la medida de lo posible en buenas condiciones los inmuebles públicos llevando a cabo la revisión, modificación y reparación de los mismos en sus diferentes especialidades. 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5CFAEEC1" w14:textId="77777777" w:rsidR="00880669" w:rsidRDefault="00880669" w:rsidP="008E310A"/>
          <w:p w14:paraId="6ADFE4DB" w14:textId="77777777" w:rsidR="00420927" w:rsidRDefault="00420927" w:rsidP="00420927">
            <w:r>
              <w:t>2.1. Cobertura eficiente de los servicios públicos municipales.</w:t>
            </w:r>
          </w:p>
          <w:p w14:paraId="21A63A15" w14:textId="68E83704" w:rsidR="00E808A6" w:rsidRPr="0035569B" w:rsidRDefault="00420927" w:rsidP="008E310A">
            <w:r>
              <w:t>2.1.13. Modernización, embellecimiento y mantenimiento de edificios y áreas públicas del municipio.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73057F9D" w14:textId="7507413B" w:rsidR="00E808A6" w:rsidRPr="00420927" w:rsidRDefault="00420927" w:rsidP="00420927">
            <w:pPr>
              <w:jc w:val="center"/>
              <w:rPr>
                <w:rFonts w:ascii="Calibri" w:hAnsi="Calibri" w:cs="Calibri"/>
                <w:bCs/>
              </w:rPr>
            </w:pPr>
            <w:r w:rsidRPr="00420927">
              <w:rPr>
                <w:rFonts w:ascii="Calibri" w:hAnsi="Calibri" w:cs="Calibri"/>
                <w:bCs/>
              </w:rPr>
              <w:t>Porcentaje de avance en la atención de requerimientos de mantenimiento de los edificios públicos del municipio.</w:t>
            </w:r>
          </w:p>
          <w:p w14:paraId="34FDA465" w14:textId="77777777" w:rsidR="00E808A6" w:rsidRPr="00420927" w:rsidRDefault="00E808A6" w:rsidP="00420927">
            <w:pPr>
              <w:jc w:val="center"/>
              <w:rPr>
                <w:rFonts w:ascii="Calibri" w:hAnsi="Calibri" w:cs="Calibri"/>
                <w:bCs/>
              </w:rPr>
            </w:pPr>
          </w:p>
          <w:p w14:paraId="01988200" w14:textId="77777777" w:rsidR="00E808A6" w:rsidRPr="00420927" w:rsidRDefault="00E808A6" w:rsidP="0042092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01E29598" w14:textId="77777777" w:rsidR="00420927" w:rsidRDefault="00420927" w:rsidP="00420927">
            <w:pPr>
              <w:jc w:val="center"/>
              <w:rPr>
                <w:rFonts w:ascii="Calibri" w:hAnsi="Calibri" w:cs="Calibri"/>
                <w:bCs/>
              </w:rPr>
            </w:pPr>
          </w:p>
          <w:p w14:paraId="2B3C7440" w14:textId="77777777" w:rsidR="00420927" w:rsidRDefault="00420927" w:rsidP="00420927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6C91AA3A" w:rsidR="00E808A6" w:rsidRPr="00420927" w:rsidRDefault="00420927" w:rsidP="00420927">
            <w:pPr>
              <w:jc w:val="center"/>
              <w:rPr>
                <w:rFonts w:ascii="Calibri" w:hAnsi="Calibri" w:cs="Calibri"/>
                <w:bCs/>
              </w:rPr>
            </w:pPr>
            <w:r w:rsidRPr="00420927">
              <w:rPr>
                <w:rFonts w:ascii="Calibri" w:hAnsi="Calibri" w:cs="Calibri"/>
                <w:bCs/>
              </w:rPr>
              <w:t>Número de requerimientos atendidos</w:t>
            </w:r>
          </w:p>
        </w:tc>
        <w:tc>
          <w:tcPr>
            <w:tcW w:w="4218" w:type="dxa"/>
            <w:gridSpan w:val="2"/>
          </w:tcPr>
          <w:p w14:paraId="65A87594" w14:textId="77777777" w:rsidR="00420927" w:rsidRDefault="00420927" w:rsidP="00420927">
            <w:pPr>
              <w:jc w:val="center"/>
              <w:rPr>
                <w:rFonts w:ascii="Calibri" w:hAnsi="Calibri" w:cs="Calibri"/>
                <w:bCs/>
              </w:rPr>
            </w:pPr>
          </w:p>
          <w:p w14:paraId="28CB0319" w14:textId="77777777" w:rsidR="00420927" w:rsidRDefault="00420927" w:rsidP="00420927">
            <w:pPr>
              <w:jc w:val="center"/>
              <w:rPr>
                <w:rFonts w:ascii="Calibri" w:hAnsi="Calibri" w:cs="Calibri"/>
                <w:bCs/>
              </w:rPr>
            </w:pPr>
          </w:p>
          <w:p w14:paraId="35128B73" w14:textId="0AB3A4EE" w:rsidR="00420927" w:rsidRPr="00420927" w:rsidRDefault="00420927" w:rsidP="00420927">
            <w:pPr>
              <w:jc w:val="center"/>
              <w:rPr>
                <w:rFonts w:ascii="Calibri" w:hAnsi="Calibri" w:cs="Calibri"/>
                <w:bCs/>
              </w:rPr>
            </w:pPr>
            <w:r w:rsidRPr="00420927">
              <w:rPr>
                <w:rFonts w:ascii="Calibri" w:hAnsi="Calibri" w:cs="Calibri"/>
                <w:bCs/>
              </w:rPr>
              <w:t>900 requerimientos</w:t>
            </w:r>
          </w:p>
          <w:p w14:paraId="256E30DF" w14:textId="77777777" w:rsidR="00E808A6" w:rsidRPr="00420927" w:rsidRDefault="00E808A6" w:rsidP="0042092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A393B"/>
    <w:rsid w:val="003C6333"/>
    <w:rsid w:val="003F5755"/>
    <w:rsid w:val="00420927"/>
    <w:rsid w:val="00440617"/>
    <w:rsid w:val="004C4E1A"/>
    <w:rsid w:val="005C396B"/>
    <w:rsid w:val="00642489"/>
    <w:rsid w:val="00685B58"/>
    <w:rsid w:val="006D2A6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74039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2020-10-19T19:56:00Z</dcterms:created>
  <dcterms:modified xsi:type="dcterms:W3CDTF">2020-10-19T19:56:00Z</dcterms:modified>
</cp:coreProperties>
</file>