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65B50" w:rsidRDefault="00B65B50" w:rsidP="00B65B50">
            <w:r>
              <w:t>Dirección de Cultura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65B50" w:rsidRDefault="00B65B50" w:rsidP="00B65B50">
            <w:pPr>
              <w:jc w:val="right"/>
              <w:rPr>
                <w:b/>
                <w:sz w:val="24"/>
              </w:rPr>
            </w:pPr>
          </w:p>
          <w:p w:rsidR="00B65B50" w:rsidRPr="00970FDC" w:rsidRDefault="00B65B50" w:rsidP="00B65B5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65B50" w:rsidTr="003E4F14">
        <w:tc>
          <w:tcPr>
            <w:tcW w:w="1441" w:type="dxa"/>
            <w:shd w:val="clear" w:color="auto" w:fill="D9D9D9" w:themeFill="background1" w:themeFillShade="D9"/>
          </w:tcPr>
          <w:p w:rsidR="00B65B50" w:rsidRPr="005C396B" w:rsidRDefault="00B65B50" w:rsidP="00B65B5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65B50" w:rsidRPr="0035569B" w:rsidRDefault="008F4297" w:rsidP="00B65B50">
            <w:r>
              <w:rPr>
                <w:rFonts w:ascii="Arial Narrow" w:hAnsi="Arial Narrow"/>
              </w:rPr>
              <w:t>Tras muros Culturales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65B50" w:rsidRDefault="00B65B50" w:rsidP="00B65B50"/>
        </w:tc>
      </w:tr>
      <w:tr w:rsidR="003E4F14" w:rsidTr="003E4F14">
        <w:tc>
          <w:tcPr>
            <w:tcW w:w="1441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3E4F14" w:rsidRPr="005C396B" w:rsidRDefault="00C437F0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0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845AC0F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3E4F14" w:rsidRPr="005C396B" w:rsidRDefault="00C437F0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Pr="003E4F14" w:rsidRDefault="003E4F14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3E4F14" w:rsidRPr="003E4F14" w:rsidRDefault="003E4F14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3E4F14" w:rsidRPr="005C396B" w:rsidRDefault="00C437F0" w:rsidP="003E4F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0" b="952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E4F14" w:rsidRDefault="003E4F14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E4F14" w:rsidRDefault="003E4F14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E4F14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3E4F14" w:rsidRPr="005C396B" w:rsidRDefault="003E4F14" w:rsidP="003E4F14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8F4297" w:rsidTr="003E4F14">
        <w:tc>
          <w:tcPr>
            <w:tcW w:w="4337" w:type="dxa"/>
            <w:gridSpan w:val="3"/>
            <w:shd w:val="clear" w:color="auto" w:fill="FBD4B4" w:themeFill="accent6" w:themeFillTint="66"/>
          </w:tcPr>
          <w:p w:rsidR="008F4297" w:rsidRPr="001777B2" w:rsidRDefault="008F4297" w:rsidP="008F429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8F4297" w:rsidRDefault="00C437F0" w:rsidP="008F429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0" b="952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F4297" w:rsidRPr="003E4F14" w:rsidRDefault="008F429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5" o:spid="_x0000_s1028" style="position:absolute;left:0;text-align:left;margin-left:9.75pt;margin-top:4.6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8F4297" w:rsidRPr="003E4F14" w:rsidRDefault="008F429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4297">
              <w:t xml:space="preserve">               Gasto Municipal </w:t>
            </w:r>
          </w:p>
          <w:p w:rsidR="008F4297" w:rsidRDefault="008F4297" w:rsidP="008F429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F4297" w:rsidRDefault="00C437F0" w:rsidP="008F429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0" b="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F4297" w:rsidRPr="00DA293A" w:rsidRDefault="008F4297" w:rsidP="00DA293A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ángulo 6" o:spid="_x0000_s1029" style="position:absolute;left:0;text-align:left;margin-left:1.4pt;margin-top:5.35pt;width:20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IBrgIAAHkFAAAOAAAAZHJzL2Uyb0RvYy54bWysVM1u2zAMvg/YOwi6r068JuuMOkXQIsOA&#10;rC3WDj0zshwbk0RNUuJkb7Nn2YuNkp02bXca5oMhihR/Pn7k+cVOK7aVzrdoSj4+GXEmjcCqNeuS&#10;f7tfvDvjzAcwFSg0suR76fnF7O2b884WMscGVSUdIyfGF50teROCLbLMi0Zq8CdopSFljU5DINGt&#10;s8pBR961yvLRaJp16CrrUEjv6faqV/JZ8l/XUoSbuvYyMFVyyi2kv0v/Vfxns3Mo1g5s04ohDfiH&#10;LDS0hoI+urqCAGzj2leudCsceqzDiUCdYV23QqYaqJrx6EU1dw1YmWohcLx9hMn/P7fienvrWFuV&#10;fMqZAU0t+kqg/f5l1huFbBoB6qwvyO7O3rpYordLFN89KbJnmij4wWZXOx1tqUC2S2jvH9GWu8AE&#10;XeaT6eSUeiJIledn01HqRgbF4bF1PnySqFk8lNxRXglj2C59iOGhOJikvFC11aJVKgl7f6kc2wL1&#10;nehSYceZAh/osuSL9MXSyIU/fqYM64jG+QdKhgkgQtYKAh21JYi8WXMGak1MF8GlXJ699q+C3lOx&#10;R4FH6UsP1UZ/wapPcBKveyrSNRH2xXXMMrl+nXAE4Ap8079I2fSOdBtosFSrS37WR+3LVSbCI9No&#10;DDA+NS6ewm61S4R4f+j9Cqs9kcRhPz3eikVLYZcE5y04GhfCilZAuKFfrZAAxOHEWYPu59/uoz2x&#10;mLScdTR+BO6PDThJYH02xO+P49PIjZCE08mHnAR3rFkda8xGXyJ1ekzLxop0jPZBHY61Q/1Am2Ie&#10;o5IKjKDYfRsH4TL0a4F2jZDzeTKjGbUQlubOiug8IhcBv989gLMDLQO1+BoPowrFC3b2tvGlwfkm&#10;YN0m6kake1yHMaL5Tt0ddlFcIMdysnramLM/AAAA//8DAFBLAwQUAAYACAAAACEArqgP9twAAAAG&#10;AQAADwAAAGRycy9kb3ducmV2LnhtbEyOzU7DMBCE70i8g7VI3KhDQA0KcaqqiAtw6Q/iuo2XJBCv&#10;o9hNQ5+e7QlOq9kZzXzFYnKdGmkIrWcDt7MEFHHlbcu1gd32+eYBVIjIFjvPZOCHAizKy4sCc+uP&#10;vKZxE2slJRxyNNDE2Odah6ohh2Hme2LxPv3gMIocam0HPEq563SaJHPtsGVZaLCnVUPV9+bgDPD6&#10;7Su8j0+rbPtxevXLF5vFnTXm+mpaPoKKNMW/MJzxBR1KYdr7A9ugOgOpgEd5Jxkose/vUlB7ufMM&#10;dFno//jlLwAAAP//AwBQSwECLQAUAAYACAAAACEAtoM4kv4AAADhAQAAEwAAAAAAAAAAAAAAAAAA&#10;AAAAW0NvbnRlbnRfVHlwZXNdLnhtbFBLAQItABQABgAIAAAAIQA4/SH/1gAAAJQBAAALAAAAAAAA&#10;AAAAAAAAAC8BAABfcmVscy8ucmVsc1BLAQItABQABgAIAAAAIQBIr2IBrgIAAHkFAAAOAAAAAAAA&#10;AAAAAAAAAC4CAABkcnMvZTJvRG9jLnhtbFBLAQItABQABgAIAAAAIQCuqA/2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8F4297" w:rsidRPr="00DA293A" w:rsidRDefault="008F4297" w:rsidP="00DA293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4297">
              <w:t>Gestión de Fondo Federal/Estatal/IP</w:t>
            </w:r>
          </w:p>
        </w:tc>
        <w:tc>
          <w:tcPr>
            <w:tcW w:w="1633" w:type="dxa"/>
          </w:tcPr>
          <w:p w:rsidR="008F4297" w:rsidRDefault="008F4297" w:rsidP="008F4297">
            <w:r>
              <w:t>$</w:t>
            </w:r>
            <w:r>
              <w:rPr>
                <w:rFonts w:ascii="Arial Narrow" w:hAnsi="Arial Narrow"/>
                <w:b/>
              </w:rPr>
              <w:t>100.000.00</w:t>
            </w:r>
          </w:p>
        </w:tc>
        <w:tc>
          <w:tcPr>
            <w:tcW w:w="2108" w:type="dxa"/>
          </w:tcPr>
          <w:p w:rsidR="008F4297" w:rsidRDefault="008F4297" w:rsidP="008F4297">
            <w:pPr>
              <w:jc w:val="center"/>
            </w:pPr>
            <w:r>
              <w:t>12 meses</w:t>
            </w:r>
          </w:p>
        </w:tc>
      </w:tr>
      <w:tr w:rsidR="003E4F14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3E4F14" w:rsidRPr="001777B2" w:rsidRDefault="003E4F14" w:rsidP="003E4F14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047D7" w:rsidRDefault="001047D7" w:rsidP="003E4F14">
            <w:pPr>
              <w:rPr>
                <w:b/>
              </w:rPr>
            </w:pPr>
          </w:p>
          <w:p w:rsidR="003E4F14" w:rsidRPr="003E4F14" w:rsidRDefault="00340FFF" w:rsidP="003E4F14">
            <w:pPr>
              <w:rPr>
                <w:b/>
              </w:rPr>
            </w:pPr>
            <w:r>
              <w:rPr>
                <w:b/>
              </w:rPr>
              <w:t>Validado</w:t>
            </w:r>
            <w:r w:rsidR="00176A44">
              <w:rPr>
                <w:b/>
              </w:rPr>
              <w:t xml:space="preserve"> </w:t>
            </w:r>
          </w:p>
        </w:tc>
      </w:tr>
      <w:tr w:rsidR="008F4297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F4297" w:rsidRPr="00C76E9F" w:rsidRDefault="008F4297" w:rsidP="008F4297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8F4297" w:rsidRPr="0035569B" w:rsidRDefault="008F4297" w:rsidP="008F4297">
            <w:r>
              <w:t xml:space="preserve">Generar un festival itinerante con una infraestructura móvil para llevar eventos culturales a todo el municipio (música, danza, etc.) Tras muros culturales es un programa de apropiación de la cultura se </w:t>
            </w:r>
            <w:r>
              <w:rPr>
                <w:rFonts w:cs="Arial"/>
                <w:color w:val="000000"/>
                <w:shd w:val="clear" w:color="auto" w:fill="FFFFFF"/>
              </w:rPr>
              <w:t>elaborará una imagen con la leyenda “somos Tlaquepaque” para que el ciudadano genere empatía con la cultura y el patrimonio cultural propio generando embajadores culturales oriundos de San Pedro Tlaquepaque, desarrollar un móvil para traslado de maquetas y/o piezas de cerámica del acervo municipal a todas las colonias.</w:t>
            </w:r>
          </w:p>
        </w:tc>
      </w:tr>
      <w:tr w:rsidR="008F429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F4297" w:rsidRPr="00C76E9F" w:rsidRDefault="008F4297" w:rsidP="008F429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F4297" w:rsidRPr="0035569B" w:rsidRDefault="008F4297" w:rsidP="008F4297"/>
          <w:p w:rsidR="008F4297" w:rsidRPr="00215852" w:rsidRDefault="008F4297" w:rsidP="008F4297">
            <w:pPr>
              <w:spacing w:after="11" w:line="251" w:lineRule="auto"/>
              <w:ind w:left="158" w:hanging="10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215852">
              <w:rPr>
                <w:rFonts w:ascii="Arial" w:eastAsia="Arial" w:hAnsi="Arial" w:cs="Arial"/>
                <w:b/>
                <w:color w:val="000000"/>
                <w:sz w:val="20"/>
                <w:lang w:eastAsia="es-ES"/>
              </w:rPr>
              <w:t xml:space="preserve">1.6. Acceso a la Cultura como garantía del Desarrollo Humano de las personas. </w:t>
            </w:r>
          </w:p>
          <w:p w:rsidR="008F4297" w:rsidRPr="0035569B" w:rsidRDefault="008F4297" w:rsidP="008F4297"/>
          <w:p w:rsidR="008F4297" w:rsidRPr="0035569B" w:rsidRDefault="008F4297" w:rsidP="008F4297"/>
        </w:tc>
      </w:tr>
      <w:tr w:rsidR="008F4297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8F4297" w:rsidRPr="00C76E9F" w:rsidRDefault="008F4297" w:rsidP="008F4297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8F4297" w:rsidRDefault="008F4297" w:rsidP="008F4297">
            <w:pPr>
              <w:spacing w:line="269" w:lineRule="auto"/>
              <w:ind w:left="847" w:right="74" w:hanging="720"/>
            </w:pPr>
            <w:r w:rsidRPr="0035569B">
              <w:t xml:space="preserve"> </w:t>
            </w:r>
          </w:p>
          <w:p w:rsidR="008F4297" w:rsidRPr="00215852" w:rsidRDefault="008F4297" w:rsidP="008F4297">
            <w:pPr>
              <w:spacing w:line="269" w:lineRule="auto"/>
              <w:ind w:left="847" w:right="74" w:hanging="720"/>
              <w:rPr>
                <w:rFonts w:ascii="Arial" w:eastAsia="Arial" w:hAnsi="Arial" w:cs="Arial"/>
                <w:color w:val="000000"/>
                <w:sz w:val="24"/>
                <w:lang w:eastAsia="es-ES"/>
              </w:rPr>
            </w:pPr>
            <w:r w:rsidRPr="00215852">
              <w:rPr>
                <w:rFonts w:ascii="Arial" w:eastAsia="Arial" w:hAnsi="Arial" w:cs="Arial"/>
                <w:color w:val="000000"/>
                <w:sz w:val="20"/>
                <w:lang w:eastAsia="es-ES"/>
              </w:rPr>
              <w:t xml:space="preserve">1.6.1. Generación de programas de fomento y desarrollo cultural comunitario en infraestructura, animación, formación y difusión cultural. </w:t>
            </w:r>
          </w:p>
          <w:p w:rsidR="008F4297" w:rsidRPr="0035569B" w:rsidRDefault="008F4297" w:rsidP="008F4297"/>
        </w:tc>
      </w:tr>
    </w:tbl>
    <w:p w:rsidR="00985B24" w:rsidRDefault="006560DD" w:rsidP="00985B24">
      <w:r>
        <w:br w:type="page"/>
      </w:r>
      <w:bookmarkStart w:id="0" w:name="_GoBack"/>
      <w:bookmarkEnd w:id="0"/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F27A84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447DC" w:rsidRDefault="009447DC" w:rsidP="00F27A8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D758E5" w:rsidRDefault="00F27A84" w:rsidP="00F27A8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Asegurar el acceso a la cultura, el disfrute de los bienes y servicios que presta el municipio, para que los ciudadanos ejerzan sus derechos culturales, mejorando las capacidades de autogestión de las comunidades y su protagonismo en los procesos de desarrollo cultural.</w:t>
            </w:r>
          </w:p>
          <w:p w:rsidR="009447DC" w:rsidRDefault="009447DC" w:rsidP="00F27A84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447DC" w:rsidRDefault="009447DC" w:rsidP="00C75E81"/>
          <w:p w:rsidR="00D758E5" w:rsidRDefault="009D2832" w:rsidP="00C75E81">
            <w:r>
              <w:t xml:space="preserve">Mas bienestar en los </w:t>
            </w:r>
            <w:proofErr w:type="spellStart"/>
            <w:r>
              <w:t>ciuadanos</w:t>
            </w:r>
            <w:proofErr w:type="spellEnd"/>
            <w:r>
              <w:t xml:space="preserve"> e iden</w:t>
            </w:r>
            <w:r w:rsidR="005A4E33">
              <w:t xml:space="preserve">tificación como </w:t>
            </w:r>
            <w:proofErr w:type="spellStart"/>
            <w:r w:rsidR="005A4E33">
              <w:t>Tlaquepaquenses</w:t>
            </w:r>
            <w:proofErr w:type="spellEnd"/>
            <w:r w:rsidR="005A4E33">
              <w:t xml:space="preserve">,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9D2832" w:rsidP="00C75E81">
            <w:r>
              <w:t xml:space="preserve">Festival itinerante con presentaciones teatrales , musicales  y de plástica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F27A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</w:t>
            </w:r>
            <w:r w:rsidR="00B5521C">
              <w:rPr>
                <w:rFonts w:ascii="Calibri" w:hAnsi="Calibri" w:cs="Calibri"/>
                <w:color w:val="000000"/>
              </w:rPr>
              <w:t>avance en la atención a c</w:t>
            </w:r>
            <w:r>
              <w:rPr>
                <w:rFonts w:ascii="Calibri" w:hAnsi="Calibri" w:cs="Calibri"/>
                <w:color w:val="000000"/>
              </w:rPr>
              <w:t xml:space="preserve">olonias </w:t>
            </w:r>
            <w:r w:rsidR="00B5521C">
              <w:rPr>
                <w:rFonts w:ascii="Calibri" w:hAnsi="Calibri" w:cs="Calibri"/>
                <w:color w:val="000000"/>
              </w:rPr>
              <w:t xml:space="preserve">mediante </w:t>
            </w:r>
            <w:r w:rsidR="00B5521C">
              <w:t>festivales itinerantes y una infraestructura móvil</w:t>
            </w:r>
            <w:r w:rsidR="00B5521C">
              <w:rPr>
                <w:rFonts w:ascii="Calibri" w:hAnsi="Calibri" w:cs="Calibri"/>
                <w:color w:val="000000"/>
              </w:rPr>
              <w:t xml:space="preserve"> de </w:t>
            </w:r>
            <w:r>
              <w:rPr>
                <w:rFonts w:ascii="Calibri" w:hAnsi="Calibri" w:cs="Calibri"/>
                <w:color w:val="000000"/>
              </w:rPr>
              <w:t xml:space="preserve">servicios culturales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64378" w:rsidRDefault="00B5521C" w:rsidP="008643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Numero de colonias atendidas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27A84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Pr="00A316F5" w:rsidRDefault="00F27A84" w:rsidP="00E51170">
            <w:r>
              <w:t>Aprobación del programa</w:t>
            </w:r>
          </w:p>
        </w:tc>
        <w:tc>
          <w:tcPr>
            <w:tcW w:w="259" w:type="pct"/>
            <w:shd w:val="clear" w:color="auto" w:fill="auto"/>
          </w:tcPr>
          <w:p w:rsidR="00F27A84" w:rsidRPr="00641E7D" w:rsidRDefault="00F27A84" w:rsidP="00E51170">
            <w:pPr>
              <w:jc w:val="center"/>
              <w:rPr>
                <w:sz w:val="20"/>
                <w:highlight w:val="yellow"/>
              </w:rPr>
            </w:pPr>
            <w:r w:rsidRPr="00F27A8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F27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Pr="00A316F5" w:rsidRDefault="00F27A84" w:rsidP="00E51170">
            <w:r>
              <w:t>Desarrollo del programa</w:t>
            </w:r>
          </w:p>
        </w:tc>
        <w:tc>
          <w:tcPr>
            <w:tcW w:w="259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F27A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27A84" w:rsidRPr="00D47C30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27A84" w:rsidRPr="00D47C30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27A84" w:rsidRPr="00D47C30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Pr="00A316F5" w:rsidRDefault="00F27A84" w:rsidP="00E51170">
            <w:r>
              <w:t>Evaluación del programa</w:t>
            </w:r>
          </w:p>
        </w:tc>
        <w:tc>
          <w:tcPr>
            <w:tcW w:w="259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E5117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D47C30" w:rsidRDefault="00F27A84" w:rsidP="00E5117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D47C30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F27A84" w:rsidRPr="00D47C30" w:rsidRDefault="00F27A84" w:rsidP="00E511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Default="00F27A84" w:rsidP="00C75E81"/>
          <w:p w:rsidR="00F27A84" w:rsidRPr="00A316F5" w:rsidRDefault="00F27A84" w:rsidP="00C75E81"/>
        </w:tc>
        <w:tc>
          <w:tcPr>
            <w:tcW w:w="25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Default="00F27A84" w:rsidP="00C75E81"/>
          <w:p w:rsidR="00F27A84" w:rsidRPr="00A316F5" w:rsidRDefault="00F27A84" w:rsidP="00C75E81"/>
        </w:tc>
        <w:tc>
          <w:tcPr>
            <w:tcW w:w="25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Default="00F27A84" w:rsidP="00C75E81"/>
          <w:p w:rsidR="00F27A84" w:rsidRPr="00A316F5" w:rsidRDefault="00F27A84" w:rsidP="00C75E81"/>
        </w:tc>
        <w:tc>
          <w:tcPr>
            <w:tcW w:w="25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Default="00F27A84" w:rsidP="00C75E81"/>
          <w:p w:rsidR="00F27A84" w:rsidRPr="00A316F5" w:rsidRDefault="00F27A84" w:rsidP="00C75E81"/>
        </w:tc>
        <w:tc>
          <w:tcPr>
            <w:tcW w:w="25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</w:tr>
      <w:tr w:rsidR="00F27A84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A84" w:rsidRDefault="00F27A84" w:rsidP="00C75E81"/>
          <w:p w:rsidR="00F27A84" w:rsidRPr="00A316F5" w:rsidRDefault="00F27A84" w:rsidP="00C75E81"/>
        </w:tc>
        <w:tc>
          <w:tcPr>
            <w:tcW w:w="25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27A84" w:rsidRPr="00145F76" w:rsidRDefault="00F27A84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4E8" w:rsidRDefault="00FD44E8" w:rsidP="00985B24">
      <w:pPr>
        <w:spacing w:after="0" w:line="240" w:lineRule="auto"/>
      </w:pPr>
      <w:r>
        <w:separator/>
      </w:r>
    </w:p>
  </w:endnote>
  <w:endnote w:type="continuationSeparator" w:id="0">
    <w:p w:rsidR="00FD44E8" w:rsidRDefault="00FD44E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C437F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5A07C2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047D7" w:rsidRPr="001047D7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5A07C2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047D7" w:rsidRPr="001047D7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4E8" w:rsidRDefault="00FD44E8" w:rsidP="00985B24">
      <w:pPr>
        <w:spacing w:after="0" w:line="240" w:lineRule="auto"/>
      </w:pPr>
      <w:r>
        <w:separator/>
      </w:r>
    </w:p>
  </w:footnote>
  <w:footnote w:type="continuationSeparator" w:id="0">
    <w:p w:rsidR="00FD44E8" w:rsidRDefault="00FD44E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032D"/>
    <w:rsid w:val="001047D7"/>
    <w:rsid w:val="001139C0"/>
    <w:rsid w:val="001324C2"/>
    <w:rsid w:val="001327DD"/>
    <w:rsid w:val="00144C96"/>
    <w:rsid w:val="001473C9"/>
    <w:rsid w:val="00176A44"/>
    <w:rsid w:val="001A597F"/>
    <w:rsid w:val="00233105"/>
    <w:rsid w:val="0024680E"/>
    <w:rsid w:val="002F08F4"/>
    <w:rsid w:val="002F5975"/>
    <w:rsid w:val="003408AE"/>
    <w:rsid w:val="00340FFF"/>
    <w:rsid w:val="003E4F14"/>
    <w:rsid w:val="00416AA5"/>
    <w:rsid w:val="00452846"/>
    <w:rsid w:val="00476A3C"/>
    <w:rsid w:val="004B1033"/>
    <w:rsid w:val="005014C2"/>
    <w:rsid w:val="0057477E"/>
    <w:rsid w:val="005A07C2"/>
    <w:rsid w:val="005A2EB1"/>
    <w:rsid w:val="005A4E33"/>
    <w:rsid w:val="005C50F9"/>
    <w:rsid w:val="005F6BB1"/>
    <w:rsid w:val="00613CE2"/>
    <w:rsid w:val="006560DD"/>
    <w:rsid w:val="0068072A"/>
    <w:rsid w:val="007206CD"/>
    <w:rsid w:val="0076351F"/>
    <w:rsid w:val="007D08A5"/>
    <w:rsid w:val="00802812"/>
    <w:rsid w:val="008224DA"/>
    <w:rsid w:val="00856B17"/>
    <w:rsid w:val="00864378"/>
    <w:rsid w:val="008824CC"/>
    <w:rsid w:val="0089051B"/>
    <w:rsid w:val="008A3650"/>
    <w:rsid w:val="008F4297"/>
    <w:rsid w:val="009447DC"/>
    <w:rsid w:val="00946B9B"/>
    <w:rsid w:val="00985B24"/>
    <w:rsid w:val="009A2296"/>
    <w:rsid w:val="009B23B5"/>
    <w:rsid w:val="009D2832"/>
    <w:rsid w:val="00A239E7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5521C"/>
    <w:rsid w:val="00B64EE1"/>
    <w:rsid w:val="00B65B50"/>
    <w:rsid w:val="00BD0CE5"/>
    <w:rsid w:val="00BE1EF6"/>
    <w:rsid w:val="00C3660A"/>
    <w:rsid w:val="00C437F0"/>
    <w:rsid w:val="00D758E5"/>
    <w:rsid w:val="00D86FEF"/>
    <w:rsid w:val="00D8768D"/>
    <w:rsid w:val="00DA293A"/>
    <w:rsid w:val="00E40804"/>
    <w:rsid w:val="00F11932"/>
    <w:rsid w:val="00F27A84"/>
    <w:rsid w:val="00F62B11"/>
    <w:rsid w:val="00FD44E8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4F6D78-C886-44E3-8807-9F3D228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09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9032D"/>
    <w:rPr>
      <w:b/>
      <w:bCs/>
    </w:rPr>
  </w:style>
  <w:style w:type="character" w:customStyle="1" w:styleId="apple-converted-space">
    <w:name w:val="apple-converted-space"/>
    <w:basedOn w:val="Fuentedeprrafopredeter"/>
    <w:rsid w:val="00090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83A8-F5E2-4957-A88F-533DD842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5</cp:revision>
  <dcterms:created xsi:type="dcterms:W3CDTF">2019-11-01T16:47:00Z</dcterms:created>
  <dcterms:modified xsi:type="dcterms:W3CDTF">2019-12-09T15:58:00Z</dcterms:modified>
</cp:coreProperties>
</file>