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AA152B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JUL</w:t>
      </w:r>
      <w:r w:rsidR="0023616F">
        <w:rPr>
          <w:b/>
          <w:sz w:val="36"/>
          <w:szCs w:val="36"/>
        </w:rPr>
        <w:t>IO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8D0F9E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Default="00AA152B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E7CAC" w:rsidRDefault="008E7CAC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8E7CAC">
              <w:rPr>
                <w:sz w:val="16"/>
                <w:szCs w:val="16"/>
              </w:rPr>
              <w:t>Reunión con personal de centro histórico</w:t>
            </w:r>
            <w:r>
              <w:rPr>
                <w:sz w:val="16"/>
                <w:szCs w:val="16"/>
              </w:rPr>
              <w:t>.</w:t>
            </w:r>
          </w:p>
          <w:p w:rsidR="008E7CAC" w:rsidRPr="00492C99" w:rsidRDefault="008E7CAC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8E7CAC">
              <w:rPr>
                <w:sz w:val="16"/>
                <w:szCs w:val="16"/>
              </w:rPr>
              <w:t>Consejo Municipal de Protección Civil</w:t>
            </w:r>
          </w:p>
        </w:tc>
        <w:tc>
          <w:tcPr>
            <w:tcW w:w="1878" w:type="dxa"/>
          </w:tcPr>
          <w:p w:rsidR="00C4480F" w:rsidRDefault="00AA152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E7CAC" w:rsidRDefault="00780B18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</w:t>
            </w:r>
            <w:r w:rsidRPr="00780B18">
              <w:rPr>
                <w:sz w:val="16"/>
                <w:szCs w:val="16"/>
              </w:rPr>
              <w:t>ueda de prensa en Casa Jalisco</w:t>
            </w:r>
            <w:r>
              <w:rPr>
                <w:sz w:val="16"/>
                <w:szCs w:val="16"/>
              </w:rPr>
              <w:t>.</w:t>
            </w:r>
          </w:p>
          <w:p w:rsidR="00780B18" w:rsidRPr="00492C99" w:rsidRDefault="00780B18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780B18">
              <w:rPr>
                <w:sz w:val="16"/>
                <w:szCs w:val="16"/>
              </w:rPr>
              <w:t>Reunión en Secretaría General</w:t>
            </w:r>
          </w:p>
        </w:tc>
        <w:tc>
          <w:tcPr>
            <w:tcW w:w="1878" w:type="dxa"/>
          </w:tcPr>
          <w:p w:rsidR="00D16606" w:rsidRDefault="00AA152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80B18" w:rsidRDefault="00780B1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780B18">
              <w:rPr>
                <w:sz w:val="16"/>
                <w:szCs w:val="16"/>
              </w:rPr>
              <w:t>Reunión con directivos de Megaradio</w:t>
            </w:r>
          </w:p>
          <w:p w:rsidR="00780B18" w:rsidRPr="00492C99" w:rsidRDefault="00780B1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</w:t>
            </w:r>
          </w:p>
        </w:tc>
        <w:tc>
          <w:tcPr>
            <w:tcW w:w="1878" w:type="dxa"/>
          </w:tcPr>
          <w:p w:rsidR="0024626D" w:rsidRDefault="00AA152B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80B18" w:rsidRPr="00492C99" w:rsidRDefault="00780B18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Diversas actividades de oficina</w:t>
            </w:r>
          </w:p>
        </w:tc>
        <w:tc>
          <w:tcPr>
            <w:tcW w:w="1878" w:type="dxa"/>
          </w:tcPr>
          <w:p w:rsidR="0024626D" w:rsidRDefault="00AA152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80B18" w:rsidRPr="00492C99" w:rsidRDefault="00780B1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AF72E3">
              <w:rPr>
                <w:sz w:val="16"/>
                <w:szCs w:val="16"/>
              </w:rPr>
              <w:t>Ceremonia</w:t>
            </w:r>
            <w:r w:rsidRPr="00780B18">
              <w:rPr>
                <w:sz w:val="16"/>
                <w:szCs w:val="16"/>
              </w:rPr>
              <w:t xml:space="preserve"> de graduación CECyTEJ</w:t>
            </w:r>
          </w:p>
        </w:tc>
        <w:tc>
          <w:tcPr>
            <w:tcW w:w="1878" w:type="dxa"/>
          </w:tcPr>
          <w:p w:rsidR="005E5AA9" w:rsidRPr="00492C99" w:rsidRDefault="00AA152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D0F9E" w:rsidRPr="00492C99" w:rsidTr="00E93AE7">
        <w:tc>
          <w:tcPr>
            <w:tcW w:w="1878" w:type="dxa"/>
          </w:tcPr>
          <w:p w:rsidR="00F20E8D" w:rsidRDefault="00AA152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A152B" w:rsidRPr="00492C99" w:rsidRDefault="00AA152B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D17C2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9209B7" w:rsidRDefault="009209B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Visita a Milenio</w:t>
            </w:r>
          </w:p>
          <w:p w:rsidR="009209B7" w:rsidRPr="00492C99" w:rsidRDefault="009209B7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3616F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075E6" w:rsidRDefault="005075E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5075E6" w:rsidRPr="00492C99" w:rsidRDefault="005075E6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3616F" w:rsidRDefault="00AA152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F6ED5" w:rsidRDefault="00D84EB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personal</w:t>
            </w:r>
          </w:p>
          <w:p w:rsidR="00D84EB5" w:rsidRPr="00492C99" w:rsidRDefault="00D84EB5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3616F" w:rsidRDefault="00AA152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209B7" w:rsidRPr="00492C99" w:rsidRDefault="009209B7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Gira de trabajo</w:t>
            </w:r>
          </w:p>
        </w:tc>
        <w:tc>
          <w:tcPr>
            <w:tcW w:w="1878" w:type="dxa"/>
          </w:tcPr>
          <w:p w:rsidR="0023616F" w:rsidRDefault="00AA152B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9209B7" w:rsidRDefault="009209B7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9209B7">
              <w:rPr>
                <w:sz w:val="16"/>
                <w:szCs w:val="16"/>
              </w:rPr>
              <w:t>Reunión con Francisco Gayón de El Financiero</w:t>
            </w:r>
          </w:p>
          <w:p w:rsidR="009209B7" w:rsidRPr="00A41B90" w:rsidRDefault="009209B7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</w:tc>
        <w:tc>
          <w:tcPr>
            <w:tcW w:w="1878" w:type="dxa"/>
          </w:tcPr>
          <w:p w:rsidR="008F7C12" w:rsidRPr="00492C99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D0F9E" w:rsidRPr="00492C99" w:rsidTr="001A7113">
        <w:trPr>
          <w:trHeight w:val="332"/>
        </w:trPr>
        <w:tc>
          <w:tcPr>
            <w:tcW w:w="1878" w:type="dxa"/>
          </w:tcPr>
          <w:p w:rsidR="004F5C95" w:rsidRDefault="00AA1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AA152B" w:rsidRPr="00492C99" w:rsidRDefault="00AA152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E6026" w:rsidRDefault="00AA152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209B7" w:rsidRDefault="0057450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Rueda de prensa de reforestación</w:t>
            </w:r>
          </w:p>
          <w:p w:rsidR="00574505" w:rsidRPr="00492C99" w:rsidRDefault="0057450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Cubo</w:t>
            </w:r>
          </w:p>
        </w:tc>
        <w:tc>
          <w:tcPr>
            <w:tcW w:w="1878" w:type="dxa"/>
          </w:tcPr>
          <w:p w:rsidR="00977EF7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74505" w:rsidRDefault="0057450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Ramiro Escoto</w:t>
            </w:r>
          </w:p>
          <w:p w:rsidR="00574505" w:rsidRDefault="0057450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Patricia Mejía</w:t>
            </w:r>
          </w:p>
          <w:p w:rsidR="00574505" w:rsidRPr="00492C99" w:rsidRDefault="0057450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574505">
              <w:rPr>
                <w:sz w:val="16"/>
                <w:szCs w:val="16"/>
              </w:rPr>
              <w:t>Segunda Reunión Ordinaria del Sistema Municipal de Prevención, Atención y Erradicación de la Violencia contra las mujeres</w:t>
            </w:r>
          </w:p>
        </w:tc>
        <w:tc>
          <w:tcPr>
            <w:tcW w:w="1878" w:type="dxa"/>
          </w:tcPr>
          <w:p w:rsidR="00977EF7" w:rsidRDefault="00AA152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8A204A" w:rsidRPr="00492C99" w:rsidRDefault="008A204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Pr="008A204A">
              <w:rPr>
                <w:sz w:val="16"/>
                <w:szCs w:val="16"/>
              </w:rPr>
              <w:t>Inauguración Oficial de Tlaquepaque Late</w:t>
            </w:r>
          </w:p>
        </w:tc>
        <w:tc>
          <w:tcPr>
            <w:tcW w:w="1878" w:type="dxa"/>
          </w:tcPr>
          <w:p w:rsidR="00DE6026" w:rsidRDefault="00AA152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74505" w:rsidRDefault="0057450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Vicente Viveros</w:t>
            </w:r>
          </w:p>
          <w:p w:rsidR="00574505" w:rsidRPr="00492C99" w:rsidRDefault="00574505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E6026" w:rsidRDefault="00AA152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8A204A" w:rsidRPr="00492C99" w:rsidRDefault="008A204A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Visita a la Micaelita</w:t>
            </w:r>
          </w:p>
        </w:tc>
        <w:tc>
          <w:tcPr>
            <w:tcW w:w="1878" w:type="dxa"/>
          </w:tcPr>
          <w:p w:rsidR="00CD60B7" w:rsidRPr="00492C99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D0F9E" w:rsidRPr="00492C99" w:rsidTr="00E93AE7">
        <w:tc>
          <w:tcPr>
            <w:tcW w:w="1878" w:type="dxa"/>
          </w:tcPr>
          <w:p w:rsidR="00E93AE7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AA152B" w:rsidRPr="00492C99" w:rsidRDefault="00AA152B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E6026" w:rsidRDefault="00AA152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0244C" w:rsidRPr="00492C99" w:rsidRDefault="00A0244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personal</w:t>
            </w:r>
          </w:p>
        </w:tc>
        <w:tc>
          <w:tcPr>
            <w:tcW w:w="1878" w:type="dxa"/>
          </w:tcPr>
          <w:p w:rsidR="00DE6026" w:rsidRDefault="00AA152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AD2E22" w:rsidRPr="00492C99" w:rsidRDefault="00AD2E2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</w:tc>
        <w:tc>
          <w:tcPr>
            <w:tcW w:w="1878" w:type="dxa"/>
          </w:tcPr>
          <w:p w:rsidR="00DE6026" w:rsidRDefault="00AA152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8A204A" w:rsidRDefault="008A204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ambulancias</w:t>
            </w:r>
          </w:p>
          <w:p w:rsidR="008A204A" w:rsidRDefault="008A204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Cubo</w:t>
            </w:r>
          </w:p>
          <w:p w:rsidR="008A204A" w:rsidRPr="00492C99" w:rsidRDefault="008A204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</w:t>
            </w:r>
          </w:p>
        </w:tc>
        <w:tc>
          <w:tcPr>
            <w:tcW w:w="1878" w:type="dxa"/>
          </w:tcPr>
          <w:p w:rsidR="00DE6026" w:rsidRDefault="00AA152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8A204A" w:rsidRDefault="005779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área administrativa</w:t>
            </w:r>
          </w:p>
          <w:p w:rsidR="0057799D" w:rsidRDefault="005779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Sesión Ordinaria COMUCAT</w:t>
            </w:r>
          </w:p>
          <w:p w:rsidR="0057799D" w:rsidRPr="00492C99" w:rsidRDefault="005779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Toma de imágenes</w:t>
            </w:r>
          </w:p>
        </w:tc>
        <w:tc>
          <w:tcPr>
            <w:tcW w:w="1878" w:type="dxa"/>
          </w:tcPr>
          <w:p w:rsidR="00DE6026" w:rsidRDefault="00AA152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7799D" w:rsidRPr="00492C99" w:rsidRDefault="0057799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Clausura DARE</w:t>
            </w:r>
          </w:p>
        </w:tc>
        <w:tc>
          <w:tcPr>
            <w:tcW w:w="1878" w:type="dxa"/>
          </w:tcPr>
          <w:p w:rsidR="009D5681" w:rsidRPr="00492C99" w:rsidRDefault="00AA152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D0F9E" w:rsidRPr="00492C99" w:rsidTr="00E93AE7">
        <w:tc>
          <w:tcPr>
            <w:tcW w:w="1878" w:type="dxa"/>
          </w:tcPr>
          <w:p w:rsidR="009962FB" w:rsidRDefault="00AA152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AA152B" w:rsidRDefault="00AA152B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77EF7" w:rsidRDefault="00AA152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D2E22" w:rsidRDefault="00AD2E2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Acompañamiento a la Presidenta a entrevista Notisistema</w:t>
            </w:r>
          </w:p>
          <w:p w:rsidR="00AD2E22" w:rsidRDefault="00AD2E2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Acompañamiento a la Presidenta a entrevista Televisa</w:t>
            </w:r>
          </w:p>
          <w:p w:rsidR="00AD2E22" w:rsidRDefault="00AD2E22" w:rsidP="00E6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Acompañamiento a la Presidenta a entrevista Radio Fórmula</w:t>
            </w:r>
          </w:p>
        </w:tc>
        <w:tc>
          <w:tcPr>
            <w:tcW w:w="1878" w:type="dxa"/>
          </w:tcPr>
          <w:p w:rsidR="00977EF7" w:rsidRDefault="00AA152B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D2E22" w:rsidRDefault="00AD2E22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obra</w:t>
            </w:r>
          </w:p>
        </w:tc>
        <w:tc>
          <w:tcPr>
            <w:tcW w:w="1878" w:type="dxa"/>
          </w:tcPr>
          <w:p w:rsidR="00977EF7" w:rsidRDefault="00AA152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AD2E22" w:rsidRDefault="00AD2E2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AD2E22">
              <w:rPr>
                <w:sz w:val="16"/>
                <w:szCs w:val="16"/>
              </w:rPr>
              <w:t>Pago del programa Queremos Cuidarte</w:t>
            </w:r>
          </w:p>
        </w:tc>
        <w:tc>
          <w:tcPr>
            <w:tcW w:w="1878" w:type="dxa"/>
          </w:tcPr>
          <w:p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 w:rsidP="00E64D3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50" w:rsidRDefault="001B3750" w:rsidP="00232D1F">
      <w:pPr>
        <w:spacing w:after="0" w:line="240" w:lineRule="auto"/>
      </w:pPr>
      <w:r>
        <w:separator/>
      </w:r>
    </w:p>
  </w:endnote>
  <w:endnote w:type="continuationSeparator" w:id="0">
    <w:p w:rsidR="001B3750" w:rsidRDefault="001B3750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50" w:rsidRDefault="001B3750" w:rsidP="00232D1F">
      <w:pPr>
        <w:spacing w:after="0" w:line="240" w:lineRule="auto"/>
      </w:pPr>
      <w:r>
        <w:separator/>
      </w:r>
    </w:p>
  </w:footnote>
  <w:footnote w:type="continuationSeparator" w:id="0">
    <w:p w:rsidR="001B3750" w:rsidRDefault="001B3750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77721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A7113"/>
    <w:rsid w:val="001B3750"/>
    <w:rsid w:val="001D17C2"/>
    <w:rsid w:val="001E5B82"/>
    <w:rsid w:val="002131F3"/>
    <w:rsid w:val="00215464"/>
    <w:rsid w:val="00215EF5"/>
    <w:rsid w:val="00221E19"/>
    <w:rsid w:val="00232D1F"/>
    <w:rsid w:val="0023616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075E6"/>
    <w:rsid w:val="0054165A"/>
    <w:rsid w:val="005462ED"/>
    <w:rsid w:val="00560F7D"/>
    <w:rsid w:val="00574505"/>
    <w:rsid w:val="0057799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5F6ED5"/>
    <w:rsid w:val="00600194"/>
    <w:rsid w:val="006034D3"/>
    <w:rsid w:val="00610A64"/>
    <w:rsid w:val="0063186B"/>
    <w:rsid w:val="006518C0"/>
    <w:rsid w:val="00656884"/>
    <w:rsid w:val="006657ED"/>
    <w:rsid w:val="00692385"/>
    <w:rsid w:val="006B4205"/>
    <w:rsid w:val="006E7698"/>
    <w:rsid w:val="00702A63"/>
    <w:rsid w:val="00706EE3"/>
    <w:rsid w:val="007141D2"/>
    <w:rsid w:val="00731C21"/>
    <w:rsid w:val="00733164"/>
    <w:rsid w:val="00741BE6"/>
    <w:rsid w:val="0074363A"/>
    <w:rsid w:val="00773847"/>
    <w:rsid w:val="00777F4E"/>
    <w:rsid w:val="00780B18"/>
    <w:rsid w:val="00782B22"/>
    <w:rsid w:val="0079644D"/>
    <w:rsid w:val="007B167A"/>
    <w:rsid w:val="007B7A42"/>
    <w:rsid w:val="007D64CD"/>
    <w:rsid w:val="007E28FB"/>
    <w:rsid w:val="007F5F93"/>
    <w:rsid w:val="00801F41"/>
    <w:rsid w:val="00813A81"/>
    <w:rsid w:val="008363B2"/>
    <w:rsid w:val="0088674C"/>
    <w:rsid w:val="0089101E"/>
    <w:rsid w:val="008A204A"/>
    <w:rsid w:val="008B692D"/>
    <w:rsid w:val="008C596B"/>
    <w:rsid w:val="008D0F9E"/>
    <w:rsid w:val="008E7CAC"/>
    <w:rsid w:val="008F1184"/>
    <w:rsid w:val="008F7C12"/>
    <w:rsid w:val="009019E5"/>
    <w:rsid w:val="009209B7"/>
    <w:rsid w:val="00930CD5"/>
    <w:rsid w:val="00957A34"/>
    <w:rsid w:val="00977EF7"/>
    <w:rsid w:val="009849A2"/>
    <w:rsid w:val="0099020B"/>
    <w:rsid w:val="009962FB"/>
    <w:rsid w:val="009A5719"/>
    <w:rsid w:val="009D16E9"/>
    <w:rsid w:val="009D5681"/>
    <w:rsid w:val="009F50A9"/>
    <w:rsid w:val="00A0244C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473F"/>
    <w:rsid w:val="00A763C7"/>
    <w:rsid w:val="00A903AD"/>
    <w:rsid w:val="00AA152B"/>
    <w:rsid w:val="00AB6F13"/>
    <w:rsid w:val="00AC7E7A"/>
    <w:rsid w:val="00AD1C9D"/>
    <w:rsid w:val="00AD2E22"/>
    <w:rsid w:val="00AF72E3"/>
    <w:rsid w:val="00B05007"/>
    <w:rsid w:val="00B31C0E"/>
    <w:rsid w:val="00B4654B"/>
    <w:rsid w:val="00B54AD6"/>
    <w:rsid w:val="00B55E99"/>
    <w:rsid w:val="00BB6E29"/>
    <w:rsid w:val="00BC1AD9"/>
    <w:rsid w:val="00BC7D6D"/>
    <w:rsid w:val="00BE1D25"/>
    <w:rsid w:val="00C01F52"/>
    <w:rsid w:val="00C36BA9"/>
    <w:rsid w:val="00C4480F"/>
    <w:rsid w:val="00C454EF"/>
    <w:rsid w:val="00C627CA"/>
    <w:rsid w:val="00C670A7"/>
    <w:rsid w:val="00C74F17"/>
    <w:rsid w:val="00CC3170"/>
    <w:rsid w:val="00CC7F33"/>
    <w:rsid w:val="00CD3C6D"/>
    <w:rsid w:val="00CD60B7"/>
    <w:rsid w:val="00D16606"/>
    <w:rsid w:val="00D20F44"/>
    <w:rsid w:val="00D339E7"/>
    <w:rsid w:val="00D41E0C"/>
    <w:rsid w:val="00D52511"/>
    <w:rsid w:val="00D84EB5"/>
    <w:rsid w:val="00DB69C1"/>
    <w:rsid w:val="00DD58D7"/>
    <w:rsid w:val="00DE6026"/>
    <w:rsid w:val="00E43B34"/>
    <w:rsid w:val="00E64D37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B7D78"/>
    <w:rsid w:val="00FC0BED"/>
    <w:rsid w:val="00FD23DF"/>
    <w:rsid w:val="00FE341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D6E63-107A-4A58-83B2-755CAE4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2020-12-10T16:33:00Z</dcterms:created>
  <dcterms:modified xsi:type="dcterms:W3CDTF">2020-12-10T16:33:00Z</dcterms:modified>
</cp:coreProperties>
</file>