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73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3"/>
        <w:gridCol w:w="2927"/>
        <w:gridCol w:w="2930"/>
        <w:gridCol w:w="3151"/>
      </w:tblGrid>
      <w:tr w:rsidR="00193ED0" w:rsidRPr="00667E55" w:rsidTr="00AD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Pr="00AD2C7F" w:rsidRDefault="00193ED0" w:rsidP="0030133B">
            <w:pPr>
              <w:pStyle w:val="Da"/>
              <w:rPr>
                <w:rFonts w:ascii="Century Gothic" w:hAnsi="Century Gothic"/>
                <w:b/>
                <w:noProof/>
                <w:sz w:val="22"/>
                <w:lang w:val="es-ES"/>
              </w:rPr>
            </w:pPr>
            <w:bookmarkStart w:id="0" w:name="_GoBack"/>
            <w:bookmarkEnd w:id="0"/>
            <w:r w:rsidRPr="00AD2C7F">
              <w:rPr>
                <w:rFonts w:ascii="Century Gothic" w:hAnsi="Century Gothic"/>
                <w:b/>
                <w:noProof/>
                <w:sz w:val="22"/>
                <w:lang w:val="es-ES"/>
              </w:rPr>
              <w:t xml:space="preserve">   Lunes</w:t>
            </w:r>
          </w:p>
        </w:tc>
        <w:tc>
          <w:tcPr>
            <w:tcW w:w="957" w:type="pct"/>
          </w:tcPr>
          <w:p w:rsidR="00193ED0" w:rsidRPr="00AD2C7F" w:rsidRDefault="00193ED0" w:rsidP="0030133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lang w:val="es-ES"/>
              </w:rPr>
            </w:pPr>
            <w:r w:rsidRPr="00AD2C7F">
              <w:rPr>
                <w:rFonts w:ascii="Century Gothic" w:hAnsi="Century Gothic"/>
                <w:b/>
                <w:noProof/>
                <w:sz w:val="22"/>
                <w:lang w:val="es-ES"/>
              </w:rPr>
              <w:t>Martes</w:t>
            </w:r>
          </w:p>
        </w:tc>
        <w:tc>
          <w:tcPr>
            <w:tcW w:w="1003" w:type="pct"/>
          </w:tcPr>
          <w:p w:rsidR="00193ED0" w:rsidRPr="00AD2C7F" w:rsidRDefault="00193ED0" w:rsidP="0030133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lang w:val="es-ES"/>
              </w:rPr>
            </w:pPr>
            <w:r w:rsidRPr="00AD2C7F">
              <w:rPr>
                <w:rFonts w:ascii="Century Gothic" w:hAnsi="Century Gothic"/>
                <w:b/>
                <w:noProof/>
                <w:sz w:val="22"/>
                <w:lang w:val="es-ES"/>
              </w:rPr>
              <w:t>Miércoles</w:t>
            </w:r>
          </w:p>
        </w:tc>
        <w:tc>
          <w:tcPr>
            <w:tcW w:w="1004" w:type="pct"/>
          </w:tcPr>
          <w:p w:rsidR="00193ED0" w:rsidRPr="00AD2C7F" w:rsidRDefault="00193ED0" w:rsidP="0030133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lang w:val="es-ES"/>
              </w:rPr>
            </w:pPr>
            <w:r w:rsidRPr="00AD2C7F">
              <w:rPr>
                <w:rFonts w:ascii="Century Gothic" w:hAnsi="Century Gothic"/>
                <w:b/>
                <w:noProof/>
                <w:sz w:val="22"/>
                <w:lang w:val="es-ES"/>
              </w:rPr>
              <w:t>Jueves</w:t>
            </w:r>
          </w:p>
        </w:tc>
        <w:tc>
          <w:tcPr>
            <w:tcW w:w="1080" w:type="pct"/>
          </w:tcPr>
          <w:p w:rsidR="00193ED0" w:rsidRPr="00AD2C7F" w:rsidRDefault="00193ED0" w:rsidP="0030133B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lang w:val="es-ES"/>
              </w:rPr>
            </w:pPr>
            <w:r w:rsidRPr="00AD2C7F">
              <w:rPr>
                <w:rFonts w:ascii="Century Gothic" w:hAnsi="Century Gothic"/>
                <w:b/>
                <w:noProof/>
                <w:sz w:val="22"/>
                <w:lang w:val="es-ES"/>
              </w:rPr>
              <w:t>Viernes</w:t>
            </w:r>
          </w:p>
        </w:tc>
      </w:tr>
      <w:tr w:rsidR="00193ED0" w:rsidRPr="002C2923" w:rsidTr="0021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</w:t>
            </w:r>
          </w:p>
        </w:tc>
        <w:tc>
          <w:tcPr>
            <w:tcW w:w="957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</w:t>
            </w:r>
          </w:p>
        </w:tc>
        <w:tc>
          <w:tcPr>
            <w:tcW w:w="1003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</w:t>
            </w:r>
          </w:p>
        </w:tc>
        <w:tc>
          <w:tcPr>
            <w:tcW w:w="1004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4</w:t>
            </w:r>
          </w:p>
        </w:tc>
        <w:tc>
          <w:tcPr>
            <w:tcW w:w="1080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</w:tr>
      <w:tr w:rsidR="00193ED0" w:rsidRPr="0000212B" w:rsidTr="00213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Default="00193ED0" w:rsidP="00193ED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A15181" w:rsidRDefault="00A15181" w:rsidP="00193ED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A15181" w:rsidRPr="0011141D" w:rsidRDefault="00A15181" w:rsidP="00193ED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DIA INHÁBIL</w:t>
            </w:r>
          </w:p>
        </w:tc>
        <w:tc>
          <w:tcPr>
            <w:tcW w:w="957" w:type="pct"/>
          </w:tcPr>
          <w:p w:rsidR="00193ED0" w:rsidRDefault="00193ED0" w:rsidP="00193ED0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614673" w:rsidRDefault="00614673" w:rsidP="00193ED0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614673" w:rsidRDefault="00614673" w:rsidP="0061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614673" w:rsidRPr="00B9329C" w:rsidRDefault="00614673" w:rsidP="0061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614673" w:rsidRPr="0011141D" w:rsidRDefault="00614673" w:rsidP="00193ED0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3" w:type="pct"/>
          </w:tcPr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614673" w:rsidRDefault="00614673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614673" w:rsidRDefault="00614673" w:rsidP="0061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614673" w:rsidRPr="00B9329C" w:rsidRDefault="00614673" w:rsidP="0061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614673" w:rsidRPr="0011141D" w:rsidRDefault="00614673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4" w:type="pct"/>
          </w:tcPr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10:00 hrs</w:t>
            </w:r>
          </w:p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Nomenclatura</w:t>
            </w:r>
          </w:p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193ED0" w:rsidRPr="000F625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193ED0" w:rsidRPr="000F625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E323BA" w:rsidRPr="00B9329C" w:rsidRDefault="00E323BA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614673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12:00 hrs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Calles y Calzadas</w:t>
            </w:r>
          </w:p>
          <w:p w:rsidR="00E323BA" w:rsidRPr="00B9329C" w:rsidRDefault="00E323BA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614673" w:rsidRPr="0011141D" w:rsidRDefault="00614673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0" w:type="pct"/>
          </w:tcPr>
          <w:p w:rsidR="00614673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614673" w:rsidRPr="000F625D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614673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614673" w:rsidRPr="000F625D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Medio Ambiente</w:t>
            </w:r>
          </w:p>
          <w:p w:rsidR="00E323BA" w:rsidRPr="00B9329C" w:rsidRDefault="00E323BA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Default="00193ED0" w:rsidP="00614673">
            <w:pPr>
              <w:pStyle w:val="Textodecalendari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193ED0" w:rsidRPr="0011141D" w:rsidRDefault="00193ED0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193ED0" w:rsidRPr="00CC7D44" w:rsidTr="0021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8</w:t>
            </w:r>
          </w:p>
        </w:tc>
        <w:tc>
          <w:tcPr>
            <w:tcW w:w="957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9</w:t>
            </w:r>
          </w:p>
        </w:tc>
        <w:tc>
          <w:tcPr>
            <w:tcW w:w="1003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</w:t>
            </w:r>
          </w:p>
        </w:tc>
        <w:tc>
          <w:tcPr>
            <w:tcW w:w="1004" w:type="pct"/>
          </w:tcPr>
          <w:p w:rsidR="00193ED0" w:rsidRPr="0011141D" w:rsidRDefault="00193ED0" w:rsidP="00193ED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1080" w:type="pct"/>
            <w:vAlign w:val="center"/>
          </w:tcPr>
          <w:p w:rsidR="00193ED0" w:rsidRPr="0011141D" w:rsidRDefault="00193ED0" w:rsidP="0019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12</w:t>
            </w:r>
          </w:p>
        </w:tc>
      </w:tr>
      <w:tr w:rsidR="00193ED0" w:rsidRPr="0000212B" w:rsidTr="00213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193ED0" w:rsidRPr="00B9329C" w:rsidRDefault="00193ED0" w:rsidP="00193ED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193ED0" w:rsidRPr="0000212B" w:rsidRDefault="00193ED0" w:rsidP="00193ED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</w:p>
        </w:tc>
        <w:tc>
          <w:tcPr>
            <w:tcW w:w="957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193ED0" w:rsidRPr="00B9329C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93ED0" w:rsidRPr="0000212B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3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193ED0" w:rsidRPr="00B9329C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93ED0" w:rsidRPr="0000212B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4" w:type="pct"/>
          </w:tcPr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193ED0" w:rsidRPr="000F625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193ED0" w:rsidRPr="000F625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E323BA" w:rsidRPr="00B9329C" w:rsidRDefault="00E323BA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Pr="0000212B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80" w:type="pct"/>
          </w:tcPr>
          <w:p w:rsidR="00614673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10:00 hrs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1"/>
                <w:szCs w:val="21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1"/>
                <w:szCs w:val="21"/>
                <w:lang w:val="es-ES"/>
              </w:rPr>
              <w:t>Defensa de Niñas, Niños y Adolescentes</w:t>
            </w:r>
          </w:p>
          <w:p w:rsidR="00213BAA" w:rsidRPr="00B9329C" w:rsidRDefault="00213BAA" w:rsidP="00213B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AD2C7F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10:30 hrs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1"/>
                <w:szCs w:val="21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1"/>
                <w:szCs w:val="21"/>
                <w:lang w:val="es-ES"/>
              </w:rPr>
              <w:t xml:space="preserve">Gobernación </w:t>
            </w:r>
            <w:r w:rsidRPr="00213BAA">
              <w:rPr>
                <w:rFonts w:ascii="Palatino Linotype" w:hAnsi="Palatino Linotype" w:cs="Tahoma"/>
                <w:i/>
                <w:noProof/>
                <w:sz w:val="21"/>
                <w:szCs w:val="21"/>
                <w:lang w:val="es-ES"/>
              </w:rPr>
              <w:t>conjunta con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Hacienda, Patrimonio y Presupuesto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Igualdad de Género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Derechos Humanos y Migrantes</w:t>
            </w:r>
          </w:p>
          <w:p w:rsidR="00614673" w:rsidRPr="00213BAA" w:rsidRDefault="00614673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Defensa de Niñas, Niños y Adolescentes</w:t>
            </w:r>
          </w:p>
          <w:p w:rsidR="00213BAA" w:rsidRPr="00B9329C" w:rsidRDefault="00213BAA" w:rsidP="00213B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AF7EFC" w:rsidRDefault="00AF7EFC" w:rsidP="00AF7EF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AF7EFC" w:rsidRPr="00AF7EFC" w:rsidRDefault="00AF7EFC" w:rsidP="00AF7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F7EFC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Fomento Artesanal </w:t>
            </w:r>
            <w:r w:rsidRPr="00AF7EFC">
              <w:rPr>
                <w:rFonts w:ascii="Palatino Linotype" w:hAnsi="Palatino Linotype" w:cs="Tahoma"/>
                <w:i/>
                <w:noProof/>
                <w:sz w:val="20"/>
                <w:szCs w:val="24"/>
                <w:lang w:val="es-ES"/>
              </w:rPr>
              <w:t>conjunta</w:t>
            </w:r>
          </w:p>
          <w:p w:rsidR="00AF7EFC" w:rsidRPr="00AF7EFC" w:rsidRDefault="00AF7EFC" w:rsidP="00AF7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F7EFC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Promoción Económica</w:t>
            </w:r>
          </w:p>
          <w:p w:rsidR="00AF7EFC" w:rsidRDefault="00AF7EFC" w:rsidP="00AF7EF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AF7EFC">
              <w:rPr>
                <w:rFonts w:ascii="Arial" w:hAnsi="Arial" w:cs="Arial"/>
                <w:noProof/>
                <w:sz w:val="20"/>
                <w:szCs w:val="24"/>
                <w:lang w:val="es-ES"/>
              </w:rPr>
              <w:t>Promoción Cultural</w:t>
            </w:r>
          </w:p>
          <w:p w:rsidR="00AF7EFC" w:rsidRPr="00B9329C" w:rsidRDefault="00AF7EFC" w:rsidP="00AF7E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AF7EFC" w:rsidRDefault="00AF7EFC" w:rsidP="00AF7EF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</w:t>
            </w:r>
            <w:r w:rsidR="00213BAA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3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213BAA" w:rsidRPr="00213BAA" w:rsidRDefault="00213BAA" w:rsidP="00AF7EF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213BAA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Cooperación Internacional</w:t>
            </w:r>
          </w:p>
          <w:p w:rsidR="00AF7EFC" w:rsidRDefault="00213BAA" w:rsidP="00213B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Pr="0000212B" w:rsidRDefault="00193ED0" w:rsidP="0061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13BAA" w:rsidRPr="0000212B" w:rsidTr="00AD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213BAA" w:rsidRDefault="00213BAA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57" w:type="pct"/>
          </w:tcPr>
          <w:p w:rsidR="00213BAA" w:rsidRDefault="00213BAA" w:rsidP="0019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3" w:type="pct"/>
          </w:tcPr>
          <w:p w:rsidR="00213BAA" w:rsidRDefault="00213BAA" w:rsidP="00193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4" w:type="pct"/>
          </w:tcPr>
          <w:p w:rsidR="00213BAA" w:rsidRDefault="00213BAA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  <w:tc>
          <w:tcPr>
            <w:tcW w:w="1080" w:type="pct"/>
          </w:tcPr>
          <w:p w:rsidR="00213BAA" w:rsidRDefault="00213BAA" w:rsidP="00614673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</w:tr>
      <w:tr w:rsidR="00213BAA" w:rsidRPr="0000212B" w:rsidTr="00213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213BAA" w:rsidRDefault="00213BAA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957" w:type="pct"/>
          </w:tcPr>
          <w:p w:rsidR="00213BAA" w:rsidRDefault="00213BAA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3" w:type="pct"/>
          </w:tcPr>
          <w:p w:rsidR="00213BAA" w:rsidRDefault="00213BAA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4" w:type="pct"/>
          </w:tcPr>
          <w:p w:rsidR="00213BAA" w:rsidRDefault="00213BAA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  <w:tc>
          <w:tcPr>
            <w:tcW w:w="1080" w:type="pct"/>
          </w:tcPr>
          <w:p w:rsidR="00213BAA" w:rsidRDefault="00213BAA" w:rsidP="00614673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</w:tr>
      <w:tr w:rsidR="00213BAA" w:rsidRPr="00FD56D3" w:rsidTr="0021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Pr="00193ED0" w:rsidRDefault="00193ED0" w:rsidP="00193ED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193ED0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957" w:type="pct"/>
          </w:tcPr>
          <w:p w:rsidR="00193ED0" w:rsidRPr="0011141D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03" w:type="pct"/>
          </w:tcPr>
          <w:p w:rsidR="00193ED0" w:rsidRPr="0011141D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04" w:type="pct"/>
          </w:tcPr>
          <w:p w:rsidR="00193ED0" w:rsidRPr="000E7702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1080" w:type="pct"/>
          </w:tcPr>
          <w:p w:rsidR="00193ED0" w:rsidRPr="000E7702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</w:tr>
      <w:tr w:rsidR="00193ED0" w:rsidRPr="0000212B" w:rsidTr="008D5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193ED0" w:rsidRPr="0000212B" w:rsidRDefault="00193ED0" w:rsidP="00193ED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0212B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193ED0" w:rsidRPr="002D235D" w:rsidRDefault="00193ED0" w:rsidP="00193ED0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7" w:type="pct"/>
          </w:tcPr>
          <w:p w:rsid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AD2C7F" w:rsidRPr="000F625D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Medio Ambiente</w:t>
            </w:r>
          </w:p>
          <w:p w:rsid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AD2C7F" w:rsidRPr="000F625D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Medio Ambiente</w:t>
            </w:r>
          </w:p>
          <w:p w:rsidR="00AD2C7F" w:rsidRPr="00B9329C" w:rsidRDefault="00AD2C7F" w:rsidP="00AD2C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AD2C7F" w:rsidRP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Turismo</w:t>
            </w:r>
          </w:p>
          <w:p w:rsid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2"/>
                <w:szCs w:val="24"/>
                <w:lang w:val="es-ES"/>
              </w:rPr>
            </w:pPr>
          </w:p>
          <w:p w:rsidR="00AD2C7F" w:rsidRP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12:00 hrs.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Igualdad de Género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193ED0" w:rsidRPr="0011141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3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193ED0" w:rsidRPr="00B9329C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93ED0" w:rsidRPr="0011141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4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AD2C7F" w:rsidRP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Desarrollo Social y Humano</w:t>
            </w:r>
          </w:p>
          <w:p w:rsidR="00E323BA" w:rsidRPr="00B9329C" w:rsidRDefault="00E323BA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  <w:p w:rsidR="00AD2C7F" w:rsidRP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AD2C7F" w:rsidRPr="00F73D0A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Servicios Públicos</w:t>
            </w:r>
          </w:p>
          <w:p w:rsidR="00AD2C7F" w:rsidRDefault="00AD2C7F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D5774" w:rsidRPr="00F73D0A" w:rsidRDefault="008D5774" w:rsidP="00AD2C7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2"/>
                <w:szCs w:val="24"/>
                <w:lang w:val="es-ES"/>
              </w:rPr>
            </w:pP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8D5774" w:rsidRP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D5774">
              <w:rPr>
                <w:rFonts w:ascii="Arial" w:hAnsi="Arial" w:cs="Arial"/>
                <w:bCs/>
                <w:color w:val="000000"/>
                <w:lang w:val="es-ES"/>
              </w:rPr>
              <w:t xml:space="preserve">Fomento Artesanal </w:t>
            </w:r>
            <w:r w:rsidRPr="008D5774">
              <w:rPr>
                <w:rFonts w:ascii="Palatino Linotype" w:hAnsi="Palatino Linotype" w:cs="Tahoma"/>
                <w:i/>
                <w:noProof/>
                <w:szCs w:val="24"/>
                <w:lang w:val="es-ES"/>
              </w:rPr>
              <w:t>conjunta</w:t>
            </w:r>
          </w:p>
          <w:p w:rsidR="008D5774" w:rsidRP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D5774">
              <w:rPr>
                <w:rFonts w:ascii="Arial" w:hAnsi="Arial" w:cs="Arial"/>
                <w:bCs/>
                <w:color w:val="000000"/>
                <w:lang w:val="es-ES"/>
              </w:rPr>
              <w:t>Promoción Económica</w:t>
            </w:r>
          </w:p>
          <w:p w:rsidR="008D5774" w:rsidRP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8D5774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Promoción Cultural</w:t>
            </w:r>
          </w:p>
          <w:p w:rsidR="008D5774" w:rsidRPr="00B9329C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Pr="000E7702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0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8D5774" w:rsidRP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8D5774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8D5774" w:rsidRPr="00B9329C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Pr="000E7702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213BAA" w:rsidRPr="00FD56D3" w:rsidTr="0021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Pr="00193ED0" w:rsidRDefault="00193ED0" w:rsidP="00193ED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193ED0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957" w:type="pct"/>
          </w:tcPr>
          <w:p w:rsidR="00193ED0" w:rsidRPr="0011141D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03" w:type="pct"/>
          </w:tcPr>
          <w:p w:rsidR="00193ED0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  <w:p w:rsidR="00193ED0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193ED0" w:rsidRPr="0011141D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004" w:type="pct"/>
          </w:tcPr>
          <w:p w:rsidR="00193ED0" w:rsidRPr="000E7702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1080" w:type="pct"/>
          </w:tcPr>
          <w:p w:rsidR="00193ED0" w:rsidRPr="000E7702" w:rsidRDefault="00193ED0" w:rsidP="00193ED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</w:tr>
      <w:tr w:rsidR="00193ED0" w:rsidRPr="0000212B" w:rsidTr="00213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</w:tcPr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8D5774" w:rsidRDefault="008D5774" w:rsidP="008D5774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11:00 hrs</w:t>
            </w:r>
          </w:p>
          <w:p w:rsidR="008D5774" w:rsidRPr="008D5774" w:rsidRDefault="008D5774" w:rsidP="008D5774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 w:rsidRPr="008D5774"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Estacionamientos y Estacionómetros</w:t>
            </w:r>
          </w:p>
          <w:p w:rsidR="008D5774" w:rsidRPr="008D5774" w:rsidRDefault="008D5774" w:rsidP="008D5774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8D5774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193ED0" w:rsidRPr="002A57F8" w:rsidRDefault="00193ED0" w:rsidP="00E323BA">
            <w:pPr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7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D5774" w:rsidRPr="000F625D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8D5774" w:rsidRPr="000F625D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Transparencia y Anticorrupción</w:t>
            </w:r>
          </w:p>
          <w:p w:rsidR="00A15181" w:rsidRPr="00B9329C" w:rsidRDefault="00A15181" w:rsidP="00A151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Pr="00FC7DBC" w:rsidRDefault="00193ED0" w:rsidP="00E32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3" w:type="pct"/>
          </w:tcPr>
          <w:p w:rsidR="008D5774" w:rsidRDefault="008D5774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D5774" w:rsidRPr="00B9329C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93ED0" w:rsidRPr="0011141D" w:rsidRDefault="00193ED0" w:rsidP="00193ED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11141D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04" w:type="pct"/>
          </w:tcPr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Default="00193ED0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193ED0" w:rsidRPr="001F18B8" w:rsidRDefault="008D5774" w:rsidP="00193E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12</w:t>
            </w:r>
            <w:r w:rsidR="00193ED0"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>:00</w:t>
            </w: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hrs</w:t>
            </w:r>
            <w:proofErr w:type="spellEnd"/>
            <w:r w:rsidR="00193ED0"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</w:t>
            </w:r>
          </w:p>
          <w:p w:rsidR="00193ED0" w:rsidRPr="00A15181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A15181">
              <w:rPr>
                <w:rFonts w:ascii="Arial" w:hAnsi="Arial" w:cs="Arial"/>
                <w:bCs/>
                <w:color w:val="000000"/>
                <w:lang w:val="es-ES"/>
              </w:rPr>
              <w:t>Educación</w:t>
            </w: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13:00 hrs</w:t>
            </w: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Promoción Cultural</w:t>
            </w: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Deporte y Atención a la Juventud</w:t>
            </w:r>
          </w:p>
          <w:p w:rsidR="008D5774" w:rsidRDefault="008D5774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E323BA" w:rsidRDefault="00E323BA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D5774" w:rsidRDefault="00E323BA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19</w:t>
            </w:r>
            <w:r w:rsidR="008D5774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8D5774" w:rsidRPr="000E7702" w:rsidRDefault="00E323BA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9B4667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</w:t>
            </w:r>
          </w:p>
        </w:tc>
        <w:tc>
          <w:tcPr>
            <w:tcW w:w="1080" w:type="pct"/>
          </w:tcPr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D5774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D5774" w:rsidRPr="00B9329C" w:rsidRDefault="008D5774" w:rsidP="008D57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193ED0" w:rsidRPr="00BD5A05" w:rsidRDefault="00193ED0" w:rsidP="008D5774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</w:tbl>
    <w:p w:rsidR="006235E9" w:rsidRDefault="006235E9" w:rsidP="00193ED0"/>
    <w:sectPr w:rsidR="006235E9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D0" w:rsidRDefault="00193ED0" w:rsidP="00193ED0">
      <w:r>
        <w:separator/>
      </w:r>
    </w:p>
  </w:endnote>
  <w:endnote w:type="continuationSeparator" w:id="0">
    <w:p w:rsidR="00193ED0" w:rsidRDefault="00193ED0" w:rsidP="001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D0" w:rsidRDefault="00193ED0" w:rsidP="00193ED0">
      <w:r>
        <w:separator/>
      </w:r>
    </w:p>
  </w:footnote>
  <w:footnote w:type="continuationSeparator" w:id="0">
    <w:p w:rsidR="00193ED0" w:rsidRDefault="00193ED0" w:rsidP="0019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3F" w:rsidRPr="00B840ED" w:rsidRDefault="00A15181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03FD2828" wp14:editId="21FA3D9B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ED0"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Febrero 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202</w:t>
    </w:r>
    <w:r w:rsidR="00193ED0">
      <w:rPr>
        <w:rFonts w:ascii="Candara" w:hAnsi="Candara"/>
        <w:noProof/>
        <w:sz w:val="52"/>
        <w:lang w:val="es-MX" w:eastAsia="es-MX"/>
        <w14:ligatures w14:val="none"/>
        <w14:cntxtAlts w14:val="0"/>
      </w:rPr>
      <w:t>1</w:t>
    </w:r>
    <w:r w:rsidRPr="00B840ED">
      <w:rPr>
        <w:rFonts w:ascii="Candara" w:hAnsi="Candara"/>
        <w:noProof/>
        <w:sz w:val="52"/>
      </w:rPr>
      <w:t xml:space="preserve"> </w:t>
    </w:r>
  </w:p>
  <w:p w:rsidR="00DF093F" w:rsidRPr="00B069E5" w:rsidRDefault="00D42BBF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D0"/>
    <w:rsid w:val="00193ED0"/>
    <w:rsid w:val="00213BAA"/>
    <w:rsid w:val="00614673"/>
    <w:rsid w:val="006235E9"/>
    <w:rsid w:val="008D5774"/>
    <w:rsid w:val="00A15181"/>
    <w:rsid w:val="00AD2C7F"/>
    <w:rsid w:val="00AF7EFC"/>
    <w:rsid w:val="00D42BBF"/>
    <w:rsid w:val="00E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D30B5-2897-4782-8632-6EAEE18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D0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193ED0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193ED0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193ED0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193ED0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193ED0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193ED0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93E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3ED0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193E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ED0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Cesar Ignacio Bocanegra Alvarado</cp:lastModifiedBy>
  <cp:revision>2</cp:revision>
  <dcterms:created xsi:type="dcterms:W3CDTF">2021-03-04T18:42:00Z</dcterms:created>
  <dcterms:modified xsi:type="dcterms:W3CDTF">2021-03-04T18:42:00Z</dcterms:modified>
</cp:coreProperties>
</file>