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785C0897" w:rsidR="00937D15" w:rsidRDefault="00ED56C9" w:rsidP="0065563D">
      <w:pPr>
        <w:jc w:val="both"/>
        <w:rPr>
          <w:rFonts w:ascii="Arial" w:hAnsi="Arial" w:cs="Arial"/>
          <w:b/>
          <w:sz w:val="24"/>
          <w:szCs w:val="24"/>
        </w:rPr>
      </w:pPr>
      <w:bookmarkStart w:id="0" w:name="_GoBack"/>
      <w:bookmarkEnd w:id="0"/>
      <w:r w:rsidRPr="00151CEF">
        <w:rPr>
          <w:rFonts w:ascii="Arial" w:hAnsi="Arial" w:cs="Arial"/>
          <w:b/>
          <w:sz w:val="24"/>
          <w:szCs w:val="24"/>
        </w:rPr>
        <w:t>CUADRAGÉSIMA SEGUNDA 42ª</w:t>
      </w:r>
      <w:r>
        <w:rPr>
          <w:rFonts w:ascii="Arial" w:hAnsi="Arial" w:cs="Arial"/>
          <w:b/>
          <w:sz w:val="24"/>
          <w:szCs w:val="24"/>
        </w:rPr>
        <w:t xml:space="preserve"> SESIÓN DE LA COMISIÓN EDILICIA DE HACIENDA, PATRIMONIO Y PRESUPUESTO</w:t>
      </w:r>
    </w:p>
    <w:p w14:paraId="0F677857" w14:textId="77777777" w:rsidR="00BC22FC" w:rsidRDefault="00BC22FC" w:rsidP="00BC22FC">
      <w:pPr>
        <w:jc w:val="both"/>
        <w:rPr>
          <w:rFonts w:ascii="Arial" w:hAnsi="Arial" w:cs="Arial"/>
          <w:bCs/>
          <w:sz w:val="24"/>
          <w:szCs w:val="24"/>
        </w:rPr>
      </w:pPr>
      <w:r>
        <w:rPr>
          <w:rFonts w:ascii="Arial" w:hAnsi="Arial" w:cs="Arial"/>
          <w:bCs/>
          <w:sz w:val="24"/>
          <w:szCs w:val="24"/>
        </w:rPr>
        <w:t xml:space="preserve">                                       </w:t>
      </w:r>
    </w:p>
    <w:p w14:paraId="15966270" w14:textId="683E4A05" w:rsidR="00BC22FC" w:rsidRDefault="00BC22FC" w:rsidP="00937D15">
      <w:pPr>
        <w:jc w:val="both"/>
        <w:rPr>
          <w:rFonts w:ascii="Arial" w:hAnsi="Arial" w:cs="Arial"/>
          <w:bCs/>
          <w:sz w:val="24"/>
          <w:szCs w:val="24"/>
        </w:rPr>
      </w:pPr>
      <w:r>
        <w:rPr>
          <w:rFonts w:ascii="Arial" w:hAnsi="Arial" w:cs="Arial"/>
          <w:bCs/>
          <w:sz w:val="24"/>
          <w:szCs w:val="24"/>
        </w:rPr>
        <w:t xml:space="preserve">                                          </w:t>
      </w:r>
      <w:r w:rsidRPr="00C4761B">
        <w:rPr>
          <w:rFonts w:ascii="Arial" w:hAnsi="Arial" w:cs="Arial"/>
          <w:bCs/>
          <w:sz w:val="24"/>
          <w:szCs w:val="24"/>
        </w:rPr>
        <w:t xml:space="preserve">San Pedro Tlaquepaque, Jalisco a </w:t>
      </w:r>
      <w:r>
        <w:rPr>
          <w:rFonts w:ascii="Arial" w:hAnsi="Arial" w:cs="Arial"/>
          <w:bCs/>
          <w:sz w:val="24"/>
          <w:szCs w:val="24"/>
        </w:rPr>
        <w:t>04</w:t>
      </w:r>
      <w:r w:rsidRPr="00C4761B">
        <w:rPr>
          <w:rFonts w:ascii="Arial" w:hAnsi="Arial" w:cs="Arial"/>
          <w:bCs/>
          <w:sz w:val="24"/>
          <w:szCs w:val="24"/>
        </w:rPr>
        <w:t xml:space="preserve"> de</w:t>
      </w:r>
      <w:r>
        <w:rPr>
          <w:rFonts w:ascii="Arial" w:hAnsi="Arial" w:cs="Arial"/>
          <w:bCs/>
          <w:sz w:val="24"/>
          <w:szCs w:val="24"/>
        </w:rPr>
        <w:t xml:space="preserve"> </w:t>
      </w:r>
      <w:proofErr w:type="gramStart"/>
      <w:r>
        <w:rPr>
          <w:rFonts w:ascii="Arial" w:hAnsi="Arial" w:cs="Arial"/>
          <w:bCs/>
          <w:sz w:val="24"/>
          <w:szCs w:val="24"/>
        </w:rPr>
        <w:t>Marzo</w:t>
      </w:r>
      <w:proofErr w:type="gramEnd"/>
      <w:r w:rsidRPr="00C4761B">
        <w:rPr>
          <w:rFonts w:ascii="Arial" w:hAnsi="Arial" w:cs="Arial"/>
          <w:bCs/>
          <w:sz w:val="24"/>
          <w:szCs w:val="24"/>
        </w:rPr>
        <w:t xml:space="preserve"> del 2021</w:t>
      </w:r>
    </w:p>
    <w:p w14:paraId="38AA7F07" w14:textId="77777777" w:rsidR="00BC22FC" w:rsidRPr="00BC22FC" w:rsidRDefault="00BC22FC" w:rsidP="00937D15">
      <w:pPr>
        <w:jc w:val="both"/>
        <w:rPr>
          <w:rFonts w:ascii="Arial" w:hAnsi="Arial" w:cs="Arial"/>
          <w:bCs/>
          <w:sz w:val="24"/>
          <w:szCs w:val="24"/>
        </w:rPr>
      </w:pPr>
    </w:p>
    <w:p w14:paraId="40C69595" w14:textId="5C70E81A" w:rsidR="00BB62B8" w:rsidRPr="00BB62B8" w:rsidRDefault="00937D15" w:rsidP="00937D15">
      <w:pPr>
        <w:jc w:val="both"/>
        <w:rPr>
          <w:rFonts w:ascii="Arial" w:hAnsi="Arial" w:cs="Arial"/>
          <w:sz w:val="24"/>
          <w:szCs w:val="24"/>
        </w:rPr>
      </w:pPr>
      <w:r w:rsidRPr="00803FCB">
        <w:rPr>
          <w:rFonts w:ascii="Arial" w:hAnsi="Arial" w:cs="Arial"/>
          <w:color w:val="000000" w:themeColor="text1"/>
          <w:sz w:val="24"/>
          <w:szCs w:val="24"/>
        </w:rPr>
        <w:t>Buen</w:t>
      </w:r>
      <w:r w:rsidR="00BD4A18">
        <w:rPr>
          <w:rFonts w:ascii="Arial" w:hAnsi="Arial" w:cs="Arial"/>
          <w:color w:val="000000" w:themeColor="text1"/>
          <w:sz w:val="24"/>
          <w:szCs w:val="24"/>
        </w:rPr>
        <w:t>a</w:t>
      </w:r>
      <w:r w:rsidRPr="00803FCB">
        <w:rPr>
          <w:rFonts w:ascii="Arial" w:hAnsi="Arial" w:cs="Arial"/>
          <w:color w:val="000000" w:themeColor="text1"/>
          <w:sz w:val="24"/>
          <w:szCs w:val="24"/>
        </w:rPr>
        <w:t xml:space="preserve">s </w:t>
      </w:r>
      <w:r w:rsidR="00252810">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sidR="00BD4A18">
        <w:rPr>
          <w:rFonts w:ascii="Arial" w:hAnsi="Arial" w:cs="Arial"/>
          <w:sz w:val="24"/>
          <w:szCs w:val="24"/>
        </w:rPr>
        <w:t xml:space="preserve"> y Regidoras</w:t>
      </w:r>
      <w:r w:rsidRPr="00E87BA6">
        <w:rPr>
          <w:rFonts w:ascii="Arial" w:hAnsi="Arial" w:cs="Arial"/>
          <w:sz w:val="24"/>
          <w:szCs w:val="24"/>
        </w:rPr>
        <w:t xml:space="preserve">, al personal de la Secretaría del Ayuntamiento, </w:t>
      </w:r>
      <w:r>
        <w:rPr>
          <w:rFonts w:ascii="Arial" w:hAnsi="Arial" w:cs="Arial"/>
          <w:sz w:val="24"/>
          <w:szCs w:val="24"/>
        </w:rPr>
        <w:t>a Unidad de Transparencia</w:t>
      </w:r>
      <w:r w:rsidR="00252810">
        <w:rPr>
          <w:rFonts w:ascii="Arial" w:hAnsi="Arial" w:cs="Arial"/>
          <w:sz w:val="24"/>
          <w:szCs w:val="24"/>
        </w:rPr>
        <w:t>, a nuestros invitados</w:t>
      </w:r>
      <w:r w:rsidR="0043412D">
        <w:rPr>
          <w:rFonts w:ascii="Arial" w:hAnsi="Arial" w:cs="Arial"/>
          <w:sz w:val="24"/>
          <w:szCs w:val="24"/>
        </w:rPr>
        <w:t xml:space="preserve"> y demás </w:t>
      </w:r>
      <w:r w:rsidRPr="00E87BA6">
        <w:rPr>
          <w:rFonts w:ascii="Arial" w:hAnsi="Arial" w:cs="Arial"/>
          <w:sz w:val="24"/>
          <w:szCs w:val="24"/>
        </w:rPr>
        <w:t xml:space="preserve">público en general que nos acompaña, siendo las </w:t>
      </w:r>
      <w:r w:rsidR="001278CF">
        <w:rPr>
          <w:rFonts w:ascii="Arial" w:hAnsi="Arial" w:cs="Arial"/>
          <w:sz w:val="24"/>
          <w:szCs w:val="24"/>
        </w:rPr>
        <w:t xml:space="preserve">11:37 </w:t>
      </w:r>
      <w:r w:rsidRPr="00E87BA6">
        <w:rPr>
          <w:rFonts w:ascii="Arial" w:hAnsi="Arial" w:cs="Arial"/>
          <w:sz w:val="24"/>
          <w:szCs w:val="24"/>
        </w:rPr>
        <w:t>horas de</w:t>
      </w:r>
      <w:r w:rsidR="006532EE">
        <w:rPr>
          <w:rFonts w:ascii="Arial" w:hAnsi="Arial" w:cs="Arial"/>
          <w:sz w:val="24"/>
          <w:szCs w:val="24"/>
        </w:rPr>
        <w:t xml:space="preserve"> este</w:t>
      </w:r>
      <w:r w:rsidRPr="00E87BA6">
        <w:rPr>
          <w:rFonts w:ascii="Arial" w:hAnsi="Arial" w:cs="Arial"/>
          <w:sz w:val="24"/>
          <w:szCs w:val="24"/>
        </w:rPr>
        <w:t xml:space="preserve"> </w:t>
      </w:r>
      <w:r w:rsidRPr="001D5731">
        <w:rPr>
          <w:rFonts w:ascii="Arial" w:hAnsi="Arial" w:cs="Arial"/>
          <w:b/>
          <w:sz w:val="24"/>
          <w:szCs w:val="24"/>
        </w:rPr>
        <w:t xml:space="preserve">día </w:t>
      </w:r>
      <w:r w:rsidR="00331869">
        <w:rPr>
          <w:rFonts w:ascii="Arial" w:hAnsi="Arial" w:cs="Arial"/>
          <w:b/>
          <w:sz w:val="24"/>
          <w:szCs w:val="24"/>
        </w:rPr>
        <w:t>04</w:t>
      </w:r>
      <w:r w:rsidR="001D5731" w:rsidRPr="001D5731">
        <w:rPr>
          <w:rFonts w:ascii="Arial" w:hAnsi="Arial" w:cs="Arial"/>
          <w:b/>
          <w:sz w:val="24"/>
          <w:szCs w:val="24"/>
        </w:rPr>
        <w:t xml:space="preserve"> </w:t>
      </w:r>
      <w:r w:rsidR="00200915" w:rsidRPr="001D5731">
        <w:rPr>
          <w:rFonts w:ascii="Arial" w:hAnsi="Arial" w:cs="Arial"/>
          <w:b/>
          <w:color w:val="000000" w:themeColor="text1"/>
          <w:sz w:val="24"/>
          <w:szCs w:val="24"/>
        </w:rPr>
        <w:t xml:space="preserve">de </w:t>
      </w:r>
      <w:r w:rsidR="00331869">
        <w:rPr>
          <w:rFonts w:ascii="Arial" w:hAnsi="Arial" w:cs="Arial"/>
          <w:b/>
          <w:color w:val="000000" w:themeColor="text1"/>
          <w:sz w:val="24"/>
          <w:szCs w:val="24"/>
        </w:rPr>
        <w:t xml:space="preserve">Marzo </w:t>
      </w:r>
      <w:r w:rsidR="001D5731" w:rsidRPr="001D5731">
        <w:rPr>
          <w:rFonts w:ascii="Arial" w:hAnsi="Arial" w:cs="Arial"/>
          <w:b/>
          <w:color w:val="000000" w:themeColor="text1"/>
          <w:sz w:val="24"/>
          <w:szCs w:val="24"/>
        </w:rPr>
        <w:t xml:space="preserve"> </w:t>
      </w:r>
      <w:r w:rsidRPr="001D5731">
        <w:rPr>
          <w:rFonts w:ascii="Arial" w:hAnsi="Arial" w:cs="Arial"/>
          <w:b/>
          <w:color w:val="000000" w:themeColor="text1"/>
          <w:sz w:val="24"/>
          <w:szCs w:val="24"/>
        </w:rPr>
        <w:t>del 20</w:t>
      </w:r>
      <w:r w:rsidR="001D5731" w:rsidRPr="001D5731">
        <w:rPr>
          <w:rFonts w:ascii="Arial" w:hAnsi="Arial" w:cs="Arial"/>
          <w:b/>
          <w:color w:val="000000" w:themeColor="text1"/>
          <w:sz w:val="24"/>
          <w:szCs w:val="24"/>
        </w:rPr>
        <w:t>21</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1D5731">
        <w:rPr>
          <w:rFonts w:ascii="Arial" w:hAnsi="Arial" w:cs="Arial"/>
          <w:color w:val="000000" w:themeColor="text1"/>
          <w:sz w:val="24"/>
          <w:szCs w:val="24"/>
        </w:rPr>
        <w:t xml:space="preserve">os en la Sala de Sesiones del Pleno </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E37D1B">
        <w:rPr>
          <w:rFonts w:ascii="Arial" w:hAnsi="Arial" w:cs="Arial"/>
          <w:b/>
          <w:bCs/>
          <w:sz w:val="24"/>
          <w:szCs w:val="24"/>
        </w:rPr>
        <w:t>CUADRAGÉSIMA</w:t>
      </w:r>
      <w:r w:rsidR="00DD0921">
        <w:rPr>
          <w:rFonts w:ascii="Arial" w:hAnsi="Arial" w:cs="Arial"/>
          <w:b/>
          <w:bCs/>
          <w:sz w:val="24"/>
          <w:szCs w:val="24"/>
        </w:rPr>
        <w:t xml:space="preserve"> </w:t>
      </w:r>
      <w:r w:rsidR="00976556">
        <w:rPr>
          <w:rFonts w:ascii="Arial" w:hAnsi="Arial" w:cs="Arial"/>
          <w:b/>
          <w:bCs/>
          <w:sz w:val="24"/>
          <w:szCs w:val="24"/>
        </w:rPr>
        <w:t xml:space="preserve">SEGUNDA </w:t>
      </w:r>
      <w:r w:rsidR="001458A9" w:rsidRPr="001458A9">
        <w:rPr>
          <w:rFonts w:ascii="Arial" w:hAnsi="Arial" w:cs="Arial"/>
          <w:sz w:val="24"/>
          <w:szCs w:val="24"/>
        </w:rPr>
        <w:t xml:space="preserve">sesión </w:t>
      </w:r>
      <w:r w:rsidR="00E37D1B">
        <w:rPr>
          <w:rFonts w:ascii="Arial" w:hAnsi="Arial" w:cs="Arial"/>
          <w:b/>
          <w:bCs/>
          <w:sz w:val="24"/>
          <w:szCs w:val="24"/>
        </w:rPr>
        <w:t xml:space="preserve"> </w:t>
      </w:r>
      <w:r w:rsidR="00E37D1B" w:rsidRPr="00E37D1B">
        <w:rPr>
          <w:rFonts w:ascii="Arial" w:hAnsi="Arial" w:cs="Arial"/>
          <w:sz w:val="24"/>
          <w:szCs w:val="24"/>
        </w:rPr>
        <w:t>de la comisión Edilicia de</w:t>
      </w:r>
      <w:r w:rsidR="00E37D1B">
        <w:rPr>
          <w:rFonts w:ascii="Arial" w:hAnsi="Arial" w:cs="Arial"/>
          <w:b/>
          <w:bCs/>
          <w:sz w:val="24"/>
          <w:szCs w:val="24"/>
        </w:rPr>
        <w:t xml:space="preserve"> </w:t>
      </w:r>
      <w:r w:rsidR="000E10CB" w:rsidRPr="00E87BA6">
        <w:rPr>
          <w:rFonts w:ascii="Arial" w:hAnsi="Arial" w:cs="Arial"/>
          <w:sz w:val="24"/>
          <w:szCs w:val="24"/>
        </w:rPr>
        <w:t>Hacienda, Patrimonio y Presupuesto</w:t>
      </w:r>
      <w:r w:rsidR="00DD0921">
        <w:rPr>
          <w:rFonts w:ascii="Arial" w:hAnsi="Arial" w:cs="Arial"/>
          <w:sz w:val="24"/>
          <w:szCs w:val="24"/>
        </w:rPr>
        <w:t xml:space="preserve"> </w:t>
      </w:r>
      <w:r w:rsidR="00BB62B8">
        <w:rPr>
          <w:rFonts w:ascii="Arial" w:hAnsi="Arial" w:cs="Arial"/>
          <w:sz w:val="24"/>
          <w:szCs w:val="24"/>
        </w:rPr>
        <w:t xml:space="preserve"> para estudio y análisis del acuerdo número 1370/2020/TC  de fecha 20 de marzo 2020</w:t>
      </w:r>
    </w:p>
    <w:p w14:paraId="5423A87E" w14:textId="77777777" w:rsidR="00A83215" w:rsidRPr="00F32C78" w:rsidRDefault="0065563D" w:rsidP="00A83215">
      <w:pPr>
        <w:jc w:val="both"/>
        <w:rPr>
          <w:sz w:val="28"/>
          <w:szCs w:val="28"/>
        </w:rPr>
      </w:pPr>
      <w:r>
        <w:rPr>
          <w:rFonts w:ascii="Arial" w:hAnsi="Arial" w:cs="Arial"/>
          <w:sz w:val="24"/>
          <w:szCs w:val="24"/>
        </w:rPr>
        <w:t>S</w:t>
      </w:r>
      <w:r w:rsidR="00A83215" w:rsidRPr="00E87BA6">
        <w:rPr>
          <w:rFonts w:ascii="Arial" w:hAnsi="Arial" w:cs="Arial"/>
          <w:sz w:val="24"/>
          <w:szCs w:val="24"/>
        </w:rPr>
        <w:t xml:space="preserve">e procede a la </w:t>
      </w:r>
      <w:r w:rsidR="00A83215">
        <w:rPr>
          <w:rFonts w:ascii="Arial" w:hAnsi="Arial" w:cs="Arial"/>
          <w:sz w:val="24"/>
          <w:szCs w:val="24"/>
        </w:rPr>
        <w:t>T</w:t>
      </w:r>
      <w:r w:rsidR="00A83215" w:rsidRPr="00E87BA6">
        <w:rPr>
          <w:rFonts w:ascii="Arial" w:hAnsi="Arial" w:cs="Arial"/>
          <w:sz w:val="24"/>
          <w:szCs w:val="24"/>
        </w:rPr>
        <w:t xml:space="preserve">oma </w:t>
      </w:r>
      <w:r w:rsidR="00A83215">
        <w:rPr>
          <w:rFonts w:ascii="Arial" w:hAnsi="Arial" w:cs="Arial"/>
          <w:sz w:val="24"/>
          <w:szCs w:val="24"/>
        </w:rPr>
        <w:t>de</w:t>
      </w:r>
      <w:r w:rsidR="00A83215" w:rsidRPr="00E87BA6">
        <w:rPr>
          <w:rFonts w:ascii="Arial" w:hAnsi="Arial" w:cs="Arial"/>
          <w:sz w:val="24"/>
          <w:szCs w:val="24"/>
        </w:rPr>
        <w:t xml:space="preserve"> </w:t>
      </w:r>
      <w:r w:rsidR="00A83215">
        <w:rPr>
          <w:rFonts w:ascii="Arial" w:hAnsi="Arial" w:cs="Arial"/>
          <w:sz w:val="24"/>
          <w:szCs w:val="24"/>
        </w:rPr>
        <w:t>A</w:t>
      </w:r>
      <w:r w:rsidR="00A83215" w:rsidRPr="00E87BA6">
        <w:rPr>
          <w:rFonts w:ascii="Arial" w:hAnsi="Arial" w:cs="Arial"/>
          <w:sz w:val="24"/>
          <w:szCs w:val="24"/>
        </w:rPr>
        <w:t>sistencia</w:t>
      </w:r>
      <w:r w:rsidR="00CD724D">
        <w:rPr>
          <w:rFonts w:ascii="Arial" w:hAnsi="Arial" w:cs="Arial"/>
          <w:sz w:val="24"/>
          <w:szCs w:val="24"/>
        </w:rPr>
        <w:t xml:space="preserve"> </w:t>
      </w:r>
      <w:r>
        <w:rPr>
          <w:rFonts w:ascii="Arial" w:hAnsi="Arial" w:cs="Arial"/>
          <w:sz w:val="24"/>
          <w:szCs w:val="24"/>
        </w:rPr>
        <w:t xml:space="preserve">de los integrantes </w:t>
      </w:r>
      <w:r w:rsidRPr="00E97967">
        <w:rPr>
          <w:rFonts w:ascii="Arial" w:hAnsi="Arial" w:cs="Arial"/>
          <w:b/>
          <w:sz w:val="24"/>
          <w:szCs w:val="24"/>
        </w:rPr>
        <w:t xml:space="preserve">de </w:t>
      </w:r>
      <w:r w:rsidRPr="00E97967">
        <w:rPr>
          <w:rFonts w:ascii="Arial" w:hAnsi="Arial" w:cs="Arial"/>
          <w:b/>
          <w:sz w:val="24"/>
          <w:szCs w:val="24"/>
          <w:u w:val="single"/>
        </w:rPr>
        <w:t>la Comisión Edilicia de Hacienda, Patrimonio y Presupuesto</w:t>
      </w:r>
      <w:r w:rsidRPr="00E87BA6">
        <w:rPr>
          <w:rFonts w:ascii="Arial" w:hAnsi="Arial" w:cs="Arial"/>
          <w:sz w:val="24"/>
          <w:szCs w:val="24"/>
        </w:rPr>
        <w:t xml:space="preserve"> </w:t>
      </w:r>
      <w:r w:rsidR="00A83215" w:rsidRPr="00E87BA6">
        <w:rPr>
          <w:rFonts w:ascii="Arial" w:hAnsi="Arial" w:cs="Arial"/>
          <w:sz w:val="24"/>
          <w:szCs w:val="24"/>
        </w:rPr>
        <w:t xml:space="preserve">para efectos de verificar si existe </w:t>
      </w:r>
      <w:r w:rsidR="00A83215">
        <w:rPr>
          <w:rFonts w:ascii="Arial" w:hAnsi="Arial" w:cs="Arial"/>
          <w:sz w:val="24"/>
          <w:szCs w:val="24"/>
        </w:rPr>
        <w:t>Q</w:t>
      </w:r>
      <w:r w:rsidR="00A83215" w:rsidRPr="00E87BA6">
        <w:rPr>
          <w:rFonts w:ascii="Arial" w:hAnsi="Arial" w:cs="Arial"/>
          <w:sz w:val="24"/>
          <w:szCs w:val="24"/>
        </w:rPr>
        <w:t>uórum</w:t>
      </w:r>
      <w:r w:rsidR="00A83215">
        <w:rPr>
          <w:rFonts w:ascii="Arial" w:hAnsi="Arial" w:cs="Arial"/>
          <w:sz w:val="24"/>
          <w:szCs w:val="24"/>
        </w:rPr>
        <w:t xml:space="preserve"> L</w:t>
      </w:r>
      <w:r w:rsidR="00A83215" w:rsidRPr="00E87BA6">
        <w:rPr>
          <w:rFonts w:ascii="Arial" w:hAnsi="Arial" w:cs="Arial"/>
          <w:sz w:val="24"/>
          <w:szCs w:val="24"/>
        </w:rPr>
        <w:t xml:space="preserve">egal para </w:t>
      </w:r>
      <w:r w:rsidR="00A83215">
        <w:rPr>
          <w:rFonts w:ascii="Arial" w:hAnsi="Arial" w:cs="Arial"/>
          <w:sz w:val="24"/>
          <w:szCs w:val="24"/>
        </w:rPr>
        <w:t>S</w:t>
      </w:r>
      <w:r w:rsidR="00A83215" w:rsidRPr="00E87BA6">
        <w:rPr>
          <w:rFonts w:ascii="Arial" w:hAnsi="Arial" w:cs="Arial"/>
          <w:sz w:val="24"/>
          <w:szCs w:val="24"/>
        </w:rPr>
        <w:t>esionar.</w:t>
      </w:r>
      <w:r w:rsidR="00A83215"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35B6A104" w14:textId="77777777" w:rsidTr="00924A1E">
        <w:tc>
          <w:tcPr>
            <w:tcW w:w="1062" w:type="dxa"/>
          </w:tcPr>
          <w:p w14:paraId="7703BF57" w14:textId="77777777" w:rsidR="00937D15" w:rsidRPr="00BE0EA2" w:rsidRDefault="00937D15" w:rsidP="00924A1E">
            <w:pPr>
              <w:rPr>
                <w:rFonts w:ascii="Arial" w:hAnsi="Arial" w:cs="Arial"/>
                <w:sz w:val="24"/>
                <w:szCs w:val="24"/>
              </w:rPr>
            </w:pPr>
          </w:p>
        </w:tc>
        <w:tc>
          <w:tcPr>
            <w:tcW w:w="1686" w:type="dxa"/>
          </w:tcPr>
          <w:p w14:paraId="65D05714" w14:textId="77777777" w:rsidR="00937D15" w:rsidRPr="00BE0EA2" w:rsidRDefault="00937D15" w:rsidP="00924A1E">
            <w:pPr>
              <w:rPr>
                <w:rFonts w:ascii="Arial" w:hAnsi="Arial" w:cs="Arial"/>
                <w:sz w:val="24"/>
                <w:szCs w:val="24"/>
              </w:rPr>
            </w:pPr>
          </w:p>
        </w:tc>
        <w:tc>
          <w:tcPr>
            <w:tcW w:w="1724" w:type="dxa"/>
          </w:tcPr>
          <w:p w14:paraId="04A9787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747EB9FA"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3CB1A2BB"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05BCC3F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2437923C" w14:textId="77777777" w:rsidTr="00924A1E">
        <w:tc>
          <w:tcPr>
            <w:tcW w:w="1062" w:type="dxa"/>
          </w:tcPr>
          <w:p w14:paraId="3A4BD877"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0ABC280C"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6F590D87"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4668E496" w14:textId="77777777" w:rsidR="00937D15" w:rsidRPr="001278CF" w:rsidRDefault="00937D15" w:rsidP="001278CF">
            <w:pPr>
              <w:pStyle w:val="Prrafodelista"/>
              <w:numPr>
                <w:ilvl w:val="0"/>
                <w:numId w:val="5"/>
              </w:numPr>
              <w:rPr>
                <w:rFonts w:ascii="Arial" w:hAnsi="Arial" w:cs="Arial"/>
                <w:sz w:val="24"/>
                <w:szCs w:val="24"/>
              </w:rPr>
            </w:pPr>
          </w:p>
        </w:tc>
        <w:tc>
          <w:tcPr>
            <w:tcW w:w="1303" w:type="dxa"/>
          </w:tcPr>
          <w:p w14:paraId="411621BD" w14:textId="77777777" w:rsidR="00937D15" w:rsidRPr="00BE0EA2" w:rsidRDefault="00937D15" w:rsidP="00924A1E">
            <w:pPr>
              <w:rPr>
                <w:rFonts w:ascii="Arial" w:hAnsi="Arial" w:cs="Arial"/>
                <w:sz w:val="24"/>
                <w:szCs w:val="24"/>
              </w:rPr>
            </w:pPr>
          </w:p>
        </w:tc>
        <w:tc>
          <w:tcPr>
            <w:tcW w:w="1656" w:type="dxa"/>
          </w:tcPr>
          <w:p w14:paraId="091921EF" w14:textId="77777777" w:rsidR="00937D15" w:rsidRPr="00BE0EA2" w:rsidRDefault="00937D15" w:rsidP="00924A1E">
            <w:pPr>
              <w:rPr>
                <w:rFonts w:ascii="Arial" w:hAnsi="Arial" w:cs="Arial"/>
                <w:sz w:val="24"/>
                <w:szCs w:val="24"/>
              </w:rPr>
            </w:pPr>
          </w:p>
        </w:tc>
      </w:tr>
      <w:tr w:rsidR="00937D15" w:rsidRPr="00F32C78" w14:paraId="296749C4" w14:textId="77777777" w:rsidTr="00924A1E">
        <w:tc>
          <w:tcPr>
            <w:tcW w:w="1062" w:type="dxa"/>
          </w:tcPr>
          <w:p w14:paraId="02F1DB6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137B66A0"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001CB7F0"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68C911F4" w14:textId="77777777" w:rsidR="00937D15" w:rsidRPr="001278CF" w:rsidRDefault="00937D15" w:rsidP="001278CF">
            <w:pPr>
              <w:pStyle w:val="Prrafodelista"/>
              <w:numPr>
                <w:ilvl w:val="0"/>
                <w:numId w:val="5"/>
              </w:numPr>
              <w:rPr>
                <w:rFonts w:ascii="Arial" w:hAnsi="Arial" w:cs="Arial"/>
                <w:sz w:val="24"/>
                <w:szCs w:val="24"/>
              </w:rPr>
            </w:pPr>
          </w:p>
        </w:tc>
        <w:tc>
          <w:tcPr>
            <w:tcW w:w="1303" w:type="dxa"/>
          </w:tcPr>
          <w:p w14:paraId="04C2BE73" w14:textId="77777777" w:rsidR="00937D15" w:rsidRPr="00BE0EA2" w:rsidRDefault="00937D15" w:rsidP="00924A1E">
            <w:pPr>
              <w:rPr>
                <w:rFonts w:ascii="Arial" w:hAnsi="Arial" w:cs="Arial"/>
                <w:sz w:val="24"/>
                <w:szCs w:val="24"/>
              </w:rPr>
            </w:pPr>
          </w:p>
        </w:tc>
        <w:tc>
          <w:tcPr>
            <w:tcW w:w="1656" w:type="dxa"/>
          </w:tcPr>
          <w:p w14:paraId="3E10E67E" w14:textId="77777777" w:rsidR="00937D15" w:rsidRPr="00BE0EA2" w:rsidRDefault="00937D15" w:rsidP="00924A1E">
            <w:pPr>
              <w:rPr>
                <w:rFonts w:ascii="Arial" w:hAnsi="Arial" w:cs="Arial"/>
                <w:sz w:val="24"/>
                <w:szCs w:val="24"/>
              </w:rPr>
            </w:pPr>
          </w:p>
        </w:tc>
      </w:tr>
      <w:tr w:rsidR="00937D15" w:rsidRPr="00F32C78" w14:paraId="32AD2BC7" w14:textId="77777777" w:rsidTr="00924A1E">
        <w:tc>
          <w:tcPr>
            <w:tcW w:w="1062" w:type="dxa"/>
          </w:tcPr>
          <w:p w14:paraId="7A859D72"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2F615EC"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65B3F425"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43AA218F" w14:textId="77777777" w:rsidR="00937D15" w:rsidRPr="001278CF" w:rsidRDefault="00937D15" w:rsidP="001278CF">
            <w:pPr>
              <w:pStyle w:val="Prrafodelista"/>
              <w:numPr>
                <w:ilvl w:val="0"/>
                <w:numId w:val="5"/>
              </w:numPr>
              <w:rPr>
                <w:rFonts w:ascii="Arial" w:hAnsi="Arial" w:cs="Arial"/>
                <w:sz w:val="24"/>
                <w:szCs w:val="24"/>
              </w:rPr>
            </w:pPr>
          </w:p>
        </w:tc>
        <w:tc>
          <w:tcPr>
            <w:tcW w:w="1303" w:type="dxa"/>
          </w:tcPr>
          <w:p w14:paraId="70D636ED" w14:textId="77777777" w:rsidR="00937D15" w:rsidRPr="00BE0EA2" w:rsidRDefault="00937D15" w:rsidP="00924A1E">
            <w:pPr>
              <w:rPr>
                <w:rFonts w:ascii="Arial" w:hAnsi="Arial" w:cs="Arial"/>
                <w:sz w:val="24"/>
                <w:szCs w:val="24"/>
              </w:rPr>
            </w:pPr>
          </w:p>
        </w:tc>
        <w:tc>
          <w:tcPr>
            <w:tcW w:w="1656" w:type="dxa"/>
          </w:tcPr>
          <w:p w14:paraId="650602FA" w14:textId="77777777" w:rsidR="00937D15" w:rsidRPr="00BE0EA2" w:rsidRDefault="00937D15" w:rsidP="00924A1E">
            <w:pPr>
              <w:rPr>
                <w:rFonts w:ascii="Arial" w:hAnsi="Arial" w:cs="Arial"/>
                <w:sz w:val="24"/>
                <w:szCs w:val="24"/>
              </w:rPr>
            </w:pPr>
          </w:p>
        </w:tc>
      </w:tr>
      <w:tr w:rsidR="00937D15" w:rsidRPr="00F32C78" w14:paraId="55432E2C" w14:textId="77777777" w:rsidTr="00924A1E">
        <w:tc>
          <w:tcPr>
            <w:tcW w:w="1062" w:type="dxa"/>
          </w:tcPr>
          <w:p w14:paraId="38754DE8"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073A843E"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6AEFF285"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1237DAC5" w14:textId="77777777" w:rsidR="00937D15" w:rsidRPr="001278CF" w:rsidRDefault="00937D15" w:rsidP="001278CF">
            <w:pPr>
              <w:pStyle w:val="Prrafodelista"/>
              <w:numPr>
                <w:ilvl w:val="0"/>
                <w:numId w:val="5"/>
              </w:numPr>
              <w:rPr>
                <w:rFonts w:ascii="Arial" w:hAnsi="Arial" w:cs="Arial"/>
                <w:sz w:val="24"/>
                <w:szCs w:val="24"/>
              </w:rPr>
            </w:pPr>
          </w:p>
        </w:tc>
        <w:tc>
          <w:tcPr>
            <w:tcW w:w="1303" w:type="dxa"/>
          </w:tcPr>
          <w:p w14:paraId="03D07430" w14:textId="77777777" w:rsidR="00937D15" w:rsidRPr="00BE0EA2" w:rsidRDefault="00937D15" w:rsidP="00924A1E">
            <w:pPr>
              <w:rPr>
                <w:rFonts w:ascii="Arial" w:hAnsi="Arial" w:cs="Arial"/>
                <w:sz w:val="24"/>
                <w:szCs w:val="24"/>
              </w:rPr>
            </w:pPr>
          </w:p>
        </w:tc>
        <w:tc>
          <w:tcPr>
            <w:tcW w:w="1656" w:type="dxa"/>
          </w:tcPr>
          <w:p w14:paraId="6F0606E3" w14:textId="77777777" w:rsidR="00937D15" w:rsidRPr="00BE0EA2" w:rsidRDefault="00937D15" w:rsidP="00924A1E">
            <w:pPr>
              <w:rPr>
                <w:rFonts w:ascii="Arial" w:hAnsi="Arial" w:cs="Arial"/>
                <w:sz w:val="24"/>
                <w:szCs w:val="24"/>
              </w:rPr>
            </w:pPr>
          </w:p>
        </w:tc>
      </w:tr>
      <w:tr w:rsidR="00937D15" w:rsidRPr="00F32C78" w14:paraId="31013313" w14:textId="77777777" w:rsidTr="00924A1E">
        <w:tc>
          <w:tcPr>
            <w:tcW w:w="1062" w:type="dxa"/>
          </w:tcPr>
          <w:p w14:paraId="0D4F23A1"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3016A29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6F676EA9"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6E0D4F5D" w14:textId="77777777" w:rsidR="00937D15" w:rsidRPr="00BE0EA2" w:rsidRDefault="00937D15" w:rsidP="00924A1E">
            <w:pPr>
              <w:rPr>
                <w:rFonts w:ascii="Arial" w:hAnsi="Arial" w:cs="Arial"/>
                <w:sz w:val="24"/>
                <w:szCs w:val="24"/>
              </w:rPr>
            </w:pPr>
          </w:p>
        </w:tc>
        <w:tc>
          <w:tcPr>
            <w:tcW w:w="1303" w:type="dxa"/>
          </w:tcPr>
          <w:p w14:paraId="0FAA9A4D" w14:textId="77777777" w:rsidR="00937D15" w:rsidRPr="001278CF" w:rsidRDefault="00937D15" w:rsidP="001278CF">
            <w:pPr>
              <w:pStyle w:val="Prrafodelista"/>
              <w:numPr>
                <w:ilvl w:val="0"/>
                <w:numId w:val="5"/>
              </w:numPr>
              <w:rPr>
                <w:rFonts w:ascii="Arial" w:hAnsi="Arial" w:cs="Arial"/>
                <w:sz w:val="24"/>
                <w:szCs w:val="24"/>
              </w:rPr>
            </w:pPr>
          </w:p>
        </w:tc>
        <w:tc>
          <w:tcPr>
            <w:tcW w:w="1656" w:type="dxa"/>
          </w:tcPr>
          <w:p w14:paraId="1EEE24A9" w14:textId="77777777" w:rsidR="00937D15" w:rsidRPr="00BE0EA2" w:rsidRDefault="00937D15" w:rsidP="00924A1E">
            <w:pPr>
              <w:rPr>
                <w:rFonts w:ascii="Arial" w:hAnsi="Arial" w:cs="Arial"/>
                <w:sz w:val="24"/>
                <w:szCs w:val="24"/>
              </w:rPr>
            </w:pPr>
          </w:p>
        </w:tc>
      </w:tr>
      <w:tr w:rsidR="00937D15" w:rsidRPr="00F32C78" w14:paraId="4ABE63C6" w14:textId="77777777" w:rsidTr="00924A1E">
        <w:tc>
          <w:tcPr>
            <w:tcW w:w="1062" w:type="dxa"/>
          </w:tcPr>
          <w:p w14:paraId="161124EA"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AC1E3A6"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6B472B72"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245AB3F2"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46B60462" w14:textId="77777777" w:rsidR="00937D15" w:rsidRPr="001278CF" w:rsidRDefault="00937D15" w:rsidP="001278CF">
            <w:pPr>
              <w:pStyle w:val="Prrafodelista"/>
              <w:numPr>
                <w:ilvl w:val="0"/>
                <w:numId w:val="5"/>
              </w:numPr>
              <w:rPr>
                <w:rFonts w:ascii="Arial" w:hAnsi="Arial" w:cs="Arial"/>
                <w:sz w:val="24"/>
                <w:szCs w:val="24"/>
              </w:rPr>
            </w:pPr>
          </w:p>
        </w:tc>
        <w:tc>
          <w:tcPr>
            <w:tcW w:w="1303" w:type="dxa"/>
          </w:tcPr>
          <w:p w14:paraId="4FD309A7" w14:textId="77777777" w:rsidR="00937D15" w:rsidRPr="00BE0EA2" w:rsidRDefault="00937D15" w:rsidP="00924A1E">
            <w:pPr>
              <w:rPr>
                <w:rFonts w:ascii="Arial" w:hAnsi="Arial" w:cs="Arial"/>
                <w:sz w:val="24"/>
                <w:szCs w:val="24"/>
              </w:rPr>
            </w:pPr>
          </w:p>
        </w:tc>
        <w:tc>
          <w:tcPr>
            <w:tcW w:w="1656" w:type="dxa"/>
          </w:tcPr>
          <w:p w14:paraId="6E2634A4" w14:textId="77777777" w:rsidR="00937D15" w:rsidRPr="00BE0EA2" w:rsidRDefault="00937D15" w:rsidP="00924A1E">
            <w:pPr>
              <w:rPr>
                <w:rFonts w:ascii="Arial" w:hAnsi="Arial" w:cs="Arial"/>
                <w:sz w:val="24"/>
                <w:szCs w:val="24"/>
              </w:rPr>
            </w:pPr>
          </w:p>
        </w:tc>
      </w:tr>
      <w:tr w:rsidR="00937D15" w:rsidRPr="00F32C78" w14:paraId="65303E36" w14:textId="77777777" w:rsidTr="00924A1E">
        <w:tc>
          <w:tcPr>
            <w:tcW w:w="1062" w:type="dxa"/>
          </w:tcPr>
          <w:p w14:paraId="050687DD"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6696D019"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42BA2C5E"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7B44F174" w14:textId="77777777" w:rsidR="00937D15" w:rsidRPr="00BE0EA2" w:rsidRDefault="00937D15" w:rsidP="00924A1E">
            <w:pPr>
              <w:rPr>
                <w:rFonts w:ascii="Arial" w:hAnsi="Arial" w:cs="Arial"/>
                <w:sz w:val="24"/>
                <w:szCs w:val="24"/>
              </w:rPr>
            </w:pPr>
          </w:p>
        </w:tc>
        <w:tc>
          <w:tcPr>
            <w:tcW w:w="1303" w:type="dxa"/>
          </w:tcPr>
          <w:p w14:paraId="1EEFF125" w14:textId="77777777" w:rsidR="00937D15" w:rsidRPr="00BE0EA2" w:rsidRDefault="00937D15" w:rsidP="00924A1E">
            <w:pPr>
              <w:rPr>
                <w:rFonts w:ascii="Arial" w:hAnsi="Arial" w:cs="Arial"/>
                <w:sz w:val="24"/>
                <w:szCs w:val="24"/>
              </w:rPr>
            </w:pPr>
          </w:p>
        </w:tc>
        <w:tc>
          <w:tcPr>
            <w:tcW w:w="1656" w:type="dxa"/>
          </w:tcPr>
          <w:p w14:paraId="7602D19C" w14:textId="1AB25E29" w:rsidR="00937D15" w:rsidRPr="001278CF" w:rsidRDefault="00937D15" w:rsidP="001278CF">
            <w:pPr>
              <w:pStyle w:val="Prrafodelista"/>
              <w:numPr>
                <w:ilvl w:val="0"/>
                <w:numId w:val="5"/>
              </w:numPr>
              <w:rPr>
                <w:rFonts w:ascii="Arial" w:hAnsi="Arial" w:cs="Arial"/>
                <w:sz w:val="24"/>
                <w:szCs w:val="24"/>
              </w:rPr>
            </w:pPr>
          </w:p>
        </w:tc>
      </w:tr>
      <w:tr w:rsidR="00937D15" w:rsidRPr="00F32C78" w14:paraId="0D4EE409" w14:textId="77777777" w:rsidTr="00924A1E">
        <w:tc>
          <w:tcPr>
            <w:tcW w:w="1062" w:type="dxa"/>
          </w:tcPr>
          <w:p w14:paraId="06CF973B"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64E95E57"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67D51A60"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7561CEDB" w14:textId="77777777" w:rsidR="00937D15" w:rsidRPr="00BE0EA2" w:rsidRDefault="00937D15" w:rsidP="00924A1E">
            <w:pPr>
              <w:rPr>
                <w:rFonts w:ascii="Arial" w:hAnsi="Arial" w:cs="Arial"/>
                <w:sz w:val="24"/>
                <w:szCs w:val="24"/>
              </w:rPr>
            </w:pPr>
          </w:p>
        </w:tc>
        <w:tc>
          <w:tcPr>
            <w:tcW w:w="1303" w:type="dxa"/>
          </w:tcPr>
          <w:p w14:paraId="44499CAC" w14:textId="77777777" w:rsidR="00937D15" w:rsidRPr="00BE0EA2" w:rsidRDefault="00937D15" w:rsidP="00924A1E">
            <w:pPr>
              <w:rPr>
                <w:rFonts w:ascii="Arial" w:hAnsi="Arial" w:cs="Arial"/>
                <w:sz w:val="24"/>
                <w:szCs w:val="24"/>
              </w:rPr>
            </w:pPr>
          </w:p>
        </w:tc>
        <w:tc>
          <w:tcPr>
            <w:tcW w:w="1656" w:type="dxa"/>
          </w:tcPr>
          <w:p w14:paraId="570C48BA" w14:textId="3371BFC8" w:rsidR="00937D15" w:rsidRPr="00BE0EA2" w:rsidRDefault="00A30FB7" w:rsidP="00924A1E">
            <w:pPr>
              <w:rPr>
                <w:rFonts w:ascii="Arial" w:hAnsi="Arial" w:cs="Arial"/>
                <w:sz w:val="24"/>
                <w:szCs w:val="24"/>
              </w:rPr>
            </w:pPr>
            <w:r>
              <w:rPr>
                <w:rFonts w:ascii="Arial" w:hAnsi="Arial" w:cs="Arial"/>
                <w:sz w:val="24"/>
                <w:szCs w:val="24"/>
              </w:rPr>
              <w:t xml:space="preserve">Licencia 04 Marzo </w:t>
            </w:r>
          </w:p>
        </w:tc>
      </w:tr>
      <w:tr w:rsidR="00937D15" w:rsidRPr="00F32C78" w14:paraId="119CB655" w14:textId="77777777" w:rsidTr="00924A1E">
        <w:tc>
          <w:tcPr>
            <w:tcW w:w="1062" w:type="dxa"/>
          </w:tcPr>
          <w:p w14:paraId="268EE64B"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5325877D" w14:textId="77777777" w:rsidR="00937D15" w:rsidRDefault="00937D15" w:rsidP="00924A1E">
            <w:r w:rsidRPr="00C54B63">
              <w:rPr>
                <w:rFonts w:ascii="Arial" w:hAnsi="Arial" w:cs="Arial"/>
                <w:sz w:val="24"/>
                <w:szCs w:val="24"/>
              </w:rPr>
              <w:t>Vocal</w:t>
            </w:r>
          </w:p>
        </w:tc>
        <w:tc>
          <w:tcPr>
            <w:tcW w:w="1724" w:type="dxa"/>
          </w:tcPr>
          <w:p w14:paraId="61CBA1BF"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5C090655" w14:textId="77777777" w:rsidR="00937D15" w:rsidRPr="00BE0EA2" w:rsidRDefault="00937D15" w:rsidP="00924A1E">
            <w:pPr>
              <w:rPr>
                <w:rFonts w:ascii="Arial" w:hAnsi="Arial" w:cs="Arial"/>
                <w:sz w:val="24"/>
                <w:szCs w:val="24"/>
              </w:rPr>
            </w:pPr>
          </w:p>
        </w:tc>
        <w:tc>
          <w:tcPr>
            <w:tcW w:w="1303" w:type="dxa"/>
          </w:tcPr>
          <w:p w14:paraId="6144E4EF" w14:textId="77777777" w:rsidR="00937D15" w:rsidRPr="00BE0EA2" w:rsidRDefault="00937D15" w:rsidP="00924A1E">
            <w:pPr>
              <w:rPr>
                <w:rFonts w:ascii="Arial" w:hAnsi="Arial" w:cs="Arial"/>
                <w:sz w:val="24"/>
                <w:szCs w:val="24"/>
              </w:rPr>
            </w:pPr>
          </w:p>
        </w:tc>
        <w:tc>
          <w:tcPr>
            <w:tcW w:w="1656" w:type="dxa"/>
          </w:tcPr>
          <w:p w14:paraId="2B0FA0E8" w14:textId="55F373CE" w:rsidR="00937D15" w:rsidRPr="00BE0EA2" w:rsidRDefault="00A30FB7" w:rsidP="00924A1E">
            <w:pPr>
              <w:rPr>
                <w:rFonts w:ascii="Arial" w:hAnsi="Arial" w:cs="Arial"/>
                <w:sz w:val="24"/>
                <w:szCs w:val="24"/>
              </w:rPr>
            </w:pPr>
            <w:r>
              <w:rPr>
                <w:rFonts w:ascii="Arial" w:hAnsi="Arial" w:cs="Arial"/>
                <w:sz w:val="24"/>
                <w:szCs w:val="24"/>
              </w:rPr>
              <w:t xml:space="preserve">Licencia 04 Marzo </w:t>
            </w:r>
          </w:p>
        </w:tc>
      </w:tr>
      <w:tr w:rsidR="00937D15" w:rsidRPr="00F32C78" w14:paraId="20DF80FD" w14:textId="77777777" w:rsidTr="00924A1E">
        <w:tc>
          <w:tcPr>
            <w:tcW w:w="1062" w:type="dxa"/>
          </w:tcPr>
          <w:p w14:paraId="440B8A62"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9C8B197" w14:textId="77777777" w:rsidR="00937D15" w:rsidRDefault="00937D15" w:rsidP="00924A1E">
            <w:r w:rsidRPr="00C54B63">
              <w:rPr>
                <w:rFonts w:ascii="Arial" w:hAnsi="Arial" w:cs="Arial"/>
                <w:sz w:val="24"/>
                <w:szCs w:val="24"/>
              </w:rPr>
              <w:t>Vocal</w:t>
            </w:r>
          </w:p>
        </w:tc>
        <w:tc>
          <w:tcPr>
            <w:tcW w:w="1724" w:type="dxa"/>
          </w:tcPr>
          <w:p w14:paraId="7351951D"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1BD280A2" w14:textId="77777777" w:rsidR="00937D15" w:rsidRPr="00BE0EA2" w:rsidRDefault="00937D15" w:rsidP="00924A1E">
            <w:pPr>
              <w:rPr>
                <w:rFonts w:ascii="Arial" w:hAnsi="Arial" w:cs="Arial"/>
                <w:sz w:val="24"/>
                <w:szCs w:val="24"/>
              </w:rPr>
            </w:pPr>
          </w:p>
        </w:tc>
        <w:tc>
          <w:tcPr>
            <w:tcW w:w="1303" w:type="dxa"/>
          </w:tcPr>
          <w:p w14:paraId="759D8D82" w14:textId="77777777" w:rsidR="00937D15" w:rsidRPr="00BE0EA2" w:rsidRDefault="00937D15" w:rsidP="00924A1E">
            <w:pPr>
              <w:rPr>
                <w:rFonts w:ascii="Arial" w:hAnsi="Arial" w:cs="Arial"/>
                <w:sz w:val="24"/>
                <w:szCs w:val="24"/>
              </w:rPr>
            </w:pPr>
          </w:p>
        </w:tc>
        <w:tc>
          <w:tcPr>
            <w:tcW w:w="1656" w:type="dxa"/>
          </w:tcPr>
          <w:p w14:paraId="384A9915" w14:textId="77777777" w:rsidR="00937D15" w:rsidRPr="001278CF" w:rsidRDefault="00937D15" w:rsidP="001278CF">
            <w:pPr>
              <w:pStyle w:val="Prrafodelista"/>
              <w:numPr>
                <w:ilvl w:val="0"/>
                <w:numId w:val="5"/>
              </w:numPr>
              <w:rPr>
                <w:rFonts w:ascii="Arial" w:hAnsi="Arial" w:cs="Arial"/>
                <w:sz w:val="24"/>
                <w:szCs w:val="24"/>
              </w:rPr>
            </w:pPr>
          </w:p>
        </w:tc>
      </w:tr>
      <w:tr w:rsidR="001D5731" w:rsidRPr="00F32C78" w14:paraId="035D67AB" w14:textId="77777777" w:rsidTr="00924A1E">
        <w:tc>
          <w:tcPr>
            <w:tcW w:w="1062" w:type="dxa"/>
          </w:tcPr>
          <w:p w14:paraId="396432E4" w14:textId="77777777" w:rsidR="001D5731" w:rsidRDefault="001D5731" w:rsidP="00924A1E">
            <w:pPr>
              <w:rPr>
                <w:rFonts w:ascii="Arial" w:hAnsi="Arial" w:cs="Arial"/>
                <w:sz w:val="24"/>
                <w:szCs w:val="24"/>
              </w:rPr>
            </w:pPr>
          </w:p>
          <w:p w14:paraId="54012B85" w14:textId="77777777" w:rsidR="001D5731" w:rsidRDefault="001D5731" w:rsidP="00924A1E">
            <w:pPr>
              <w:rPr>
                <w:rFonts w:ascii="Arial" w:hAnsi="Arial" w:cs="Arial"/>
                <w:sz w:val="24"/>
                <w:szCs w:val="24"/>
              </w:rPr>
            </w:pPr>
            <w:r>
              <w:rPr>
                <w:rFonts w:ascii="Arial" w:hAnsi="Arial" w:cs="Arial"/>
                <w:sz w:val="24"/>
                <w:szCs w:val="24"/>
              </w:rPr>
              <w:t>11</w:t>
            </w:r>
          </w:p>
        </w:tc>
        <w:tc>
          <w:tcPr>
            <w:tcW w:w="1686" w:type="dxa"/>
          </w:tcPr>
          <w:p w14:paraId="4BEF6D39" w14:textId="77777777" w:rsidR="001D5731" w:rsidRDefault="001D5731" w:rsidP="00924A1E">
            <w:pPr>
              <w:rPr>
                <w:rFonts w:ascii="Arial" w:hAnsi="Arial" w:cs="Arial"/>
                <w:sz w:val="24"/>
                <w:szCs w:val="24"/>
              </w:rPr>
            </w:pPr>
          </w:p>
          <w:p w14:paraId="3B3E10BA" w14:textId="77777777" w:rsidR="001D5731" w:rsidRPr="00C54B63" w:rsidRDefault="001D5731" w:rsidP="00924A1E">
            <w:pPr>
              <w:rPr>
                <w:rFonts w:ascii="Arial" w:hAnsi="Arial" w:cs="Arial"/>
                <w:sz w:val="24"/>
                <w:szCs w:val="24"/>
              </w:rPr>
            </w:pPr>
            <w:r>
              <w:rPr>
                <w:rFonts w:ascii="Arial" w:hAnsi="Arial" w:cs="Arial"/>
                <w:sz w:val="24"/>
                <w:szCs w:val="24"/>
              </w:rPr>
              <w:t xml:space="preserve">Vocal </w:t>
            </w:r>
          </w:p>
        </w:tc>
        <w:tc>
          <w:tcPr>
            <w:tcW w:w="1724" w:type="dxa"/>
          </w:tcPr>
          <w:p w14:paraId="5714946C" w14:textId="77777777" w:rsidR="001D5731" w:rsidRDefault="001D5731" w:rsidP="00924A1E">
            <w:pPr>
              <w:rPr>
                <w:rFonts w:ascii="Arial" w:hAnsi="Arial" w:cs="Arial"/>
                <w:sz w:val="24"/>
                <w:szCs w:val="24"/>
              </w:rPr>
            </w:pPr>
            <w:r>
              <w:rPr>
                <w:rFonts w:ascii="Arial" w:hAnsi="Arial" w:cs="Arial"/>
                <w:sz w:val="24"/>
                <w:szCs w:val="24"/>
              </w:rPr>
              <w:t>Jaime Contreras Estrada</w:t>
            </w:r>
          </w:p>
        </w:tc>
        <w:tc>
          <w:tcPr>
            <w:tcW w:w="1399" w:type="dxa"/>
          </w:tcPr>
          <w:p w14:paraId="4B8EDFCE" w14:textId="77777777" w:rsidR="001D5731" w:rsidRPr="001278CF" w:rsidRDefault="001D5731" w:rsidP="001278CF">
            <w:pPr>
              <w:pStyle w:val="Prrafodelista"/>
              <w:numPr>
                <w:ilvl w:val="0"/>
                <w:numId w:val="5"/>
              </w:numPr>
              <w:rPr>
                <w:rFonts w:ascii="Arial" w:hAnsi="Arial" w:cs="Arial"/>
                <w:sz w:val="24"/>
                <w:szCs w:val="24"/>
              </w:rPr>
            </w:pPr>
          </w:p>
        </w:tc>
        <w:tc>
          <w:tcPr>
            <w:tcW w:w="1303" w:type="dxa"/>
          </w:tcPr>
          <w:p w14:paraId="432CC33E" w14:textId="77777777" w:rsidR="001D5731" w:rsidRPr="00BE0EA2" w:rsidRDefault="001D5731" w:rsidP="00924A1E">
            <w:pPr>
              <w:rPr>
                <w:rFonts w:ascii="Arial" w:hAnsi="Arial" w:cs="Arial"/>
                <w:sz w:val="24"/>
                <w:szCs w:val="24"/>
              </w:rPr>
            </w:pPr>
          </w:p>
        </w:tc>
        <w:tc>
          <w:tcPr>
            <w:tcW w:w="1656" w:type="dxa"/>
          </w:tcPr>
          <w:p w14:paraId="274B0076" w14:textId="77777777" w:rsidR="001D5731" w:rsidRPr="00BE0EA2" w:rsidRDefault="001D5731" w:rsidP="00924A1E">
            <w:pPr>
              <w:rPr>
                <w:rFonts w:ascii="Arial" w:hAnsi="Arial" w:cs="Arial"/>
                <w:sz w:val="24"/>
                <w:szCs w:val="24"/>
              </w:rPr>
            </w:pPr>
          </w:p>
        </w:tc>
      </w:tr>
    </w:tbl>
    <w:p w14:paraId="315EB276" w14:textId="77777777" w:rsidR="00937D15" w:rsidRDefault="00937D15" w:rsidP="00937D15">
      <w:pPr>
        <w:jc w:val="both"/>
        <w:rPr>
          <w:rFonts w:ascii="Arial" w:hAnsi="Arial" w:cs="Arial"/>
          <w:sz w:val="24"/>
          <w:szCs w:val="24"/>
        </w:rPr>
      </w:pPr>
    </w:p>
    <w:p w14:paraId="18F11A35" w14:textId="5DA03554"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1326A3">
        <w:rPr>
          <w:rFonts w:ascii="Arial" w:hAnsi="Arial" w:cs="Arial"/>
          <w:sz w:val="24"/>
          <w:szCs w:val="24"/>
        </w:rPr>
        <w:t>6</w:t>
      </w:r>
      <w:r w:rsidRPr="00E87BA6">
        <w:rPr>
          <w:rFonts w:ascii="Arial" w:hAnsi="Arial" w:cs="Arial"/>
          <w:sz w:val="24"/>
          <w:szCs w:val="24"/>
        </w:rPr>
        <w:t xml:space="preserve"> integrantes.</w:t>
      </w:r>
    </w:p>
    <w:p w14:paraId="45EFEACC" w14:textId="77777777" w:rsidR="0038353E" w:rsidRDefault="0038353E" w:rsidP="00937D15">
      <w:pPr>
        <w:jc w:val="both"/>
        <w:rPr>
          <w:rFonts w:ascii="Arial" w:hAnsi="Arial" w:cs="Arial"/>
          <w:sz w:val="24"/>
          <w:szCs w:val="24"/>
        </w:rPr>
      </w:pPr>
    </w:p>
    <w:p w14:paraId="158CC8FD" w14:textId="77777777" w:rsidR="0038353E" w:rsidRDefault="0038353E" w:rsidP="0038353E">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0CE76068" w14:textId="662AD235" w:rsidR="00735C5D" w:rsidRDefault="00735C5D" w:rsidP="00937D15">
      <w:pPr>
        <w:jc w:val="both"/>
        <w:rPr>
          <w:rFonts w:ascii="Arial" w:hAnsi="Arial" w:cs="Arial"/>
          <w:sz w:val="24"/>
          <w:szCs w:val="24"/>
        </w:rPr>
      </w:pPr>
    </w:p>
    <w:p w14:paraId="13CF38FD" w14:textId="3E3BBF63" w:rsidR="001326A3" w:rsidRDefault="00151CEF" w:rsidP="00937D15">
      <w:pPr>
        <w:jc w:val="both"/>
        <w:rPr>
          <w:rFonts w:ascii="Arial" w:hAnsi="Arial" w:cs="Arial"/>
          <w:sz w:val="24"/>
          <w:szCs w:val="24"/>
        </w:rPr>
      </w:pPr>
      <w:r>
        <w:rPr>
          <w:rFonts w:ascii="Arial" w:hAnsi="Arial" w:cs="Arial"/>
          <w:sz w:val="24"/>
          <w:szCs w:val="24"/>
        </w:rPr>
        <w:t xml:space="preserve">Antes de continuar informarles que se recibió en esta Presidencia </w:t>
      </w:r>
      <w:r w:rsidR="003F4CC0">
        <w:rPr>
          <w:rFonts w:ascii="Arial" w:hAnsi="Arial" w:cs="Arial"/>
          <w:sz w:val="24"/>
          <w:szCs w:val="24"/>
        </w:rPr>
        <w:t>justificación de</w:t>
      </w:r>
      <w:r>
        <w:rPr>
          <w:rFonts w:ascii="Arial" w:hAnsi="Arial" w:cs="Arial"/>
          <w:sz w:val="24"/>
          <w:szCs w:val="24"/>
        </w:rPr>
        <w:t xml:space="preserve"> inasistencia</w:t>
      </w:r>
      <w:r w:rsidR="00C77B08">
        <w:rPr>
          <w:rFonts w:ascii="Arial" w:hAnsi="Arial" w:cs="Arial"/>
          <w:sz w:val="24"/>
          <w:szCs w:val="24"/>
        </w:rPr>
        <w:t xml:space="preserve"> o solicitud de justificación de inasistencia del</w:t>
      </w:r>
      <w:r>
        <w:rPr>
          <w:rFonts w:ascii="Arial" w:hAnsi="Arial" w:cs="Arial"/>
          <w:sz w:val="24"/>
          <w:szCs w:val="24"/>
        </w:rPr>
        <w:t xml:space="preserve"> Regidor José Luis Figueroa Meza</w:t>
      </w:r>
      <w:r w:rsidR="00C4399B">
        <w:rPr>
          <w:rFonts w:ascii="Arial" w:hAnsi="Arial" w:cs="Arial"/>
          <w:sz w:val="24"/>
          <w:szCs w:val="24"/>
        </w:rPr>
        <w:t xml:space="preserve">, por motivos de salud quien este por la afirmativa de justificarle su inasistencia favor de </w:t>
      </w:r>
      <w:r w:rsidR="003F4CC0">
        <w:rPr>
          <w:rFonts w:ascii="Arial" w:hAnsi="Arial" w:cs="Arial"/>
          <w:sz w:val="24"/>
          <w:szCs w:val="24"/>
        </w:rPr>
        <w:t>manifestarlo</w:t>
      </w:r>
      <w:r w:rsidR="00C4399B">
        <w:rPr>
          <w:rFonts w:ascii="Arial" w:hAnsi="Arial" w:cs="Arial"/>
          <w:sz w:val="24"/>
          <w:szCs w:val="24"/>
        </w:rPr>
        <w:t xml:space="preserve"> levantando su mano</w:t>
      </w:r>
      <w:r w:rsidR="003F4CC0">
        <w:rPr>
          <w:rFonts w:ascii="Arial" w:hAnsi="Arial" w:cs="Arial"/>
          <w:sz w:val="24"/>
          <w:szCs w:val="24"/>
        </w:rPr>
        <w:t>.</w:t>
      </w:r>
    </w:p>
    <w:p w14:paraId="5D993D76" w14:textId="37C0FA91" w:rsidR="003F4CC0" w:rsidRDefault="003F4CC0" w:rsidP="00937D15">
      <w:pPr>
        <w:jc w:val="both"/>
        <w:rPr>
          <w:rFonts w:ascii="Arial" w:hAnsi="Arial" w:cs="Arial"/>
          <w:sz w:val="24"/>
          <w:szCs w:val="24"/>
        </w:rPr>
      </w:pPr>
      <w:r>
        <w:rPr>
          <w:rFonts w:ascii="Arial" w:hAnsi="Arial" w:cs="Arial"/>
          <w:sz w:val="24"/>
          <w:szCs w:val="24"/>
        </w:rPr>
        <w:t>Aprobado por unanimidad.</w:t>
      </w:r>
    </w:p>
    <w:p w14:paraId="50A6F658" w14:textId="6C67C90F" w:rsidR="001326A3" w:rsidRDefault="000936DB" w:rsidP="00937D15">
      <w:pPr>
        <w:jc w:val="both"/>
        <w:rPr>
          <w:rFonts w:ascii="Arial" w:hAnsi="Arial" w:cs="Arial"/>
          <w:sz w:val="24"/>
          <w:szCs w:val="24"/>
        </w:rPr>
      </w:pPr>
      <w:r>
        <w:rPr>
          <w:rFonts w:ascii="Arial" w:hAnsi="Arial" w:cs="Arial"/>
          <w:sz w:val="24"/>
          <w:szCs w:val="24"/>
        </w:rPr>
        <w:t xml:space="preserve">Bien y también informarles que los Regidores Alberto Maldonado Chavarín y Alberto Alfaro </w:t>
      </w:r>
      <w:r w:rsidR="00D44A5F">
        <w:rPr>
          <w:rFonts w:ascii="Arial" w:hAnsi="Arial" w:cs="Arial"/>
          <w:sz w:val="24"/>
          <w:szCs w:val="24"/>
        </w:rPr>
        <w:t>García no</w:t>
      </w:r>
      <w:r>
        <w:rPr>
          <w:rFonts w:ascii="Arial" w:hAnsi="Arial" w:cs="Arial"/>
          <w:sz w:val="24"/>
          <w:szCs w:val="24"/>
        </w:rPr>
        <w:t xml:space="preserve"> se encuentran presentes en virtud de su licencia</w:t>
      </w:r>
      <w:r w:rsidR="00044AC7">
        <w:rPr>
          <w:rFonts w:ascii="Arial" w:hAnsi="Arial" w:cs="Arial"/>
          <w:sz w:val="24"/>
          <w:szCs w:val="24"/>
        </w:rPr>
        <w:t xml:space="preserve">, con efectos de a partir del día de hoy. </w:t>
      </w:r>
      <w:r>
        <w:rPr>
          <w:rFonts w:ascii="Arial" w:hAnsi="Arial" w:cs="Arial"/>
          <w:sz w:val="24"/>
          <w:szCs w:val="24"/>
        </w:rPr>
        <w:t xml:space="preserve"> </w:t>
      </w:r>
    </w:p>
    <w:p w14:paraId="73D4290A" w14:textId="77777777" w:rsidR="001326A3" w:rsidRDefault="001326A3" w:rsidP="00937D15">
      <w:pPr>
        <w:jc w:val="both"/>
        <w:rPr>
          <w:rFonts w:ascii="Arial" w:hAnsi="Arial" w:cs="Arial"/>
          <w:sz w:val="24"/>
          <w:szCs w:val="24"/>
        </w:rPr>
      </w:pPr>
    </w:p>
    <w:p w14:paraId="024B468A"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1CDDC1AD"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025BBD6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147DE1B3" w14:textId="62C9BC01"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AA5C49" w:rsidRPr="003D4803">
        <w:rPr>
          <w:rFonts w:ascii="Arial" w:hAnsi="Arial" w:cs="Arial"/>
          <w:sz w:val="24"/>
          <w:szCs w:val="24"/>
        </w:rPr>
        <w:t>Estudio</w:t>
      </w:r>
      <w:r w:rsidR="00601593">
        <w:rPr>
          <w:rFonts w:ascii="Arial" w:hAnsi="Arial" w:cs="Arial"/>
          <w:sz w:val="24"/>
          <w:szCs w:val="24"/>
        </w:rPr>
        <w:t xml:space="preserve"> y </w:t>
      </w:r>
      <w:r w:rsidR="00AA5C49" w:rsidRPr="003D4803">
        <w:rPr>
          <w:rFonts w:ascii="Arial" w:hAnsi="Arial" w:cs="Arial"/>
          <w:sz w:val="24"/>
          <w:szCs w:val="24"/>
        </w:rPr>
        <w:t>análisis  del Punto de Acuerdo</w:t>
      </w:r>
      <w:r w:rsidR="00AA5C49">
        <w:rPr>
          <w:rFonts w:ascii="Arial" w:hAnsi="Arial" w:cs="Arial"/>
          <w:sz w:val="24"/>
          <w:szCs w:val="24"/>
        </w:rPr>
        <w:t xml:space="preserve"> 1</w:t>
      </w:r>
      <w:r w:rsidR="00601593">
        <w:rPr>
          <w:rFonts w:ascii="Arial" w:hAnsi="Arial" w:cs="Arial"/>
          <w:sz w:val="24"/>
          <w:szCs w:val="24"/>
        </w:rPr>
        <w:t>370</w:t>
      </w:r>
      <w:r w:rsidR="00AA5C49">
        <w:rPr>
          <w:rFonts w:ascii="Arial" w:hAnsi="Arial" w:cs="Arial"/>
          <w:sz w:val="24"/>
          <w:szCs w:val="24"/>
        </w:rPr>
        <w:t>/2020/TC que tiene por objeto</w:t>
      </w:r>
      <w:r w:rsidR="00601593" w:rsidRPr="00601593">
        <w:rPr>
          <w:rFonts w:ascii="Arial" w:hAnsi="Arial" w:cs="Arial"/>
          <w:sz w:val="24"/>
          <w:szCs w:val="24"/>
        </w:rPr>
        <w:t xml:space="preserve"> </w:t>
      </w:r>
      <w:r w:rsidR="00601593">
        <w:rPr>
          <w:rFonts w:ascii="Arial" w:hAnsi="Arial" w:cs="Arial"/>
          <w:sz w:val="24"/>
          <w:szCs w:val="24"/>
        </w:rPr>
        <w:t xml:space="preserve">la desincorporación y baja de un terreno propiedad municipal para donar a favor del Gobierno Federal a través del Delegado Estatal de Programas para el Desarrollo en el Estado de Jalisco, para la construcción de un Banco Bienestar, señalando que además de esta sucursal  se construirá en una primera etapa un Centro Integrador de Desarrollo (CID), posteriormente existe la posibilidad de la construcción de espacios culturales, clínicas  de salud, así como otros servicios.  </w:t>
      </w:r>
      <w:r w:rsidR="00601593" w:rsidRPr="003D4803">
        <w:rPr>
          <w:rFonts w:ascii="Arial" w:hAnsi="Arial" w:cs="Arial"/>
          <w:sz w:val="24"/>
          <w:szCs w:val="24"/>
        </w:rPr>
        <w:t xml:space="preserve"> </w:t>
      </w:r>
      <w:r w:rsidR="00601593">
        <w:rPr>
          <w:rFonts w:ascii="Arial" w:hAnsi="Arial" w:cs="Arial"/>
          <w:sz w:val="24"/>
          <w:szCs w:val="24"/>
        </w:rPr>
        <w:t xml:space="preserve"> </w:t>
      </w:r>
    </w:p>
    <w:p w14:paraId="3F0729DC" w14:textId="0F16273F" w:rsidR="0087199C"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0DDC261"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2676B478" w14:textId="77777777" w:rsidR="00EA33CC" w:rsidRDefault="00EA33CC" w:rsidP="00937D15">
      <w:pPr>
        <w:jc w:val="both"/>
        <w:rPr>
          <w:rFonts w:ascii="Arial" w:hAnsi="Arial" w:cs="Arial"/>
          <w:sz w:val="24"/>
          <w:szCs w:val="24"/>
        </w:rPr>
      </w:pPr>
    </w:p>
    <w:p w14:paraId="32F62009" w14:textId="77777777"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p>
    <w:p w14:paraId="36840B7C" w14:textId="04C49F2C" w:rsidR="0065563D" w:rsidRDefault="00D44A5F" w:rsidP="00937D15">
      <w:pPr>
        <w:jc w:val="both"/>
        <w:rPr>
          <w:rFonts w:ascii="Arial" w:hAnsi="Arial" w:cs="Arial"/>
          <w:sz w:val="24"/>
          <w:szCs w:val="24"/>
        </w:rPr>
      </w:pPr>
      <w:r>
        <w:rPr>
          <w:rFonts w:ascii="Arial" w:hAnsi="Arial" w:cs="Arial"/>
          <w:sz w:val="24"/>
          <w:szCs w:val="24"/>
        </w:rPr>
        <w:t>Aprobado.</w:t>
      </w:r>
    </w:p>
    <w:p w14:paraId="1C9A2795" w14:textId="77777777" w:rsidR="0065563D" w:rsidRDefault="0065563D" w:rsidP="0065563D">
      <w:pPr>
        <w:spacing w:line="240" w:lineRule="auto"/>
        <w:jc w:val="both"/>
        <w:rPr>
          <w:rFonts w:ascii="Arial" w:hAnsi="Arial" w:cs="Arial"/>
          <w:sz w:val="24"/>
          <w:szCs w:val="24"/>
        </w:rPr>
      </w:pPr>
      <w:r>
        <w:rPr>
          <w:rFonts w:ascii="Arial" w:hAnsi="Arial" w:cs="Arial"/>
          <w:sz w:val="24"/>
          <w:szCs w:val="24"/>
        </w:rPr>
        <w:t>Gracias Regidores, habiendo Quórum legal para el desahogo de los puntos manifestados en el orden del día; todos los acuerdos aquí tomados son válidos.</w:t>
      </w:r>
    </w:p>
    <w:p w14:paraId="3FDD8908" w14:textId="77777777" w:rsidR="00E05727" w:rsidRDefault="00E05727" w:rsidP="00601593">
      <w:pPr>
        <w:spacing w:line="240" w:lineRule="auto"/>
        <w:jc w:val="both"/>
        <w:rPr>
          <w:rFonts w:ascii="Arial" w:hAnsi="Arial" w:cs="Arial"/>
          <w:sz w:val="24"/>
          <w:szCs w:val="24"/>
        </w:rPr>
      </w:pPr>
    </w:p>
    <w:p w14:paraId="3D7E8965" w14:textId="2DDAD9AD" w:rsidR="00601593" w:rsidRDefault="00937D15" w:rsidP="0060159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AA5C49">
        <w:rPr>
          <w:rFonts w:ascii="Arial" w:hAnsi="Arial" w:cs="Arial"/>
          <w:b/>
          <w:sz w:val="24"/>
          <w:szCs w:val="24"/>
        </w:rPr>
        <w:t>E</w:t>
      </w:r>
      <w:r w:rsidR="006F30EE" w:rsidRPr="0087199C">
        <w:rPr>
          <w:rFonts w:ascii="Arial" w:hAnsi="Arial" w:cs="Arial"/>
          <w:b/>
          <w:sz w:val="24"/>
          <w:szCs w:val="24"/>
        </w:rPr>
        <w:t>studio</w:t>
      </w:r>
      <w:r w:rsidR="00084748">
        <w:rPr>
          <w:rFonts w:ascii="Arial" w:hAnsi="Arial" w:cs="Arial"/>
          <w:b/>
          <w:sz w:val="24"/>
          <w:szCs w:val="24"/>
        </w:rPr>
        <w:t xml:space="preserve"> y </w:t>
      </w:r>
      <w:r w:rsidR="00AA5C49">
        <w:rPr>
          <w:rFonts w:ascii="Arial" w:hAnsi="Arial" w:cs="Arial"/>
          <w:b/>
          <w:sz w:val="24"/>
          <w:szCs w:val="24"/>
        </w:rPr>
        <w:t xml:space="preserve"> Análisis </w:t>
      </w:r>
      <w:r w:rsidR="00084748">
        <w:rPr>
          <w:rFonts w:ascii="Arial" w:hAnsi="Arial" w:cs="Arial"/>
          <w:b/>
          <w:sz w:val="24"/>
          <w:szCs w:val="24"/>
        </w:rPr>
        <w:t xml:space="preserve"> </w:t>
      </w:r>
      <w:r w:rsidR="00AA5C49" w:rsidRPr="003D4803">
        <w:rPr>
          <w:rFonts w:ascii="Arial" w:hAnsi="Arial" w:cs="Arial"/>
          <w:sz w:val="24"/>
          <w:szCs w:val="24"/>
        </w:rPr>
        <w:t>del Punto de Acuerdo</w:t>
      </w:r>
      <w:r w:rsidR="00AA5C49">
        <w:rPr>
          <w:rFonts w:ascii="Arial" w:hAnsi="Arial" w:cs="Arial"/>
          <w:sz w:val="24"/>
          <w:szCs w:val="24"/>
        </w:rPr>
        <w:t xml:space="preserve"> 1</w:t>
      </w:r>
      <w:r w:rsidR="00084748">
        <w:rPr>
          <w:rFonts w:ascii="Arial" w:hAnsi="Arial" w:cs="Arial"/>
          <w:sz w:val="24"/>
          <w:szCs w:val="24"/>
        </w:rPr>
        <w:t>370</w:t>
      </w:r>
      <w:r w:rsidR="00AA5C49">
        <w:rPr>
          <w:rFonts w:ascii="Arial" w:hAnsi="Arial" w:cs="Arial"/>
          <w:sz w:val="24"/>
          <w:szCs w:val="24"/>
        </w:rPr>
        <w:t>/2020/TC que tiene por objeto</w:t>
      </w:r>
      <w:r w:rsidR="00F97189" w:rsidRPr="00F97189">
        <w:rPr>
          <w:rFonts w:ascii="Arial" w:hAnsi="Arial" w:cs="Arial"/>
          <w:sz w:val="24"/>
          <w:szCs w:val="24"/>
        </w:rPr>
        <w:t xml:space="preserve"> </w:t>
      </w:r>
      <w:r w:rsidR="00F97189">
        <w:rPr>
          <w:rFonts w:ascii="Arial" w:hAnsi="Arial" w:cs="Arial"/>
          <w:sz w:val="24"/>
          <w:szCs w:val="24"/>
        </w:rPr>
        <w:t>la desincorporación y baja de un terreno propiedad municipal para donar a favor del Gobierno Federal a través del Delegado Estatal de Programas para el Desarrollo en el Estado de Jalisco, para la construcción de un Banco Bienestar</w:t>
      </w:r>
      <w:r w:rsidR="00601593">
        <w:rPr>
          <w:rFonts w:ascii="Arial" w:hAnsi="Arial" w:cs="Arial"/>
          <w:sz w:val="24"/>
          <w:szCs w:val="24"/>
        </w:rPr>
        <w:t>,</w:t>
      </w:r>
      <w:r w:rsidR="00F97189">
        <w:rPr>
          <w:rFonts w:ascii="Arial" w:hAnsi="Arial" w:cs="Arial"/>
          <w:sz w:val="24"/>
          <w:szCs w:val="24"/>
        </w:rPr>
        <w:t xml:space="preserve"> </w:t>
      </w:r>
      <w:r w:rsidR="00601593">
        <w:rPr>
          <w:rFonts w:ascii="Arial" w:hAnsi="Arial" w:cs="Arial"/>
          <w:sz w:val="24"/>
          <w:szCs w:val="24"/>
        </w:rPr>
        <w:t xml:space="preserve">señalando que además de esta sucursal  se construirá en una primera etapa un </w:t>
      </w:r>
      <w:r w:rsidR="00601593">
        <w:rPr>
          <w:rFonts w:ascii="Arial" w:hAnsi="Arial" w:cs="Arial"/>
          <w:sz w:val="24"/>
          <w:szCs w:val="24"/>
        </w:rPr>
        <w:lastRenderedPageBreak/>
        <w:t xml:space="preserve">Centro Integrador de Desarrollo (CID), posteriormente existe la posibilidad de la construcción de espacios culturales, clínicas  de salud, así como otros servicios.  </w:t>
      </w:r>
      <w:r w:rsidR="00601593" w:rsidRPr="003D4803">
        <w:rPr>
          <w:rFonts w:ascii="Arial" w:hAnsi="Arial" w:cs="Arial"/>
          <w:sz w:val="24"/>
          <w:szCs w:val="24"/>
        </w:rPr>
        <w:t xml:space="preserve"> </w:t>
      </w:r>
      <w:r w:rsidR="00601593">
        <w:rPr>
          <w:rFonts w:ascii="Arial" w:hAnsi="Arial" w:cs="Arial"/>
          <w:sz w:val="24"/>
          <w:szCs w:val="24"/>
        </w:rPr>
        <w:t xml:space="preserve"> </w:t>
      </w:r>
    </w:p>
    <w:p w14:paraId="550AF476" w14:textId="3A69CB7F" w:rsidR="00B83C48" w:rsidRDefault="00F97189" w:rsidP="00084748">
      <w:pPr>
        <w:spacing w:line="240" w:lineRule="auto"/>
        <w:jc w:val="both"/>
        <w:rPr>
          <w:rFonts w:ascii="Arial" w:hAnsi="Arial" w:cs="Arial"/>
          <w:sz w:val="24"/>
          <w:szCs w:val="24"/>
        </w:rPr>
      </w:pPr>
      <w:r>
        <w:rPr>
          <w:rFonts w:ascii="Arial" w:hAnsi="Arial" w:cs="Arial"/>
          <w:sz w:val="24"/>
          <w:szCs w:val="24"/>
        </w:rPr>
        <w:t xml:space="preserve"> </w:t>
      </w:r>
      <w:r w:rsidRPr="003D4803">
        <w:rPr>
          <w:rFonts w:ascii="Arial" w:hAnsi="Arial" w:cs="Arial"/>
          <w:sz w:val="24"/>
          <w:szCs w:val="24"/>
        </w:rPr>
        <w:t xml:space="preserve"> </w:t>
      </w:r>
      <w:r w:rsidR="00AA5C49">
        <w:rPr>
          <w:rFonts w:ascii="Arial" w:hAnsi="Arial" w:cs="Arial"/>
          <w:sz w:val="24"/>
          <w:szCs w:val="24"/>
        </w:rPr>
        <w:t xml:space="preserve"> </w:t>
      </w:r>
    </w:p>
    <w:p w14:paraId="7AD9C147" w14:textId="77777777" w:rsidR="00084748" w:rsidRPr="00A753BA" w:rsidRDefault="00084748" w:rsidP="00084748">
      <w:pPr>
        <w:spacing w:line="240" w:lineRule="auto"/>
        <w:jc w:val="both"/>
        <w:rPr>
          <w:rFonts w:ascii="Arial" w:hAnsi="Arial" w:cs="Arial"/>
          <w:sz w:val="24"/>
          <w:szCs w:val="24"/>
        </w:rPr>
      </w:pPr>
    </w:p>
    <w:p w14:paraId="37BFFF1C" w14:textId="3D45608E" w:rsidR="00F97189" w:rsidRPr="00F97189" w:rsidRDefault="00F97189" w:rsidP="00F97189">
      <w:pPr>
        <w:spacing w:line="240" w:lineRule="auto"/>
        <w:jc w:val="both"/>
        <w:rPr>
          <w:rFonts w:ascii="Arial" w:hAnsi="Arial" w:cs="Arial"/>
          <w:b/>
          <w:sz w:val="24"/>
          <w:szCs w:val="24"/>
        </w:rPr>
      </w:pPr>
    </w:p>
    <w:p w14:paraId="4AAA45E9" w14:textId="77777777" w:rsidR="000E0FE2" w:rsidRPr="005B6646" w:rsidRDefault="000E0FE2" w:rsidP="000E0FE2">
      <w:pPr>
        <w:jc w:val="both"/>
        <w:rPr>
          <w:rFonts w:ascii="Arial" w:hAnsi="Arial" w:cs="Arial"/>
          <w:sz w:val="28"/>
          <w:szCs w:val="28"/>
        </w:rPr>
      </w:pPr>
      <w:r w:rsidRPr="005B6646">
        <w:rPr>
          <w:rFonts w:ascii="Arial" w:hAnsi="Arial" w:cs="Arial"/>
          <w:sz w:val="28"/>
          <w:szCs w:val="28"/>
        </w:rPr>
        <w:t>Por lo que, se abre el registro de oradores en este tema:</w:t>
      </w:r>
    </w:p>
    <w:p w14:paraId="2202B818" w14:textId="77777777" w:rsidR="005B6646" w:rsidRDefault="005B6646" w:rsidP="000E0FE2">
      <w:pPr>
        <w:jc w:val="both"/>
        <w:rPr>
          <w:rFonts w:ascii="Arial" w:hAnsi="Arial" w:cs="Arial"/>
          <w:b/>
          <w:bCs/>
          <w:sz w:val="24"/>
          <w:szCs w:val="24"/>
        </w:rPr>
      </w:pPr>
    </w:p>
    <w:p w14:paraId="218D83FE" w14:textId="0067ED86" w:rsidR="000E0FE2" w:rsidRDefault="005B6646" w:rsidP="000E0FE2">
      <w:pPr>
        <w:jc w:val="both"/>
        <w:rPr>
          <w:rFonts w:ascii="Arial" w:hAnsi="Arial" w:cs="Arial"/>
          <w:sz w:val="24"/>
          <w:szCs w:val="24"/>
        </w:rPr>
      </w:pPr>
      <w:r w:rsidRPr="005B6646">
        <w:rPr>
          <w:rFonts w:ascii="Arial" w:hAnsi="Arial" w:cs="Arial"/>
          <w:b/>
          <w:bCs/>
          <w:sz w:val="24"/>
          <w:szCs w:val="24"/>
        </w:rPr>
        <w:t>Regidora Daniela Chávez:</w:t>
      </w:r>
      <w:r w:rsidR="002B282B">
        <w:rPr>
          <w:rFonts w:ascii="Arial" w:hAnsi="Arial" w:cs="Arial"/>
          <w:b/>
          <w:bCs/>
          <w:sz w:val="24"/>
          <w:szCs w:val="24"/>
        </w:rPr>
        <w:t xml:space="preserve"> </w:t>
      </w:r>
      <w:r w:rsidR="002B282B" w:rsidRPr="002B282B">
        <w:rPr>
          <w:rFonts w:ascii="Arial" w:hAnsi="Arial" w:cs="Arial"/>
          <w:sz w:val="24"/>
          <w:szCs w:val="24"/>
        </w:rPr>
        <w:t xml:space="preserve">Gracias Síndico Buenas tardes </w:t>
      </w:r>
      <w:r w:rsidR="00AC1ED1" w:rsidRPr="002B282B">
        <w:rPr>
          <w:rFonts w:ascii="Arial" w:hAnsi="Arial" w:cs="Arial"/>
          <w:sz w:val="24"/>
          <w:szCs w:val="24"/>
        </w:rPr>
        <w:t>compañeras y</w:t>
      </w:r>
      <w:r w:rsidR="002B282B" w:rsidRPr="002B282B">
        <w:rPr>
          <w:rFonts w:ascii="Arial" w:hAnsi="Arial" w:cs="Arial"/>
          <w:sz w:val="24"/>
          <w:szCs w:val="24"/>
        </w:rPr>
        <w:t xml:space="preserve"> compañeros</w:t>
      </w:r>
      <w:r w:rsidR="002B282B">
        <w:rPr>
          <w:rFonts w:ascii="Arial" w:hAnsi="Arial" w:cs="Arial"/>
          <w:sz w:val="24"/>
          <w:szCs w:val="24"/>
        </w:rPr>
        <w:t xml:space="preserve">, mi pregunta </w:t>
      </w:r>
      <w:r w:rsidR="00783520">
        <w:rPr>
          <w:rFonts w:ascii="Arial" w:hAnsi="Arial" w:cs="Arial"/>
          <w:sz w:val="24"/>
          <w:szCs w:val="24"/>
        </w:rPr>
        <w:t>seria porque</w:t>
      </w:r>
      <w:r w:rsidR="002B282B">
        <w:rPr>
          <w:rFonts w:ascii="Arial" w:hAnsi="Arial" w:cs="Arial"/>
          <w:sz w:val="24"/>
          <w:szCs w:val="24"/>
        </w:rPr>
        <w:t xml:space="preserve"> es la Donación y no  en comodato como en su momento se ha hecho con </w:t>
      </w:r>
      <w:r w:rsidR="008C1A41">
        <w:rPr>
          <w:rFonts w:ascii="Arial" w:hAnsi="Arial" w:cs="Arial"/>
          <w:sz w:val="24"/>
          <w:szCs w:val="24"/>
        </w:rPr>
        <w:t xml:space="preserve">predios </w:t>
      </w:r>
      <w:r w:rsidR="002B282B">
        <w:rPr>
          <w:rFonts w:ascii="Arial" w:hAnsi="Arial" w:cs="Arial"/>
          <w:sz w:val="24"/>
          <w:szCs w:val="24"/>
        </w:rPr>
        <w:t xml:space="preserve"> del Ayuntamiento, como el de la Guardia Nacional, </w:t>
      </w:r>
      <w:r w:rsidR="00AC1ED1">
        <w:rPr>
          <w:rFonts w:ascii="Arial" w:hAnsi="Arial" w:cs="Arial"/>
          <w:sz w:val="24"/>
          <w:szCs w:val="24"/>
        </w:rPr>
        <w:t xml:space="preserve">en lugares </w:t>
      </w:r>
      <w:r w:rsidR="002B282B">
        <w:rPr>
          <w:rFonts w:ascii="Arial" w:hAnsi="Arial" w:cs="Arial"/>
          <w:sz w:val="24"/>
          <w:szCs w:val="24"/>
        </w:rPr>
        <w:t>como en San Martin de las Flores</w:t>
      </w:r>
      <w:r w:rsidR="008C1A41">
        <w:rPr>
          <w:rFonts w:ascii="Arial" w:hAnsi="Arial" w:cs="Arial"/>
          <w:sz w:val="24"/>
          <w:szCs w:val="24"/>
        </w:rPr>
        <w:t xml:space="preserve">, palenque </w:t>
      </w:r>
      <w:r w:rsidR="002B282B">
        <w:rPr>
          <w:rFonts w:ascii="Arial" w:hAnsi="Arial" w:cs="Arial"/>
          <w:sz w:val="24"/>
          <w:szCs w:val="24"/>
        </w:rPr>
        <w:t xml:space="preserve"> </w:t>
      </w:r>
      <w:r w:rsidR="00B82F0E">
        <w:rPr>
          <w:rFonts w:ascii="Arial" w:hAnsi="Arial" w:cs="Arial"/>
          <w:sz w:val="24"/>
          <w:szCs w:val="24"/>
        </w:rPr>
        <w:t xml:space="preserve"> y Miravalle por un periodo de 30 años </w:t>
      </w:r>
      <w:r w:rsidR="0011191A">
        <w:rPr>
          <w:rFonts w:ascii="Arial" w:hAnsi="Arial" w:cs="Arial"/>
          <w:sz w:val="24"/>
          <w:szCs w:val="24"/>
        </w:rPr>
        <w:t xml:space="preserve"> y también otra de las preguntas es que no  trae Proyecto Arquitectónico</w:t>
      </w:r>
      <w:r w:rsidR="00DA1562">
        <w:rPr>
          <w:rFonts w:ascii="Arial" w:hAnsi="Arial" w:cs="Arial"/>
          <w:sz w:val="24"/>
          <w:szCs w:val="24"/>
        </w:rPr>
        <w:t xml:space="preserve"> y dentro de las </w:t>
      </w:r>
      <w:r w:rsidR="00A946A2">
        <w:rPr>
          <w:rFonts w:ascii="Arial" w:hAnsi="Arial" w:cs="Arial"/>
          <w:sz w:val="24"/>
          <w:szCs w:val="24"/>
        </w:rPr>
        <w:t>fotografías</w:t>
      </w:r>
      <w:r w:rsidR="00DA1562">
        <w:rPr>
          <w:rFonts w:ascii="Arial" w:hAnsi="Arial" w:cs="Arial"/>
          <w:sz w:val="24"/>
          <w:szCs w:val="24"/>
        </w:rPr>
        <w:t xml:space="preserve"> </w:t>
      </w:r>
      <w:r w:rsidR="00A946A2">
        <w:rPr>
          <w:rFonts w:ascii="Arial" w:hAnsi="Arial" w:cs="Arial"/>
          <w:sz w:val="24"/>
          <w:szCs w:val="24"/>
        </w:rPr>
        <w:t xml:space="preserve"> </w:t>
      </w:r>
      <w:r w:rsidR="00C94440">
        <w:rPr>
          <w:rFonts w:ascii="Arial" w:hAnsi="Arial" w:cs="Arial"/>
          <w:sz w:val="24"/>
          <w:szCs w:val="24"/>
        </w:rPr>
        <w:t>que se nos anexan  hay bastantes arboles entonces toda esta masa forestal ¿ Que va a  pasar con ella?  Y serian esas 2 preguntas.</w:t>
      </w:r>
    </w:p>
    <w:p w14:paraId="29331D1C" w14:textId="28F09636" w:rsidR="00C94440" w:rsidRDefault="00C94440" w:rsidP="000E0FE2">
      <w:pPr>
        <w:jc w:val="both"/>
        <w:rPr>
          <w:rFonts w:ascii="Arial" w:hAnsi="Arial" w:cs="Arial"/>
          <w:sz w:val="24"/>
          <w:szCs w:val="24"/>
        </w:rPr>
      </w:pPr>
    </w:p>
    <w:p w14:paraId="66582E18" w14:textId="24DCE0B9" w:rsidR="00821818" w:rsidRDefault="00DB05F0" w:rsidP="000E0FE2">
      <w:pPr>
        <w:jc w:val="both"/>
        <w:rPr>
          <w:rFonts w:ascii="Arial" w:hAnsi="Arial" w:cs="Arial"/>
          <w:sz w:val="24"/>
          <w:szCs w:val="24"/>
        </w:rPr>
      </w:pPr>
      <w:r w:rsidRPr="00C94440">
        <w:rPr>
          <w:rFonts w:ascii="Arial" w:hAnsi="Arial" w:cs="Arial"/>
          <w:b/>
          <w:bCs/>
          <w:sz w:val="24"/>
          <w:szCs w:val="24"/>
        </w:rPr>
        <w:t>Síndico:</w:t>
      </w:r>
      <w:r w:rsidRPr="00C94440">
        <w:rPr>
          <w:rFonts w:ascii="Arial" w:hAnsi="Arial" w:cs="Arial"/>
          <w:sz w:val="24"/>
          <w:szCs w:val="24"/>
        </w:rPr>
        <w:t xml:space="preserve"> ¿</w:t>
      </w:r>
      <w:r w:rsidR="00C94440" w:rsidRPr="00C94440">
        <w:rPr>
          <w:rFonts w:ascii="Arial" w:hAnsi="Arial" w:cs="Arial"/>
          <w:sz w:val="24"/>
          <w:szCs w:val="24"/>
        </w:rPr>
        <w:t>Alguien más?</w:t>
      </w:r>
      <w:r w:rsidR="00403543">
        <w:rPr>
          <w:rFonts w:ascii="Arial" w:hAnsi="Arial" w:cs="Arial"/>
          <w:sz w:val="24"/>
          <w:szCs w:val="24"/>
        </w:rPr>
        <w:t xml:space="preserve"> Bien tomamos en cuenta las peticiones…. Las observaciones de la </w:t>
      </w:r>
      <w:r w:rsidR="00F73F63">
        <w:rPr>
          <w:rFonts w:ascii="Arial" w:hAnsi="Arial" w:cs="Arial"/>
          <w:sz w:val="24"/>
          <w:szCs w:val="24"/>
        </w:rPr>
        <w:t>Regidora Daniela, ha</w:t>
      </w:r>
      <w:r w:rsidR="00127A7F">
        <w:rPr>
          <w:rFonts w:ascii="Arial" w:hAnsi="Arial" w:cs="Arial"/>
          <w:sz w:val="24"/>
          <w:szCs w:val="24"/>
        </w:rPr>
        <w:t>remos la consideración respectiva</w:t>
      </w:r>
      <w:r>
        <w:rPr>
          <w:rFonts w:ascii="Arial" w:hAnsi="Arial" w:cs="Arial"/>
          <w:sz w:val="24"/>
          <w:szCs w:val="24"/>
        </w:rPr>
        <w:t xml:space="preserve"> al Delegado</w:t>
      </w:r>
      <w:r w:rsidR="008C1A41">
        <w:rPr>
          <w:rFonts w:ascii="Arial" w:hAnsi="Arial" w:cs="Arial"/>
          <w:sz w:val="24"/>
          <w:szCs w:val="24"/>
        </w:rPr>
        <w:t xml:space="preserve"> de aquí en Jalisco </w:t>
      </w:r>
      <w:r>
        <w:rPr>
          <w:rFonts w:ascii="Arial" w:hAnsi="Arial" w:cs="Arial"/>
          <w:sz w:val="24"/>
          <w:szCs w:val="24"/>
        </w:rPr>
        <w:t xml:space="preserve"> para ver si es posible </w:t>
      </w:r>
      <w:r w:rsidR="00821818">
        <w:rPr>
          <w:rFonts w:ascii="Arial" w:hAnsi="Arial" w:cs="Arial"/>
          <w:sz w:val="24"/>
          <w:szCs w:val="24"/>
        </w:rPr>
        <w:t>cambia</w:t>
      </w:r>
      <w:r>
        <w:rPr>
          <w:rFonts w:ascii="Arial" w:hAnsi="Arial" w:cs="Arial"/>
          <w:sz w:val="24"/>
          <w:szCs w:val="24"/>
        </w:rPr>
        <w:t xml:space="preserve">r la figura jurídica en lugar de que sea Donación sea </w:t>
      </w:r>
      <w:r w:rsidR="00821818">
        <w:rPr>
          <w:rFonts w:ascii="Arial" w:hAnsi="Arial" w:cs="Arial"/>
          <w:sz w:val="24"/>
          <w:szCs w:val="24"/>
        </w:rPr>
        <w:t xml:space="preserve">contrato de </w:t>
      </w:r>
      <w:r>
        <w:rPr>
          <w:rFonts w:ascii="Arial" w:hAnsi="Arial" w:cs="Arial"/>
          <w:sz w:val="24"/>
          <w:szCs w:val="24"/>
        </w:rPr>
        <w:t xml:space="preserve">Comodato y haremos la petición formal a través de un </w:t>
      </w:r>
      <w:r w:rsidR="006430EA">
        <w:rPr>
          <w:rFonts w:ascii="Arial" w:hAnsi="Arial" w:cs="Arial"/>
          <w:sz w:val="24"/>
          <w:szCs w:val="24"/>
        </w:rPr>
        <w:t>escrito</w:t>
      </w:r>
      <w:r>
        <w:rPr>
          <w:rFonts w:ascii="Arial" w:hAnsi="Arial" w:cs="Arial"/>
          <w:sz w:val="24"/>
          <w:szCs w:val="24"/>
        </w:rPr>
        <w:t xml:space="preserve"> que yo le </w:t>
      </w:r>
      <w:r w:rsidR="006430EA">
        <w:rPr>
          <w:rFonts w:ascii="Arial" w:hAnsi="Arial" w:cs="Arial"/>
          <w:sz w:val="24"/>
          <w:szCs w:val="24"/>
        </w:rPr>
        <w:t>dirija y</w:t>
      </w:r>
      <w:r>
        <w:rPr>
          <w:rFonts w:ascii="Arial" w:hAnsi="Arial" w:cs="Arial"/>
          <w:sz w:val="24"/>
          <w:szCs w:val="24"/>
        </w:rPr>
        <w:t xml:space="preserve"> esperar su respuesta para ver </w:t>
      </w:r>
      <w:r w:rsidR="006430EA">
        <w:rPr>
          <w:rFonts w:ascii="Arial" w:hAnsi="Arial" w:cs="Arial"/>
          <w:sz w:val="24"/>
          <w:szCs w:val="24"/>
        </w:rPr>
        <w:t xml:space="preserve">la justificación que nos pueda dar, con relación al Proyecto Arquitectónico </w:t>
      </w:r>
      <w:r w:rsidR="00596C0B">
        <w:rPr>
          <w:rFonts w:ascii="Arial" w:hAnsi="Arial" w:cs="Arial"/>
          <w:sz w:val="24"/>
          <w:szCs w:val="24"/>
        </w:rPr>
        <w:t xml:space="preserve"> y</w:t>
      </w:r>
      <w:r w:rsidR="00821818">
        <w:rPr>
          <w:rFonts w:ascii="Arial" w:hAnsi="Arial" w:cs="Arial"/>
          <w:sz w:val="24"/>
          <w:szCs w:val="24"/>
        </w:rPr>
        <w:t xml:space="preserve"> el destino de los árboles con todo gusto también le solicitaremos al Delegado </w:t>
      </w:r>
      <w:r w:rsidR="00C632FD">
        <w:rPr>
          <w:rFonts w:ascii="Arial" w:hAnsi="Arial" w:cs="Arial"/>
          <w:sz w:val="24"/>
          <w:szCs w:val="24"/>
        </w:rPr>
        <w:t xml:space="preserve">que es el solicitante que nos haga entrega del proyecto y que también  donde… como van a aquedar esos árboles que están en ese predio </w:t>
      </w:r>
      <w:r w:rsidR="00FD2065">
        <w:rPr>
          <w:rFonts w:ascii="Arial" w:hAnsi="Arial" w:cs="Arial"/>
          <w:sz w:val="24"/>
          <w:szCs w:val="24"/>
        </w:rPr>
        <w:t>y una vez hechos estos 2 escritos, comentarles que vamos hacer una solicitud al Delegado al solicitante</w:t>
      </w:r>
      <w:r w:rsidR="00C669AF">
        <w:rPr>
          <w:rFonts w:ascii="Arial" w:hAnsi="Arial" w:cs="Arial"/>
          <w:sz w:val="24"/>
          <w:szCs w:val="24"/>
        </w:rPr>
        <w:t xml:space="preserve"> para efectos que nos justifique </w:t>
      </w:r>
      <w:r w:rsidR="00AD4B9D">
        <w:rPr>
          <w:rFonts w:ascii="Arial" w:hAnsi="Arial" w:cs="Arial"/>
          <w:sz w:val="24"/>
          <w:szCs w:val="24"/>
        </w:rPr>
        <w:t xml:space="preserve">el carácter con el que va comparecer para que firme </w:t>
      </w:r>
      <w:r w:rsidR="00164830">
        <w:rPr>
          <w:rFonts w:ascii="Arial" w:hAnsi="Arial" w:cs="Arial"/>
          <w:sz w:val="24"/>
          <w:szCs w:val="24"/>
        </w:rPr>
        <w:t xml:space="preserve">el instrumento jurídico y remita la escritura pública de donación  </w:t>
      </w:r>
      <w:r w:rsidR="00225B41">
        <w:rPr>
          <w:rFonts w:ascii="Arial" w:hAnsi="Arial" w:cs="Arial"/>
          <w:sz w:val="24"/>
          <w:szCs w:val="24"/>
        </w:rPr>
        <w:t xml:space="preserve">y </w:t>
      </w:r>
      <w:r w:rsidR="00386A93">
        <w:rPr>
          <w:rFonts w:ascii="Arial" w:hAnsi="Arial" w:cs="Arial"/>
          <w:sz w:val="24"/>
          <w:szCs w:val="24"/>
        </w:rPr>
        <w:t>también</w:t>
      </w:r>
      <w:r w:rsidR="00225B41">
        <w:rPr>
          <w:rFonts w:ascii="Arial" w:hAnsi="Arial" w:cs="Arial"/>
          <w:sz w:val="24"/>
          <w:szCs w:val="24"/>
        </w:rPr>
        <w:t>, pues esperar que nos den esta información en tiempo y forma para ver si es posible que en este mes podamos Dictaminar este asunto</w:t>
      </w:r>
      <w:r w:rsidR="00386A93">
        <w:rPr>
          <w:rFonts w:ascii="Arial" w:hAnsi="Arial" w:cs="Arial"/>
          <w:sz w:val="24"/>
          <w:szCs w:val="24"/>
        </w:rPr>
        <w:t>.</w:t>
      </w:r>
      <w:r w:rsidR="00FD2065">
        <w:rPr>
          <w:rFonts w:ascii="Arial" w:hAnsi="Arial" w:cs="Arial"/>
          <w:sz w:val="24"/>
          <w:szCs w:val="24"/>
        </w:rPr>
        <w:t xml:space="preserve"> </w:t>
      </w:r>
    </w:p>
    <w:p w14:paraId="69C357B3" w14:textId="77777777" w:rsidR="005B6646" w:rsidRDefault="005B6646" w:rsidP="00E55AE9">
      <w:pPr>
        <w:jc w:val="both"/>
        <w:rPr>
          <w:rFonts w:ascii="Arial" w:hAnsi="Arial" w:cs="Arial"/>
          <w:sz w:val="24"/>
          <w:szCs w:val="24"/>
        </w:rPr>
      </w:pPr>
    </w:p>
    <w:p w14:paraId="528EC92B" w14:textId="1B39626F" w:rsidR="00ED56C9" w:rsidRPr="00CC5C6E" w:rsidRDefault="00E55AE9" w:rsidP="00386A93">
      <w:pPr>
        <w:jc w:val="both"/>
        <w:rPr>
          <w:rFonts w:ascii="Arial" w:hAnsi="Arial" w:cs="Arial"/>
          <w:sz w:val="24"/>
          <w:szCs w:val="24"/>
        </w:rPr>
      </w:pPr>
      <w:r>
        <w:rPr>
          <w:rFonts w:ascii="Arial" w:hAnsi="Arial" w:cs="Arial"/>
          <w:sz w:val="24"/>
          <w:szCs w:val="24"/>
        </w:rPr>
        <w:t>No habiendo más discusión respecto de este tema,</w:t>
      </w:r>
      <w:r w:rsidR="00EB1D3A">
        <w:rPr>
          <w:rFonts w:ascii="Arial" w:hAnsi="Arial" w:cs="Arial"/>
          <w:sz w:val="24"/>
          <w:szCs w:val="24"/>
        </w:rPr>
        <w:t xml:space="preserve"> y </w:t>
      </w:r>
      <w:r w:rsidR="008B16B4">
        <w:rPr>
          <w:rFonts w:ascii="Arial" w:hAnsi="Arial" w:cs="Arial"/>
          <w:sz w:val="24"/>
          <w:szCs w:val="24"/>
        </w:rPr>
        <w:t>tomando</w:t>
      </w:r>
      <w:r w:rsidR="00EB1D3A">
        <w:rPr>
          <w:rFonts w:ascii="Arial" w:hAnsi="Arial" w:cs="Arial"/>
          <w:sz w:val="24"/>
          <w:szCs w:val="24"/>
        </w:rPr>
        <w:t xml:space="preserve"> en consideración las observaciones aquí manifestadas, se volverá a citar a esta </w:t>
      </w:r>
      <w:r w:rsidR="008B16B4">
        <w:rPr>
          <w:rFonts w:ascii="Arial" w:hAnsi="Arial" w:cs="Arial"/>
          <w:sz w:val="24"/>
          <w:szCs w:val="24"/>
        </w:rPr>
        <w:t>C</w:t>
      </w:r>
      <w:r w:rsidR="00EB1D3A">
        <w:rPr>
          <w:rFonts w:ascii="Arial" w:hAnsi="Arial" w:cs="Arial"/>
          <w:sz w:val="24"/>
          <w:szCs w:val="24"/>
        </w:rPr>
        <w:t xml:space="preserve">omisión </w:t>
      </w:r>
      <w:r w:rsidR="00386A93">
        <w:rPr>
          <w:rFonts w:ascii="Arial" w:hAnsi="Arial" w:cs="Arial"/>
          <w:sz w:val="24"/>
          <w:szCs w:val="24"/>
        </w:rPr>
        <w:t>Edilicia para su correspondiente dictaminación una vez que nos conteste los oficios que le enviemos al Delegado</w:t>
      </w:r>
      <w:r w:rsidR="008B16B4">
        <w:rPr>
          <w:rFonts w:ascii="Arial" w:hAnsi="Arial" w:cs="Arial"/>
          <w:sz w:val="24"/>
          <w:szCs w:val="24"/>
        </w:rPr>
        <w:t>.</w:t>
      </w:r>
    </w:p>
    <w:p w14:paraId="32AC467E" w14:textId="77777777" w:rsidR="00407A3B" w:rsidRPr="00FB69CA" w:rsidRDefault="00407A3B" w:rsidP="006F30EE">
      <w:pPr>
        <w:spacing w:after="0" w:line="240" w:lineRule="auto"/>
        <w:jc w:val="both"/>
        <w:rPr>
          <w:rFonts w:ascii="Arial" w:hAnsi="Arial" w:cs="Arial"/>
          <w:b/>
          <w:color w:val="000000" w:themeColor="text1"/>
          <w:sz w:val="28"/>
          <w:szCs w:val="28"/>
        </w:rPr>
      </w:pPr>
    </w:p>
    <w:p w14:paraId="1FAF23DE" w14:textId="77777777"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1CFFCC80" w14:textId="6A730A2E" w:rsidR="00DE0A3F" w:rsidRDefault="00937D15" w:rsidP="00200915">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w:t>
      </w:r>
      <w:r w:rsidR="007C0BEF" w:rsidRPr="00E87BA6">
        <w:rPr>
          <w:rFonts w:ascii="Arial" w:hAnsi="Arial" w:cs="Arial"/>
          <w:sz w:val="24"/>
          <w:szCs w:val="24"/>
        </w:rPr>
        <w:t xml:space="preserve">las </w:t>
      </w:r>
      <w:r w:rsidR="007C0BEF">
        <w:rPr>
          <w:rFonts w:ascii="Arial" w:hAnsi="Arial" w:cs="Arial"/>
          <w:sz w:val="24"/>
          <w:szCs w:val="24"/>
        </w:rPr>
        <w:t>11</w:t>
      </w:r>
      <w:r w:rsidR="00386A93">
        <w:rPr>
          <w:rFonts w:ascii="Arial" w:hAnsi="Arial" w:cs="Arial"/>
          <w:sz w:val="24"/>
          <w:szCs w:val="24"/>
        </w:rPr>
        <w:t xml:space="preserve">:44 </w:t>
      </w:r>
      <w:r w:rsidRPr="00E87BA6">
        <w:rPr>
          <w:rFonts w:ascii="Arial" w:hAnsi="Arial" w:cs="Arial"/>
          <w:sz w:val="24"/>
          <w:szCs w:val="24"/>
        </w:rPr>
        <w:t>horas del día</w:t>
      </w:r>
      <w:r w:rsidR="00280E4A">
        <w:rPr>
          <w:rFonts w:ascii="Arial" w:hAnsi="Arial" w:cs="Arial"/>
          <w:sz w:val="24"/>
          <w:szCs w:val="24"/>
        </w:rPr>
        <w:t xml:space="preserve"> </w:t>
      </w:r>
    </w:p>
    <w:p w14:paraId="1C54FD9B" w14:textId="6A9E4E8C" w:rsidR="00AB7773" w:rsidRDefault="00CC7DE6" w:rsidP="00200915">
      <w:pPr>
        <w:jc w:val="both"/>
        <w:rPr>
          <w:rFonts w:ascii="Arial" w:hAnsi="Arial" w:cs="Arial"/>
          <w:sz w:val="24"/>
          <w:szCs w:val="24"/>
        </w:rPr>
      </w:pPr>
      <w:r>
        <w:rPr>
          <w:rFonts w:ascii="Arial" w:hAnsi="Arial" w:cs="Arial"/>
          <w:sz w:val="24"/>
          <w:szCs w:val="24"/>
        </w:rPr>
        <w:t>Jueves 04</w:t>
      </w:r>
      <w:r w:rsidR="00937D15" w:rsidRPr="00803FCB">
        <w:rPr>
          <w:rFonts w:ascii="Arial" w:hAnsi="Arial" w:cs="Arial"/>
          <w:color w:val="000000" w:themeColor="text1"/>
          <w:sz w:val="24"/>
          <w:szCs w:val="24"/>
        </w:rPr>
        <w:t xml:space="preserve"> </w:t>
      </w:r>
      <w:r w:rsidRPr="00803FCB">
        <w:rPr>
          <w:rFonts w:ascii="Arial" w:hAnsi="Arial" w:cs="Arial"/>
          <w:color w:val="000000" w:themeColor="text1"/>
          <w:sz w:val="24"/>
          <w:szCs w:val="24"/>
        </w:rPr>
        <w:t xml:space="preserve">de </w:t>
      </w:r>
      <w:proofErr w:type="gramStart"/>
      <w:r>
        <w:rPr>
          <w:rFonts w:ascii="Arial" w:hAnsi="Arial" w:cs="Arial"/>
          <w:color w:val="000000" w:themeColor="text1"/>
          <w:sz w:val="24"/>
          <w:szCs w:val="24"/>
        </w:rPr>
        <w:t>Marzo</w:t>
      </w:r>
      <w:proofErr w:type="gramEnd"/>
      <w:r>
        <w:rPr>
          <w:rFonts w:ascii="Arial" w:hAnsi="Arial" w:cs="Arial"/>
          <w:color w:val="000000" w:themeColor="text1"/>
          <w:sz w:val="24"/>
          <w:szCs w:val="24"/>
        </w:rPr>
        <w:t xml:space="preserve"> del</w:t>
      </w:r>
      <w:r w:rsidR="00937D15" w:rsidRPr="00803FCB">
        <w:rPr>
          <w:rFonts w:ascii="Arial" w:hAnsi="Arial" w:cs="Arial"/>
          <w:color w:val="000000" w:themeColor="text1"/>
          <w:sz w:val="24"/>
          <w:szCs w:val="24"/>
        </w:rPr>
        <w:t xml:space="preserve"> 20</w:t>
      </w:r>
      <w:r w:rsidR="00DE0A3F">
        <w:rPr>
          <w:rFonts w:ascii="Arial" w:hAnsi="Arial" w:cs="Arial"/>
          <w:color w:val="000000" w:themeColor="text1"/>
          <w:sz w:val="24"/>
          <w:szCs w:val="24"/>
        </w:rPr>
        <w:t>21</w:t>
      </w:r>
      <w:r w:rsidR="00937D15" w:rsidRPr="00803FCB">
        <w:rPr>
          <w:rFonts w:ascii="Arial" w:hAnsi="Arial" w:cs="Arial"/>
          <w:color w:val="000000" w:themeColor="text1"/>
          <w:sz w:val="24"/>
          <w:szCs w:val="24"/>
        </w:rPr>
        <w:t xml:space="preserve">. </w:t>
      </w:r>
      <w:r w:rsidR="00937D15">
        <w:rPr>
          <w:rFonts w:ascii="Arial" w:hAnsi="Arial" w:cs="Arial"/>
          <w:sz w:val="24"/>
          <w:szCs w:val="24"/>
        </w:rPr>
        <w:t>Gracias por su asistencia</w:t>
      </w:r>
      <w:r w:rsidR="00200915">
        <w:rPr>
          <w:rFonts w:ascii="Arial" w:hAnsi="Arial" w:cs="Arial"/>
          <w:sz w:val="24"/>
          <w:szCs w:val="24"/>
        </w:rPr>
        <w:t>.</w:t>
      </w:r>
    </w:p>
    <w:p w14:paraId="0391D225" w14:textId="4D066837" w:rsidR="000A0AE8" w:rsidRDefault="000A0AE8" w:rsidP="00200915">
      <w:pPr>
        <w:jc w:val="both"/>
        <w:rPr>
          <w:rFonts w:ascii="Arial" w:hAnsi="Arial" w:cs="Arial"/>
          <w:sz w:val="24"/>
          <w:szCs w:val="24"/>
        </w:rPr>
      </w:pPr>
    </w:p>
    <w:p w14:paraId="045B871F" w14:textId="77777777" w:rsidR="00832164" w:rsidRDefault="00832164" w:rsidP="00C77B08">
      <w:pPr>
        <w:jc w:val="center"/>
        <w:rPr>
          <w:rFonts w:ascii="Arial" w:hAnsi="Arial" w:cs="Arial"/>
          <w:b/>
          <w:sz w:val="24"/>
          <w:szCs w:val="24"/>
        </w:rPr>
      </w:pPr>
    </w:p>
    <w:p w14:paraId="3CBEF9B5" w14:textId="44A4E114" w:rsidR="00C77B08" w:rsidRDefault="00C77B08" w:rsidP="00C77B08">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057E6DFF" w14:textId="77777777" w:rsidR="00C77B08" w:rsidRDefault="00C77B08" w:rsidP="00C77B08">
      <w:pPr>
        <w:spacing w:after="0" w:line="240" w:lineRule="auto"/>
        <w:jc w:val="center"/>
        <w:rPr>
          <w:rFonts w:ascii="Arial" w:hAnsi="Arial" w:cs="Arial"/>
          <w:b/>
          <w:sz w:val="24"/>
          <w:szCs w:val="24"/>
        </w:rPr>
      </w:pPr>
    </w:p>
    <w:p w14:paraId="250505D7" w14:textId="3D700A86" w:rsidR="00C77B08" w:rsidRDefault="00C77B08" w:rsidP="00297308">
      <w:pPr>
        <w:spacing w:after="0" w:line="240" w:lineRule="auto"/>
        <w:rPr>
          <w:rFonts w:ascii="Arial" w:hAnsi="Arial" w:cs="Arial"/>
          <w:b/>
          <w:sz w:val="24"/>
          <w:szCs w:val="24"/>
        </w:rPr>
      </w:pPr>
    </w:p>
    <w:p w14:paraId="0E509AF0" w14:textId="45549E03" w:rsidR="00832164" w:rsidRDefault="00832164" w:rsidP="00297308">
      <w:pPr>
        <w:spacing w:after="0" w:line="240" w:lineRule="auto"/>
        <w:rPr>
          <w:rFonts w:ascii="Arial" w:hAnsi="Arial" w:cs="Arial"/>
          <w:b/>
          <w:sz w:val="24"/>
          <w:szCs w:val="24"/>
        </w:rPr>
      </w:pPr>
    </w:p>
    <w:p w14:paraId="4CBDE079" w14:textId="77777777" w:rsidR="00C77B08" w:rsidRDefault="00C77B08" w:rsidP="00C77B08">
      <w:pPr>
        <w:spacing w:after="0" w:line="240" w:lineRule="auto"/>
        <w:jc w:val="center"/>
        <w:rPr>
          <w:rFonts w:ascii="Arial" w:hAnsi="Arial" w:cs="Arial"/>
          <w:b/>
          <w:sz w:val="24"/>
          <w:szCs w:val="24"/>
        </w:rPr>
      </w:pPr>
    </w:p>
    <w:p w14:paraId="2B5953DB" w14:textId="77777777" w:rsidR="00C77B08" w:rsidRDefault="00C77B08" w:rsidP="00C77B08">
      <w:pPr>
        <w:spacing w:after="0" w:line="240" w:lineRule="auto"/>
        <w:jc w:val="center"/>
        <w:rPr>
          <w:rFonts w:ascii="Arial" w:hAnsi="Arial" w:cs="Arial"/>
          <w:b/>
          <w:sz w:val="24"/>
          <w:szCs w:val="24"/>
        </w:rPr>
      </w:pPr>
    </w:p>
    <w:p w14:paraId="1CF2C07E"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JOSÉ LUIS SALAZAR MARTÍNEZ</w:t>
      </w:r>
    </w:p>
    <w:p w14:paraId="27CF63A3"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PRESIDENTE </w:t>
      </w:r>
    </w:p>
    <w:p w14:paraId="5A2E3117" w14:textId="77777777" w:rsidR="00C77B08" w:rsidRDefault="00C77B08" w:rsidP="00C77B08">
      <w:pPr>
        <w:spacing w:after="0" w:line="240" w:lineRule="auto"/>
        <w:jc w:val="center"/>
        <w:rPr>
          <w:rFonts w:ascii="Arial" w:hAnsi="Arial" w:cs="Arial"/>
          <w:b/>
          <w:sz w:val="24"/>
          <w:szCs w:val="24"/>
        </w:rPr>
      </w:pPr>
    </w:p>
    <w:p w14:paraId="391E2722" w14:textId="77777777" w:rsidR="00C77B08" w:rsidRDefault="00C77B08" w:rsidP="00C77B08">
      <w:pPr>
        <w:spacing w:after="0" w:line="240" w:lineRule="auto"/>
        <w:jc w:val="center"/>
        <w:rPr>
          <w:rFonts w:ascii="Arial" w:hAnsi="Arial" w:cs="Arial"/>
          <w:b/>
          <w:sz w:val="24"/>
          <w:szCs w:val="24"/>
        </w:rPr>
      </w:pPr>
    </w:p>
    <w:p w14:paraId="54D00CC8" w14:textId="77777777" w:rsidR="00C77B08" w:rsidRDefault="00C77B08" w:rsidP="00C77B08">
      <w:pPr>
        <w:spacing w:after="0" w:line="240" w:lineRule="auto"/>
        <w:jc w:val="center"/>
        <w:rPr>
          <w:rFonts w:ascii="Arial" w:hAnsi="Arial" w:cs="Arial"/>
          <w:b/>
          <w:sz w:val="24"/>
          <w:szCs w:val="24"/>
        </w:rPr>
      </w:pPr>
    </w:p>
    <w:p w14:paraId="4C872ECB" w14:textId="32B68262" w:rsidR="00C77B08" w:rsidRDefault="00C77B08" w:rsidP="00C77B08">
      <w:pPr>
        <w:spacing w:after="0" w:line="240" w:lineRule="auto"/>
        <w:rPr>
          <w:rFonts w:cstheme="minorHAnsi"/>
          <w:szCs w:val="24"/>
        </w:rPr>
      </w:pPr>
    </w:p>
    <w:p w14:paraId="1EB4BE93" w14:textId="77777777" w:rsidR="00832164" w:rsidRDefault="00832164" w:rsidP="00C77B08">
      <w:pPr>
        <w:spacing w:after="0" w:line="240" w:lineRule="auto"/>
        <w:rPr>
          <w:rFonts w:cstheme="minorHAnsi"/>
          <w:szCs w:val="24"/>
        </w:rPr>
      </w:pPr>
    </w:p>
    <w:p w14:paraId="4DFC8E48" w14:textId="77777777" w:rsidR="00832164" w:rsidRDefault="00832164" w:rsidP="00C77B08">
      <w:pPr>
        <w:spacing w:after="0" w:line="240" w:lineRule="auto"/>
        <w:jc w:val="center"/>
        <w:rPr>
          <w:rFonts w:ascii="Arial" w:hAnsi="Arial" w:cs="Arial"/>
          <w:b/>
          <w:sz w:val="24"/>
          <w:szCs w:val="24"/>
        </w:rPr>
      </w:pPr>
    </w:p>
    <w:p w14:paraId="791B0F4A" w14:textId="3015C392" w:rsidR="00C77B08" w:rsidRDefault="00C77B08" w:rsidP="00C77B08">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1E267927"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45029CF7" w14:textId="77777777" w:rsidR="00C77B08" w:rsidRDefault="00C77B08" w:rsidP="00C77B08">
      <w:pPr>
        <w:spacing w:after="0" w:line="240" w:lineRule="auto"/>
        <w:jc w:val="center"/>
        <w:rPr>
          <w:rFonts w:ascii="Arial" w:hAnsi="Arial" w:cs="Arial"/>
          <w:b/>
          <w:sz w:val="24"/>
          <w:szCs w:val="24"/>
        </w:rPr>
      </w:pPr>
    </w:p>
    <w:p w14:paraId="65D8BA18" w14:textId="77777777" w:rsidR="00C77B08" w:rsidRDefault="00C77B08" w:rsidP="00C77B08">
      <w:pPr>
        <w:spacing w:after="0" w:line="240" w:lineRule="auto"/>
        <w:jc w:val="center"/>
        <w:rPr>
          <w:rFonts w:ascii="Arial" w:hAnsi="Arial" w:cs="Arial"/>
          <w:b/>
          <w:sz w:val="24"/>
          <w:szCs w:val="24"/>
        </w:rPr>
      </w:pPr>
    </w:p>
    <w:p w14:paraId="46681378" w14:textId="6290B4CE" w:rsidR="00C77B08" w:rsidRDefault="00C77B08" w:rsidP="00C77B08">
      <w:pPr>
        <w:spacing w:after="0" w:line="240" w:lineRule="auto"/>
        <w:jc w:val="center"/>
        <w:rPr>
          <w:rFonts w:ascii="Arial" w:hAnsi="Arial" w:cs="Arial"/>
          <w:b/>
          <w:sz w:val="24"/>
          <w:szCs w:val="24"/>
        </w:rPr>
      </w:pPr>
    </w:p>
    <w:p w14:paraId="64753E77" w14:textId="00EA5033" w:rsidR="00C77B08" w:rsidRDefault="00C77B08" w:rsidP="00C77B08">
      <w:pPr>
        <w:spacing w:after="0" w:line="240" w:lineRule="auto"/>
        <w:jc w:val="center"/>
        <w:rPr>
          <w:rFonts w:ascii="Arial" w:hAnsi="Arial" w:cs="Arial"/>
          <w:b/>
          <w:sz w:val="24"/>
          <w:szCs w:val="24"/>
        </w:rPr>
      </w:pPr>
    </w:p>
    <w:p w14:paraId="38135665" w14:textId="77777777" w:rsidR="00C77B08" w:rsidRDefault="00C77B08" w:rsidP="00C77B08">
      <w:pPr>
        <w:spacing w:after="0" w:line="240" w:lineRule="auto"/>
        <w:jc w:val="center"/>
        <w:rPr>
          <w:rFonts w:ascii="Arial" w:hAnsi="Arial" w:cs="Arial"/>
          <w:b/>
          <w:sz w:val="24"/>
          <w:szCs w:val="24"/>
        </w:rPr>
      </w:pPr>
    </w:p>
    <w:p w14:paraId="21BFB9E3"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IRMA YOLANDA REYNOSO MERCADO</w:t>
      </w:r>
    </w:p>
    <w:p w14:paraId="534B0464"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7FF462BD" w14:textId="77777777" w:rsidR="00C77B08" w:rsidRDefault="00C77B08" w:rsidP="00C77B08">
      <w:pPr>
        <w:spacing w:after="0" w:line="240" w:lineRule="auto"/>
        <w:jc w:val="center"/>
        <w:rPr>
          <w:rFonts w:ascii="Arial" w:hAnsi="Arial" w:cs="Arial"/>
          <w:b/>
          <w:sz w:val="24"/>
          <w:szCs w:val="24"/>
        </w:rPr>
      </w:pPr>
    </w:p>
    <w:p w14:paraId="5D7CFADF" w14:textId="6CEB3C9E" w:rsidR="00C77B08" w:rsidRDefault="00C77B08" w:rsidP="00C77B08">
      <w:pPr>
        <w:spacing w:after="0" w:line="240" w:lineRule="auto"/>
        <w:jc w:val="center"/>
        <w:rPr>
          <w:rFonts w:ascii="Arial" w:hAnsi="Arial" w:cs="Arial"/>
          <w:b/>
          <w:sz w:val="24"/>
          <w:szCs w:val="24"/>
        </w:rPr>
      </w:pPr>
    </w:p>
    <w:p w14:paraId="178158C9" w14:textId="77777777" w:rsidR="00832164" w:rsidRDefault="00832164" w:rsidP="00C77B08">
      <w:pPr>
        <w:spacing w:after="0" w:line="240" w:lineRule="auto"/>
        <w:jc w:val="center"/>
        <w:rPr>
          <w:rFonts w:ascii="Arial" w:hAnsi="Arial" w:cs="Arial"/>
          <w:b/>
          <w:sz w:val="24"/>
          <w:szCs w:val="24"/>
        </w:rPr>
      </w:pPr>
    </w:p>
    <w:p w14:paraId="1EB133ED" w14:textId="77777777" w:rsidR="00C77B08" w:rsidRDefault="00C77B08" w:rsidP="00C77B08">
      <w:pPr>
        <w:spacing w:after="0" w:line="240" w:lineRule="auto"/>
        <w:jc w:val="center"/>
        <w:rPr>
          <w:rFonts w:ascii="Arial" w:hAnsi="Arial" w:cs="Arial"/>
          <w:b/>
          <w:sz w:val="24"/>
          <w:szCs w:val="24"/>
        </w:rPr>
      </w:pPr>
    </w:p>
    <w:p w14:paraId="0F21C8B1" w14:textId="77777777" w:rsidR="00C77B08" w:rsidRDefault="00C77B08" w:rsidP="00C77B08">
      <w:pPr>
        <w:spacing w:after="0" w:line="240" w:lineRule="auto"/>
        <w:jc w:val="center"/>
        <w:rPr>
          <w:rFonts w:ascii="Arial" w:hAnsi="Arial" w:cs="Arial"/>
          <w:b/>
          <w:sz w:val="24"/>
          <w:szCs w:val="24"/>
        </w:rPr>
      </w:pPr>
    </w:p>
    <w:p w14:paraId="1E1CED9E"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6D48C88"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332017D9" w14:textId="77777777" w:rsidR="00C77B08" w:rsidRDefault="00C77B08" w:rsidP="00C77B08">
      <w:pPr>
        <w:spacing w:after="0" w:line="240" w:lineRule="auto"/>
        <w:jc w:val="center"/>
        <w:rPr>
          <w:rFonts w:ascii="Arial" w:hAnsi="Arial" w:cs="Arial"/>
          <w:b/>
          <w:sz w:val="24"/>
          <w:szCs w:val="24"/>
        </w:rPr>
      </w:pPr>
    </w:p>
    <w:p w14:paraId="713F9C85" w14:textId="77777777" w:rsidR="00C77B08" w:rsidRDefault="00C77B08" w:rsidP="00C77B08">
      <w:pPr>
        <w:spacing w:after="0" w:line="240" w:lineRule="auto"/>
        <w:jc w:val="center"/>
        <w:rPr>
          <w:rFonts w:ascii="Arial" w:hAnsi="Arial" w:cs="Arial"/>
          <w:b/>
          <w:sz w:val="24"/>
          <w:szCs w:val="24"/>
        </w:rPr>
      </w:pPr>
    </w:p>
    <w:p w14:paraId="30649F77" w14:textId="5837D356" w:rsidR="00C77B08" w:rsidRDefault="00C77B08" w:rsidP="00C77B08">
      <w:pPr>
        <w:spacing w:after="0" w:line="240" w:lineRule="auto"/>
        <w:jc w:val="center"/>
        <w:rPr>
          <w:rFonts w:ascii="Arial" w:hAnsi="Arial" w:cs="Arial"/>
          <w:b/>
          <w:sz w:val="24"/>
          <w:szCs w:val="24"/>
        </w:rPr>
      </w:pPr>
    </w:p>
    <w:p w14:paraId="70B36C8C" w14:textId="77777777" w:rsidR="00832164" w:rsidRDefault="00832164" w:rsidP="00C77B08">
      <w:pPr>
        <w:spacing w:after="0" w:line="240" w:lineRule="auto"/>
        <w:jc w:val="center"/>
        <w:rPr>
          <w:rFonts w:ascii="Arial" w:hAnsi="Arial" w:cs="Arial"/>
          <w:b/>
          <w:sz w:val="24"/>
          <w:szCs w:val="24"/>
        </w:rPr>
      </w:pPr>
    </w:p>
    <w:p w14:paraId="1F466988" w14:textId="77777777" w:rsidR="00C77B08" w:rsidRDefault="00C77B08" w:rsidP="00C77B08">
      <w:pPr>
        <w:spacing w:after="0" w:line="240" w:lineRule="auto"/>
        <w:jc w:val="center"/>
        <w:rPr>
          <w:rFonts w:ascii="Arial" w:hAnsi="Arial" w:cs="Arial"/>
          <w:b/>
          <w:sz w:val="24"/>
          <w:szCs w:val="24"/>
        </w:rPr>
      </w:pPr>
    </w:p>
    <w:p w14:paraId="6B4B3CF4"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FRANCISCO JUÁREZ PIÑA</w:t>
      </w:r>
    </w:p>
    <w:p w14:paraId="406E3F79"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6085CEE9" w14:textId="77777777" w:rsidR="00C77B08" w:rsidRDefault="00C77B08" w:rsidP="00C77B08">
      <w:pPr>
        <w:spacing w:after="0" w:line="240" w:lineRule="auto"/>
        <w:rPr>
          <w:rFonts w:ascii="Arial" w:hAnsi="Arial" w:cs="Arial"/>
          <w:b/>
          <w:sz w:val="24"/>
          <w:szCs w:val="24"/>
        </w:rPr>
      </w:pPr>
    </w:p>
    <w:p w14:paraId="085FA534" w14:textId="77777777" w:rsidR="00C77B08" w:rsidRDefault="00C77B08" w:rsidP="00C77B08">
      <w:pPr>
        <w:spacing w:after="0" w:line="240" w:lineRule="auto"/>
        <w:jc w:val="center"/>
        <w:rPr>
          <w:rFonts w:ascii="Arial" w:hAnsi="Arial" w:cs="Arial"/>
          <w:b/>
          <w:sz w:val="24"/>
          <w:szCs w:val="24"/>
        </w:rPr>
      </w:pPr>
    </w:p>
    <w:p w14:paraId="58516639" w14:textId="2E581CB0" w:rsidR="00C77B08" w:rsidRDefault="00C77B08" w:rsidP="00C77B08">
      <w:pPr>
        <w:spacing w:after="0" w:line="240" w:lineRule="auto"/>
        <w:jc w:val="center"/>
        <w:rPr>
          <w:rFonts w:ascii="Arial" w:hAnsi="Arial" w:cs="Arial"/>
          <w:b/>
          <w:sz w:val="24"/>
          <w:szCs w:val="24"/>
        </w:rPr>
      </w:pPr>
    </w:p>
    <w:p w14:paraId="05516016" w14:textId="7D1CB617" w:rsidR="00832164" w:rsidRDefault="00832164" w:rsidP="00C77B08">
      <w:pPr>
        <w:spacing w:after="0" w:line="240" w:lineRule="auto"/>
        <w:jc w:val="center"/>
        <w:rPr>
          <w:rFonts w:ascii="Arial" w:hAnsi="Arial" w:cs="Arial"/>
          <w:b/>
          <w:sz w:val="24"/>
          <w:szCs w:val="24"/>
        </w:rPr>
      </w:pPr>
    </w:p>
    <w:p w14:paraId="51828ED6" w14:textId="77777777" w:rsidR="00832164" w:rsidRDefault="00832164" w:rsidP="00C77B08">
      <w:pPr>
        <w:spacing w:after="0" w:line="240" w:lineRule="auto"/>
        <w:jc w:val="center"/>
        <w:rPr>
          <w:rFonts w:ascii="Arial" w:hAnsi="Arial" w:cs="Arial"/>
          <w:b/>
          <w:sz w:val="24"/>
          <w:szCs w:val="24"/>
        </w:rPr>
      </w:pPr>
    </w:p>
    <w:p w14:paraId="45CB8A99" w14:textId="77777777" w:rsidR="00C77B08" w:rsidRDefault="00C77B08" w:rsidP="00C77B08">
      <w:pPr>
        <w:spacing w:after="0" w:line="240" w:lineRule="auto"/>
        <w:jc w:val="center"/>
        <w:rPr>
          <w:rFonts w:ascii="Arial" w:hAnsi="Arial" w:cs="Arial"/>
          <w:b/>
          <w:sz w:val="24"/>
          <w:szCs w:val="24"/>
        </w:rPr>
      </w:pPr>
    </w:p>
    <w:p w14:paraId="2C90ED05"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4EE19FB3"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40B8696C" w14:textId="77777777" w:rsidR="00C77B08" w:rsidRDefault="00C77B08" w:rsidP="00C77B08">
      <w:pPr>
        <w:spacing w:after="0" w:line="240" w:lineRule="auto"/>
        <w:jc w:val="center"/>
        <w:rPr>
          <w:rFonts w:ascii="Arial" w:hAnsi="Arial" w:cs="Arial"/>
          <w:b/>
          <w:sz w:val="24"/>
          <w:szCs w:val="24"/>
        </w:rPr>
      </w:pPr>
    </w:p>
    <w:p w14:paraId="7DB13470" w14:textId="18AE89AD" w:rsidR="00C77B08" w:rsidRDefault="00C77B08" w:rsidP="00C77B08">
      <w:pPr>
        <w:spacing w:after="0" w:line="240" w:lineRule="auto"/>
        <w:jc w:val="center"/>
        <w:rPr>
          <w:rFonts w:ascii="Arial" w:hAnsi="Arial" w:cs="Arial"/>
          <w:b/>
          <w:sz w:val="24"/>
          <w:szCs w:val="24"/>
        </w:rPr>
      </w:pPr>
    </w:p>
    <w:p w14:paraId="7AE474D5" w14:textId="77777777" w:rsidR="00832164" w:rsidRDefault="00832164" w:rsidP="00C77B08">
      <w:pPr>
        <w:spacing w:after="0" w:line="240" w:lineRule="auto"/>
        <w:jc w:val="center"/>
        <w:rPr>
          <w:rFonts w:ascii="Arial" w:hAnsi="Arial" w:cs="Arial"/>
          <w:b/>
          <w:sz w:val="24"/>
          <w:szCs w:val="24"/>
        </w:rPr>
      </w:pPr>
    </w:p>
    <w:p w14:paraId="1235B596" w14:textId="77777777" w:rsidR="00C77B08" w:rsidRDefault="00C77B08" w:rsidP="00C77B08">
      <w:pPr>
        <w:spacing w:after="0" w:line="240" w:lineRule="auto"/>
        <w:jc w:val="center"/>
        <w:rPr>
          <w:rFonts w:ascii="Arial" w:hAnsi="Arial" w:cs="Arial"/>
          <w:b/>
          <w:sz w:val="24"/>
          <w:szCs w:val="24"/>
        </w:rPr>
      </w:pPr>
    </w:p>
    <w:p w14:paraId="3183E993" w14:textId="77777777" w:rsidR="00C77B08" w:rsidRDefault="00C77B08" w:rsidP="00C77B08">
      <w:pPr>
        <w:spacing w:after="0" w:line="240" w:lineRule="auto"/>
        <w:jc w:val="center"/>
        <w:rPr>
          <w:rFonts w:ascii="Arial" w:hAnsi="Arial" w:cs="Arial"/>
          <w:b/>
          <w:sz w:val="24"/>
          <w:szCs w:val="24"/>
        </w:rPr>
      </w:pPr>
    </w:p>
    <w:p w14:paraId="2CA47B14"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JOSÉ LUIS FIGUEROA MEZA</w:t>
      </w:r>
    </w:p>
    <w:p w14:paraId="3D127D77"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096417D9" w14:textId="77777777" w:rsidR="00C77B08" w:rsidRDefault="00C77B08" w:rsidP="00C77B08">
      <w:pPr>
        <w:spacing w:after="0" w:line="240" w:lineRule="auto"/>
        <w:jc w:val="center"/>
        <w:rPr>
          <w:rFonts w:ascii="Arial" w:hAnsi="Arial" w:cs="Arial"/>
          <w:b/>
          <w:sz w:val="24"/>
          <w:szCs w:val="24"/>
        </w:rPr>
      </w:pPr>
    </w:p>
    <w:p w14:paraId="5FF39C99" w14:textId="77777777" w:rsidR="00C77B08" w:rsidRDefault="00C77B08" w:rsidP="00C77B08">
      <w:pPr>
        <w:spacing w:after="0" w:line="240" w:lineRule="auto"/>
        <w:jc w:val="center"/>
        <w:rPr>
          <w:rFonts w:ascii="Arial" w:hAnsi="Arial" w:cs="Arial"/>
          <w:b/>
          <w:sz w:val="24"/>
          <w:szCs w:val="24"/>
        </w:rPr>
      </w:pPr>
    </w:p>
    <w:p w14:paraId="1FCB7F56" w14:textId="2962F80E" w:rsidR="00C77B08" w:rsidRDefault="00C77B08" w:rsidP="00C77B08">
      <w:pPr>
        <w:spacing w:after="0" w:line="240" w:lineRule="auto"/>
        <w:rPr>
          <w:rFonts w:ascii="Arial" w:hAnsi="Arial" w:cs="Arial"/>
          <w:b/>
          <w:sz w:val="24"/>
          <w:szCs w:val="24"/>
        </w:rPr>
      </w:pPr>
    </w:p>
    <w:p w14:paraId="54D3017C" w14:textId="77777777" w:rsidR="00832164" w:rsidRDefault="00832164" w:rsidP="00C77B08">
      <w:pPr>
        <w:spacing w:after="0" w:line="240" w:lineRule="auto"/>
        <w:rPr>
          <w:rFonts w:ascii="Arial" w:hAnsi="Arial" w:cs="Arial"/>
          <w:b/>
          <w:sz w:val="24"/>
          <w:szCs w:val="24"/>
        </w:rPr>
      </w:pPr>
    </w:p>
    <w:p w14:paraId="5CE0D358" w14:textId="77777777" w:rsidR="00C77B08" w:rsidRDefault="00C77B08" w:rsidP="00C77B08">
      <w:pPr>
        <w:spacing w:after="0" w:line="240" w:lineRule="auto"/>
        <w:jc w:val="center"/>
        <w:rPr>
          <w:rFonts w:ascii="Arial" w:hAnsi="Arial" w:cs="Arial"/>
          <w:b/>
          <w:sz w:val="24"/>
          <w:szCs w:val="24"/>
        </w:rPr>
      </w:pPr>
    </w:p>
    <w:p w14:paraId="3818AD49" w14:textId="77777777" w:rsidR="00C77B08" w:rsidRDefault="00C77B08" w:rsidP="00C77B08">
      <w:pPr>
        <w:spacing w:after="0" w:line="240" w:lineRule="auto"/>
        <w:jc w:val="center"/>
        <w:rPr>
          <w:rFonts w:ascii="Arial" w:hAnsi="Arial" w:cs="Arial"/>
          <w:b/>
          <w:sz w:val="24"/>
          <w:szCs w:val="24"/>
        </w:rPr>
      </w:pPr>
    </w:p>
    <w:p w14:paraId="25BCACF4"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ALBERTO MALDONADO CHAVARÍN</w:t>
      </w:r>
    </w:p>
    <w:p w14:paraId="5243C18A"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lastRenderedPageBreak/>
        <w:t xml:space="preserve">VOCAL </w:t>
      </w:r>
    </w:p>
    <w:p w14:paraId="0C64AE1E" w14:textId="77777777" w:rsidR="00C77B08" w:rsidRDefault="00C77B08" w:rsidP="00C77B08">
      <w:pPr>
        <w:spacing w:after="0" w:line="240" w:lineRule="auto"/>
        <w:jc w:val="center"/>
        <w:rPr>
          <w:rFonts w:ascii="Arial" w:hAnsi="Arial" w:cs="Arial"/>
          <w:b/>
          <w:sz w:val="24"/>
          <w:szCs w:val="24"/>
        </w:rPr>
      </w:pPr>
    </w:p>
    <w:p w14:paraId="0D78665B" w14:textId="77777777" w:rsidR="00C77B08" w:rsidRDefault="00C77B08" w:rsidP="00C77B08">
      <w:pPr>
        <w:spacing w:after="0" w:line="240" w:lineRule="auto"/>
        <w:jc w:val="center"/>
        <w:rPr>
          <w:rFonts w:ascii="Arial" w:hAnsi="Arial" w:cs="Arial"/>
          <w:b/>
          <w:sz w:val="24"/>
          <w:szCs w:val="24"/>
        </w:rPr>
      </w:pPr>
    </w:p>
    <w:p w14:paraId="5EFB6009" w14:textId="3DECC811" w:rsidR="00C77B08" w:rsidRDefault="00C77B08" w:rsidP="00C77B08">
      <w:pPr>
        <w:spacing w:after="0" w:line="240" w:lineRule="auto"/>
        <w:jc w:val="center"/>
        <w:rPr>
          <w:rFonts w:ascii="Arial" w:hAnsi="Arial" w:cs="Arial"/>
          <w:b/>
          <w:sz w:val="24"/>
          <w:szCs w:val="24"/>
        </w:rPr>
      </w:pPr>
    </w:p>
    <w:p w14:paraId="3FC3FBBC" w14:textId="77777777" w:rsidR="00832164" w:rsidRDefault="00832164" w:rsidP="00C77B08">
      <w:pPr>
        <w:spacing w:after="0" w:line="240" w:lineRule="auto"/>
        <w:jc w:val="center"/>
        <w:rPr>
          <w:rFonts w:ascii="Arial" w:hAnsi="Arial" w:cs="Arial"/>
          <w:b/>
          <w:sz w:val="24"/>
          <w:szCs w:val="24"/>
        </w:rPr>
      </w:pPr>
    </w:p>
    <w:p w14:paraId="6CA03533" w14:textId="77777777" w:rsidR="00C77B08" w:rsidRDefault="00C77B08" w:rsidP="00C77B08">
      <w:pPr>
        <w:spacing w:after="0" w:line="240" w:lineRule="auto"/>
        <w:jc w:val="center"/>
        <w:rPr>
          <w:rFonts w:ascii="Arial" w:hAnsi="Arial" w:cs="Arial"/>
          <w:b/>
          <w:sz w:val="24"/>
          <w:szCs w:val="24"/>
        </w:rPr>
      </w:pPr>
    </w:p>
    <w:p w14:paraId="5925D000"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ALBERTO ALFARO GARCÍA</w:t>
      </w:r>
    </w:p>
    <w:p w14:paraId="1AA96E30"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 xml:space="preserve">VOCAL </w:t>
      </w:r>
    </w:p>
    <w:p w14:paraId="70F4E746" w14:textId="77777777" w:rsidR="00C77B08" w:rsidRDefault="00C77B08" w:rsidP="00C77B08">
      <w:pPr>
        <w:spacing w:after="0" w:line="240" w:lineRule="auto"/>
        <w:jc w:val="center"/>
        <w:rPr>
          <w:rFonts w:ascii="Arial" w:hAnsi="Arial" w:cs="Arial"/>
          <w:b/>
          <w:sz w:val="24"/>
          <w:szCs w:val="24"/>
        </w:rPr>
      </w:pPr>
    </w:p>
    <w:p w14:paraId="7E595F56" w14:textId="465B7558" w:rsidR="00C77B08" w:rsidRDefault="00C77B08" w:rsidP="00C77B08">
      <w:pPr>
        <w:spacing w:after="0" w:line="240" w:lineRule="auto"/>
        <w:jc w:val="center"/>
        <w:rPr>
          <w:rFonts w:ascii="Arial" w:hAnsi="Arial" w:cs="Arial"/>
          <w:b/>
          <w:sz w:val="24"/>
          <w:szCs w:val="24"/>
        </w:rPr>
      </w:pPr>
    </w:p>
    <w:p w14:paraId="3DB19CF1" w14:textId="61DE9993" w:rsidR="00832164" w:rsidRDefault="00832164" w:rsidP="00C77B08">
      <w:pPr>
        <w:spacing w:after="0" w:line="240" w:lineRule="auto"/>
        <w:jc w:val="center"/>
        <w:rPr>
          <w:rFonts w:ascii="Arial" w:hAnsi="Arial" w:cs="Arial"/>
          <w:b/>
          <w:sz w:val="24"/>
          <w:szCs w:val="24"/>
        </w:rPr>
      </w:pPr>
    </w:p>
    <w:p w14:paraId="33B675F1" w14:textId="79D77AB6" w:rsidR="00832164" w:rsidRDefault="00832164" w:rsidP="00C77B08">
      <w:pPr>
        <w:spacing w:after="0" w:line="240" w:lineRule="auto"/>
        <w:jc w:val="center"/>
        <w:rPr>
          <w:rFonts w:ascii="Arial" w:hAnsi="Arial" w:cs="Arial"/>
          <w:b/>
          <w:sz w:val="24"/>
          <w:szCs w:val="24"/>
        </w:rPr>
      </w:pPr>
    </w:p>
    <w:p w14:paraId="5A8B81FD" w14:textId="3506BA13" w:rsidR="00832164" w:rsidRDefault="00832164" w:rsidP="00C77B08">
      <w:pPr>
        <w:spacing w:after="0" w:line="240" w:lineRule="auto"/>
        <w:jc w:val="center"/>
        <w:rPr>
          <w:rFonts w:ascii="Arial" w:hAnsi="Arial" w:cs="Arial"/>
          <w:b/>
          <w:sz w:val="24"/>
          <w:szCs w:val="24"/>
        </w:rPr>
      </w:pPr>
    </w:p>
    <w:p w14:paraId="5E1D4BB5" w14:textId="24EE52AC" w:rsidR="00832164" w:rsidRDefault="00832164" w:rsidP="00C77B08">
      <w:pPr>
        <w:spacing w:after="0" w:line="240" w:lineRule="auto"/>
        <w:jc w:val="center"/>
        <w:rPr>
          <w:rFonts w:ascii="Arial" w:hAnsi="Arial" w:cs="Arial"/>
          <w:b/>
          <w:sz w:val="24"/>
          <w:szCs w:val="24"/>
        </w:rPr>
      </w:pPr>
    </w:p>
    <w:p w14:paraId="65E643E2" w14:textId="4DC7262B" w:rsidR="00832164" w:rsidRDefault="00832164" w:rsidP="00C77B08">
      <w:pPr>
        <w:spacing w:after="0" w:line="240" w:lineRule="auto"/>
        <w:jc w:val="center"/>
        <w:rPr>
          <w:rFonts w:ascii="Arial" w:hAnsi="Arial" w:cs="Arial"/>
          <w:b/>
          <w:sz w:val="24"/>
          <w:szCs w:val="24"/>
        </w:rPr>
      </w:pPr>
    </w:p>
    <w:p w14:paraId="6C101D21" w14:textId="77777777" w:rsidR="00832164" w:rsidRDefault="00832164" w:rsidP="00C77B08">
      <w:pPr>
        <w:spacing w:after="0" w:line="240" w:lineRule="auto"/>
        <w:jc w:val="center"/>
        <w:rPr>
          <w:rFonts w:ascii="Arial" w:hAnsi="Arial" w:cs="Arial"/>
          <w:b/>
          <w:sz w:val="24"/>
          <w:szCs w:val="24"/>
        </w:rPr>
      </w:pPr>
    </w:p>
    <w:p w14:paraId="45AB70A2" w14:textId="77777777" w:rsidR="00C77B08" w:rsidRDefault="00C77B08" w:rsidP="00C77B08">
      <w:pPr>
        <w:spacing w:after="0" w:line="240" w:lineRule="auto"/>
        <w:jc w:val="center"/>
        <w:rPr>
          <w:rFonts w:ascii="Arial" w:hAnsi="Arial" w:cs="Arial"/>
          <w:b/>
          <w:sz w:val="24"/>
          <w:szCs w:val="24"/>
        </w:rPr>
      </w:pPr>
    </w:p>
    <w:p w14:paraId="5D0CE392" w14:textId="413A6F34" w:rsidR="00C77B08" w:rsidRDefault="00C77B08" w:rsidP="00C77B08">
      <w:pPr>
        <w:spacing w:after="0" w:line="240" w:lineRule="auto"/>
        <w:jc w:val="center"/>
        <w:rPr>
          <w:rFonts w:ascii="Arial" w:hAnsi="Arial" w:cs="Arial"/>
          <w:b/>
          <w:sz w:val="24"/>
          <w:szCs w:val="24"/>
        </w:rPr>
      </w:pPr>
    </w:p>
    <w:p w14:paraId="79C8ED3D" w14:textId="2C4224B6" w:rsidR="00832164" w:rsidRDefault="00832164" w:rsidP="00C77B08">
      <w:pPr>
        <w:spacing w:after="0" w:line="240" w:lineRule="auto"/>
        <w:jc w:val="center"/>
        <w:rPr>
          <w:rFonts w:ascii="Arial" w:hAnsi="Arial" w:cs="Arial"/>
          <w:b/>
          <w:sz w:val="24"/>
          <w:szCs w:val="24"/>
        </w:rPr>
      </w:pPr>
    </w:p>
    <w:p w14:paraId="00873529" w14:textId="5E0F0D9B" w:rsidR="00832164" w:rsidRDefault="00832164" w:rsidP="00C77B08">
      <w:pPr>
        <w:spacing w:after="0" w:line="240" w:lineRule="auto"/>
        <w:jc w:val="center"/>
        <w:rPr>
          <w:rFonts w:ascii="Arial" w:hAnsi="Arial" w:cs="Arial"/>
          <w:b/>
          <w:sz w:val="24"/>
          <w:szCs w:val="24"/>
        </w:rPr>
      </w:pPr>
    </w:p>
    <w:p w14:paraId="0289D77E" w14:textId="77777777" w:rsidR="00832164" w:rsidRDefault="00832164" w:rsidP="00C77B08">
      <w:pPr>
        <w:spacing w:after="0" w:line="240" w:lineRule="auto"/>
        <w:jc w:val="center"/>
        <w:rPr>
          <w:rFonts w:ascii="Arial" w:hAnsi="Arial" w:cs="Arial"/>
          <w:b/>
          <w:sz w:val="24"/>
          <w:szCs w:val="24"/>
        </w:rPr>
      </w:pPr>
    </w:p>
    <w:p w14:paraId="52834762" w14:textId="77777777" w:rsidR="00C77B08" w:rsidRDefault="00C77B08" w:rsidP="00C77B08">
      <w:pPr>
        <w:spacing w:after="0" w:line="240" w:lineRule="auto"/>
        <w:jc w:val="center"/>
        <w:rPr>
          <w:rFonts w:ascii="Arial" w:hAnsi="Arial" w:cs="Arial"/>
          <w:b/>
          <w:sz w:val="24"/>
          <w:szCs w:val="24"/>
        </w:rPr>
      </w:pPr>
      <w:r>
        <w:rPr>
          <w:rFonts w:ascii="Arial" w:hAnsi="Arial" w:cs="Arial"/>
          <w:b/>
          <w:sz w:val="24"/>
          <w:szCs w:val="24"/>
        </w:rPr>
        <w:t>ALFREDO BARBA MARISCAL</w:t>
      </w:r>
    </w:p>
    <w:p w14:paraId="1156514C" w14:textId="77777777" w:rsidR="00C77B08" w:rsidRDefault="00C77B08" w:rsidP="00C77B08">
      <w:pPr>
        <w:jc w:val="center"/>
        <w:rPr>
          <w:rFonts w:ascii="Arial" w:hAnsi="Arial" w:cs="Arial"/>
          <w:b/>
          <w:sz w:val="24"/>
          <w:szCs w:val="24"/>
        </w:rPr>
      </w:pPr>
      <w:r>
        <w:rPr>
          <w:rFonts w:ascii="Arial" w:hAnsi="Arial" w:cs="Arial"/>
          <w:b/>
          <w:sz w:val="24"/>
          <w:szCs w:val="24"/>
        </w:rPr>
        <w:t>VOCAL</w:t>
      </w:r>
    </w:p>
    <w:p w14:paraId="37798A28" w14:textId="77777777" w:rsidR="00C77B08" w:rsidRDefault="00C77B08" w:rsidP="00C77B08">
      <w:pPr>
        <w:jc w:val="center"/>
        <w:rPr>
          <w:rFonts w:ascii="Arial" w:hAnsi="Arial" w:cs="Arial"/>
          <w:b/>
          <w:sz w:val="24"/>
          <w:szCs w:val="24"/>
        </w:rPr>
      </w:pPr>
    </w:p>
    <w:p w14:paraId="4CB5E730" w14:textId="5C9D20AE" w:rsidR="00C77B08" w:rsidRDefault="00C77B08" w:rsidP="00C77B08">
      <w:pPr>
        <w:jc w:val="center"/>
        <w:rPr>
          <w:rFonts w:ascii="Arial" w:hAnsi="Arial" w:cs="Arial"/>
          <w:b/>
          <w:sz w:val="24"/>
          <w:szCs w:val="24"/>
        </w:rPr>
      </w:pPr>
    </w:p>
    <w:p w14:paraId="12FB94B2" w14:textId="77777777" w:rsidR="00832164" w:rsidRDefault="00832164" w:rsidP="00C77B08">
      <w:pPr>
        <w:jc w:val="center"/>
        <w:rPr>
          <w:rFonts w:ascii="Arial" w:hAnsi="Arial" w:cs="Arial"/>
          <w:b/>
          <w:sz w:val="24"/>
          <w:szCs w:val="24"/>
        </w:rPr>
      </w:pPr>
    </w:p>
    <w:p w14:paraId="7973014A" w14:textId="77777777" w:rsidR="00C77B08" w:rsidRDefault="00C77B08" w:rsidP="00C77B08">
      <w:pPr>
        <w:jc w:val="center"/>
        <w:rPr>
          <w:rFonts w:ascii="Arial" w:hAnsi="Arial" w:cs="Arial"/>
          <w:b/>
          <w:sz w:val="24"/>
          <w:szCs w:val="24"/>
        </w:rPr>
      </w:pPr>
      <w:r>
        <w:rPr>
          <w:rFonts w:ascii="Arial" w:hAnsi="Arial" w:cs="Arial"/>
          <w:b/>
          <w:sz w:val="24"/>
          <w:szCs w:val="24"/>
        </w:rPr>
        <w:t>JAIME CONTRERAS ESTRADA</w:t>
      </w:r>
    </w:p>
    <w:p w14:paraId="4C056074" w14:textId="77777777" w:rsidR="00C77B08" w:rsidRDefault="00C77B08" w:rsidP="00C77B08">
      <w:pPr>
        <w:jc w:val="center"/>
        <w:rPr>
          <w:rFonts w:ascii="Arial" w:hAnsi="Arial" w:cs="Arial"/>
          <w:sz w:val="24"/>
          <w:szCs w:val="24"/>
        </w:rPr>
      </w:pPr>
      <w:r>
        <w:rPr>
          <w:rFonts w:ascii="Arial" w:hAnsi="Arial" w:cs="Arial"/>
          <w:b/>
          <w:sz w:val="24"/>
          <w:szCs w:val="24"/>
        </w:rPr>
        <w:t>VOCAL</w:t>
      </w:r>
    </w:p>
    <w:p w14:paraId="719383A8" w14:textId="58843034" w:rsidR="001E1B05" w:rsidRDefault="001E1B05" w:rsidP="00200915">
      <w:pPr>
        <w:jc w:val="both"/>
        <w:rPr>
          <w:rFonts w:ascii="Arial" w:hAnsi="Arial" w:cs="Arial"/>
          <w:sz w:val="24"/>
          <w:szCs w:val="24"/>
        </w:rPr>
      </w:pPr>
    </w:p>
    <w:p w14:paraId="623A15ED" w14:textId="69681989" w:rsidR="00832164" w:rsidRDefault="00832164" w:rsidP="00200915">
      <w:pPr>
        <w:jc w:val="both"/>
        <w:rPr>
          <w:rFonts w:ascii="Arial" w:hAnsi="Arial" w:cs="Arial"/>
          <w:sz w:val="24"/>
          <w:szCs w:val="24"/>
        </w:rPr>
      </w:pPr>
    </w:p>
    <w:p w14:paraId="59A880F3" w14:textId="3067BE7F" w:rsidR="00832164" w:rsidRDefault="00832164" w:rsidP="00200915">
      <w:pPr>
        <w:jc w:val="both"/>
        <w:rPr>
          <w:rFonts w:ascii="Arial" w:hAnsi="Arial" w:cs="Arial"/>
          <w:sz w:val="24"/>
          <w:szCs w:val="24"/>
        </w:rPr>
      </w:pPr>
    </w:p>
    <w:p w14:paraId="1703EE46" w14:textId="0CD8A8A2" w:rsidR="00832164" w:rsidRDefault="00832164" w:rsidP="00200915">
      <w:pPr>
        <w:jc w:val="both"/>
        <w:rPr>
          <w:rFonts w:ascii="Arial" w:hAnsi="Arial" w:cs="Arial"/>
          <w:sz w:val="24"/>
          <w:szCs w:val="24"/>
        </w:rPr>
      </w:pPr>
    </w:p>
    <w:p w14:paraId="6ECA00FA" w14:textId="56946484" w:rsidR="00832164" w:rsidRDefault="00832164" w:rsidP="00200915">
      <w:pPr>
        <w:jc w:val="both"/>
        <w:rPr>
          <w:rFonts w:ascii="Arial" w:hAnsi="Arial" w:cs="Arial"/>
          <w:sz w:val="24"/>
          <w:szCs w:val="24"/>
        </w:rPr>
      </w:pPr>
    </w:p>
    <w:p w14:paraId="15E0F2CC" w14:textId="71CF4397" w:rsidR="00832164" w:rsidRDefault="00832164" w:rsidP="00200915">
      <w:pPr>
        <w:jc w:val="both"/>
        <w:rPr>
          <w:rFonts w:ascii="Arial" w:hAnsi="Arial" w:cs="Arial"/>
          <w:sz w:val="24"/>
          <w:szCs w:val="24"/>
        </w:rPr>
      </w:pPr>
    </w:p>
    <w:p w14:paraId="3760DCA3" w14:textId="19FD1888" w:rsidR="00832164" w:rsidRDefault="00832164" w:rsidP="00200915">
      <w:pPr>
        <w:jc w:val="both"/>
        <w:rPr>
          <w:rFonts w:ascii="Arial" w:hAnsi="Arial" w:cs="Arial"/>
          <w:sz w:val="24"/>
          <w:szCs w:val="24"/>
        </w:rPr>
      </w:pPr>
    </w:p>
    <w:p w14:paraId="1DA2DF8B" w14:textId="0C668B93" w:rsidR="00832164" w:rsidRDefault="00832164" w:rsidP="00200915">
      <w:pPr>
        <w:jc w:val="both"/>
        <w:rPr>
          <w:rFonts w:ascii="Arial" w:hAnsi="Arial" w:cs="Arial"/>
          <w:sz w:val="24"/>
          <w:szCs w:val="24"/>
        </w:rPr>
      </w:pPr>
    </w:p>
    <w:p w14:paraId="55054318" w14:textId="45EBCE81" w:rsidR="00832164" w:rsidRDefault="00832164" w:rsidP="00200915">
      <w:pPr>
        <w:jc w:val="both"/>
        <w:rPr>
          <w:rFonts w:ascii="Arial" w:hAnsi="Arial" w:cs="Arial"/>
          <w:sz w:val="24"/>
          <w:szCs w:val="24"/>
        </w:rPr>
      </w:pPr>
    </w:p>
    <w:p w14:paraId="025DFC17" w14:textId="6A9CADEF" w:rsidR="00832164" w:rsidRDefault="00832164" w:rsidP="00200915">
      <w:pPr>
        <w:jc w:val="both"/>
        <w:rPr>
          <w:rFonts w:ascii="Arial" w:hAnsi="Arial" w:cs="Arial"/>
          <w:sz w:val="24"/>
          <w:szCs w:val="24"/>
        </w:rPr>
      </w:pPr>
    </w:p>
    <w:p w14:paraId="17C990C8" w14:textId="2AC402CD" w:rsidR="00832164" w:rsidRDefault="00832164" w:rsidP="00200915">
      <w:pPr>
        <w:jc w:val="both"/>
        <w:rPr>
          <w:rFonts w:ascii="Arial" w:hAnsi="Arial" w:cs="Arial"/>
          <w:sz w:val="24"/>
          <w:szCs w:val="24"/>
        </w:rPr>
      </w:pPr>
    </w:p>
    <w:p w14:paraId="3CAC4A84" w14:textId="38B36DD7" w:rsidR="00832164" w:rsidRDefault="00832164" w:rsidP="00200915">
      <w:pPr>
        <w:jc w:val="both"/>
        <w:rPr>
          <w:rFonts w:ascii="Arial" w:hAnsi="Arial" w:cs="Arial"/>
          <w:sz w:val="24"/>
          <w:szCs w:val="24"/>
        </w:rPr>
      </w:pPr>
    </w:p>
    <w:p w14:paraId="56899A4F" w14:textId="77F1B44B" w:rsidR="00832164" w:rsidRDefault="00832164" w:rsidP="00200915">
      <w:pPr>
        <w:jc w:val="both"/>
        <w:rPr>
          <w:rFonts w:ascii="Arial" w:hAnsi="Arial" w:cs="Arial"/>
          <w:sz w:val="24"/>
          <w:szCs w:val="24"/>
        </w:rPr>
      </w:pPr>
    </w:p>
    <w:p w14:paraId="0E9E9B28" w14:textId="75B31562" w:rsidR="00832164" w:rsidRDefault="00832164" w:rsidP="00200915">
      <w:pPr>
        <w:jc w:val="both"/>
        <w:rPr>
          <w:rFonts w:ascii="Arial" w:hAnsi="Arial" w:cs="Arial"/>
          <w:sz w:val="24"/>
          <w:szCs w:val="24"/>
        </w:rPr>
      </w:pPr>
    </w:p>
    <w:p w14:paraId="72485838" w14:textId="5C6D53DA" w:rsidR="00832164" w:rsidRDefault="00832164" w:rsidP="00200915">
      <w:pPr>
        <w:jc w:val="both"/>
        <w:rPr>
          <w:rFonts w:ascii="Arial" w:hAnsi="Arial" w:cs="Arial"/>
          <w:sz w:val="24"/>
          <w:szCs w:val="24"/>
        </w:rPr>
      </w:pPr>
    </w:p>
    <w:p w14:paraId="6936C79B" w14:textId="75947759" w:rsidR="00832164" w:rsidRDefault="00832164" w:rsidP="00200915">
      <w:pPr>
        <w:jc w:val="both"/>
        <w:rPr>
          <w:rFonts w:ascii="Arial" w:hAnsi="Arial" w:cs="Arial"/>
          <w:sz w:val="24"/>
          <w:szCs w:val="24"/>
        </w:rPr>
      </w:pPr>
    </w:p>
    <w:p w14:paraId="5BB37CB4" w14:textId="0FC3EA79" w:rsidR="00832164" w:rsidRDefault="00832164" w:rsidP="00200915">
      <w:pPr>
        <w:jc w:val="both"/>
        <w:rPr>
          <w:rFonts w:ascii="Arial" w:hAnsi="Arial" w:cs="Arial"/>
          <w:sz w:val="24"/>
          <w:szCs w:val="24"/>
        </w:rPr>
      </w:pPr>
    </w:p>
    <w:p w14:paraId="6A06D8B4" w14:textId="23B46CCD" w:rsidR="00832164" w:rsidRDefault="00832164" w:rsidP="00200915">
      <w:pPr>
        <w:jc w:val="both"/>
        <w:rPr>
          <w:rFonts w:ascii="Arial" w:hAnsi="Arial" w:cs="Arial"/>
          <w:sz w:val="24"/>
          <w:szCs w:val="24"/>
        </w:rPr>
      </w:pPr>
    </w:p>
    <w:p w14:paraId="5BBEAE2B" w14:textId="3D2C7C37" w:rsidR="00832164" w:rsidRDefault="00832164" w:rsidP="00200915">
      <w:pPr>
        <w:jc w:val="both"/>
        <w:rPr>
          <w:rFonts w:ascii="Arial" w:hAnsi="Arial" w:cs="Arial"/>
          <w:sz w:val="24"/>
          <w:szCs w:val="24"/>
        </w:rPr>
      </w:pPr>
    </w:p>
    <w:p w14:paraId="6EA62697" w14:textId="77235C2C" w:rsidR="00832164" w:rsidRDefault="00832164" w:rsidP="00200915">
      <w:pPr>
        <w:jc w:val="both"/>
        <w:rPr>
          <w:rFonts w:ascii="Arial" w:hAnsi="Arial" w:cs="Arial"/>
          <w:sz w:val="24"/>
          <w:szCs w:val="24"/>
        </w:rPr>
      </w:pPr>
    </w:p>
    <w:p w14:paraId="229404CA" w14:textId="23887627" w:rsidR="00832164" w:rsidRDefault="00832164" w:rsidP="00200915">
      <w:pPr>
        <w:jc w:val="both"/>
        <w:rPr>
          <w:rFonts w:ascii="Arial" w:hAnsi="Arial" w:cs="Arial"/>
          <w:sz w:val="24"/>
          <w:szCs w:val="24"/>
        </w:rPr>
      </w:pPr>
    </w:p>
    <w:p w14:paraId="4529758F" w14:textId="628FBC0C" w:rsidR="00832164" w:rsidRDefault="00832164" w:rsidP="00200915">
      <w:pPr>
        <w:jc w:val="both"/>
        <w:rPr>
          <w:rFonts w:ascii="Arial" w:hAnsi="Arial" w:cs="Arial"/>
          <w:sz w:val="24"/>
          <w:szCs w:val="24"/>
        </w:rPr>
      </w:pPr>
    </w:p>
    <w:p w14:paraId="3F2E150A" w14:textId="65EA0410" w:rsidR="00832164" w:rsidRDefault="00832164" w:rsidP="00200915">
      <w:pPr>
        <w:jc w:val="both"/>
        <w:rPr>
          <w:rFonts w:ascii="Arial" w:hAnsi="Arial" w:cs="Arial"/>
          <w:sz w:val="24"/>
          <w:szCs w:val="24"/>
        </w:rPr>
      </w:pPr>
    </w:p>
    <w:p w14:paraId="6350C1EA" w14:textId="77777777" w:rsidR="00832164" w:rsidRDefault="00832164" w:rsidP="00200915">
      <w:pPr>
        <w:jc w:val="both"/>
        <w:rPr>
          <w:rFonts w:ascii="Arial" w:hAnsi="Arial" w:cs="Arial"/>
          <w:sz w:val="24"/>
          <w:szCs w:val="24"/>
        </w:rPr>
      </w:pPr>
    </w:p>
    <w:p w14:paraId="0C3776B7" w14:textId="167FC239" w:rsidR="000A0AE8" w:rsidRPr="000A0AE8" w:rsidRDefault="000A0AE8" w:rsidP="00200915">
      <w:pPr>
        <w:jc w:val="both"/>
        <w:rPr>
          <w:sz w:val="16"/>
          <w:szCs w:val="16"/>
        </w:rPr>
      </w:pPr>
      <w:r>
        <w:rPr>
          <w:rFonts w:ascii="Arial" w:hAnsi="Arial" w:cs="Arial"/>
          <w:sz w:val="16"/>
          <w:szCs w:val="16"/>
        </w:rPr>
        <w:t>JLSM/MEGG/</w:t>
      </w:r>
      <w:proofErr w:type="spellStart"/>
      <w:r w:rsidR="00430F96">
        <w:rPr>
          <w:rFonts w:ascii="Arial" w:hAnsi="Arial" w:cs="Arial"/>
          <w:sz w:val="16"/>
          <w:szCs w:val="16"/>
        </w:rPr>
        <w:t>olpv</w:t>
      </w:r>
      <w:proofErr w:type="spellEnd"/>
      <w:r w:rsidR="00430F96">
        <w:rPr>
          <w:rFonts w:ascii="Arial" w:hAnsi="Arial" w:cs="Arial"/>
          <w:sz w:val="16"/>
          <w:szCs w:val="16"/>
        </w:rPr>
        <w:t xml:space="preserve"> </w:t>
      </w:r>
    </w:p>
    <w:sectPr w:rsidR="000A0AE8" w:rsidRPr="000A0AE8" w:rsidSect="00832164">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F947" w14:textId="77777777" w:rsidR="00961F75" w:rsidRDefault="00961F75">
      <w:pPr>
        <w:spacing w:after="0" w:line="240" w:lineRule="auto"/>
      </w:pPr>
      <w:r>
        <w:separator/>
      </w:r>
    </w:p>
  </w:endnote>
  <w:endnote w:type="continuationSeparator" w:id="0">
    <w:p w14:paraId="4CA64C09" w14:textId="77777777" w:rsidR="00961F75" w:rsidRDefault="0096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58EB" w14:textId="2BC132C1" w:rsidR="00297308" w:rsidRPr="00297308" w:rsidRDefault="00297308">
    <w:pPr>
      <w:pStyle w:val="Piedepgina"/>
      <w:rPr>
        <w:sz w:val="16"/>
        <w:szCs w:val="16"/>
      </w:rPr>
    </w:pPr>
    <w:r w:rsidRPr="00297308">
      <w:rPr>
        <w:sz w:val="16"/>
        <w:szCs w:val="16"/>
      </w:rPr>
      <w:t xml:space="preserve">ESTA HOJA PERTENECE A LA CUADRAGÉSIMA SEGUNDA SESIÓN DE LA COMISIÓN EDILICIA DE HACIENDA, PATRIMONIO Y PRESUPUESTO </w:t>
    </w:r>
  </w:p>
  <w:p w14:paraId="4FA5EB10" w14:textId="77777777" w:rsidR="005A67E6" w:rsidRPr="00297308" w:rsidRDefault="00961F7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A7D3" w14:textId="77777777" w:rsidR="00961F75" w:rsidRDefault="00961F75">
      <w:pPr>
        <w:spacing w:after="0" w:line="240" w:lineRule="auto"/>
      </w:pPr>
      <w:r>
        <w:separator/>
      </w:r>
    </w:p>
  </w:footnote>
  <w:footnote w:type="continuationSeparator" w:id="0">
    <w:p w14:paraId="48B37604" w14:textId="77777777" w:rsidR="00961F75" w:rsidRDefault="0096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961F75">
    <w:pPr>
      <w:pStyle w:val="Encabezado"/>
    </w:pPr>
  </w:p>
  <w:p w14:paraId="6E340274" w14:textId="77777777" w:rsidR="005A67E6" w:rsidRDefault="00961F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6B5BE9"/>
    <w:multiLevelType w:val="hybridMultilevel"/>
    <w:tmpl w:val="E05263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33C78"/>
    <w:rsid w:val="00034640"/>
    <w:rsid w:val="00044AC7"/>
    <w:rsid w:val="00064113"/>
    <w:rsid w:val="00071DC2"/>
    <w:rsid w:val="00084748"/>
    <w:rsid w:val="0008741A"/>
    <w:rsid w:val="00087D66"/>
    <w:rsid w:val="000936DB"/>
    <w:rsid w:val="000A0AE8"/>
    <w:rsid w:val="000A34E5"/>
    <w:rsid w:val="000C0FF1"/>
    <w:rsid w:val="000D1D50"/>
    <w:rsid w:val="000D5967"/>
    <w:rsid w:val="000E0FE2"/>
    <w:rsid w:val="000E10CB"/>
    <w:rsid w:val="000E2E0F"/>
    <w:rsid w:val="000E68C3"/>
    <w:rsid w:val="000F14FB"/>
    <w:rsid w:val="000F4622"/>
    <w:rsid w:val="0011191A"/>
    <w:rsid w:val="00126932"/>
    <w:rsid w:val="001278CF"/>
    <w:rsid w:val="00127A7F"/>
    <w:rsid w:val="001326A3"/>
    <w:rsid w:val="001458A9"/>
    <w:rsid w:val="00151CEF"/>
    <w:rsid w:val="00154011"/>
    <w:rsid w:val="00156D32"/>
    <w:rsid w:val="00164830"/>
    <w:rsid w:val="00165588"/>
    <w:rsid w:val="00167D69"/>
    <w:rsid w:val="001A4EB9"/>
    <w:rsid w:val="001C2985"/>
    <w:rsid w:val="001C4D4F"/>
    <w:rsid w:val="001D5731"/>
    <w:rsid w:val="001E1B05"/>
    <w:rsid w:val="001F0AB3"/>
    <w:rsid w:val="00200915"/>
    <w:rsid w:val="00206389"/>
    <w:rsid w:val="002130DF"/>
    <w:rsid w:val="00225B41"/>
    <w:rsid w:val="00233738"/>
    <w:rsid w:val="00234B04"/>
    <w:rsid w:val="00252810"/>
    <w:rsid w:val="00273571"/>
    <w:rsid w:val="002746BC"/>
    <w:rsid w:val="00280E4A"/>
    <w:rsid w:val="00297308"/>
    <w:rsid w:val="002A0541"/>
    <w:rsid w:val="002B282B"/>
    <w:rsid w:val="002C1621"/>
    <w:rsid w:val="002D0C09"/>
    <w:rsid w:val="002F49D5"/>
    <w:rsid w:val="002F5265"/>
    <w:rsid w:val="00300F0F"/>
    <w:rsid w:val="00326A9D"/>
    <w:rsid w:val="00331869"/>
    <w:rsid w:val="00334488"/>
    <w:rsid w:val="003510C6"/>
    <w:rsid w:val="00354CDD"/>
    <w:rsid w:val="00363507"/>
    <w:rsid w:val="0038008D"/>
    <w:rsid w:val="0038353E"/>
    <w:rsid w:val="00385071"/>
    <w:rsid w:val="00386A93"/>
    <w:rsid w:val="003A669A"/>
    <w:rsid w:val="003A7587"/>
    <w:rsid w:val="003B2FDE"/>
    <w:rsid w:val="003C008F"/>
    <w:rsid w:val="003C0422"/>
    <w:rsid w:val="003C0784"/>
    <w:rsid w:val="003D7FAB"/>
    <w:rsid w:val="003F4CC0"/>
    <w:rsid w:val="00403543"/>
    <w:rsid w:val="00407A3B"/>
    <w:rsid w:val="00415C4C"/>
    <w:rsid w:val="00430F96"/>
    <w:rsid w:val="0043412D"/>
    <w:rsid w:val="00471B5F"/>
    <w:rsid w:val="00476148"/>
    <w:rsid w:val="00483425"/>
    <w:rsid w:val="004A2898"/>
    <w:rsid w:val="004F3A11"/>
    <w:rsid w:val="004F488E"/>
    <w:rsid w:val="004F66AF"/>
    <w:rsid w:val="00503090"/>
    <w:rsid w:val="0050319C"/>
    <w:rsid w:val="00513797"/>
    <w:rsid w:val="00527301"/>
    <w:rsid w:val="00547387"/>
    <w:rsid w:val="005561DD"/>
    <w:rsid w:val="005576A8"/>
    <w:rsid w:val="005907F1"/>
    <w:rsid w:val="00596C0B"/>
    <w:rsid w:val="005A18D9"/>
    <w:rsid w:val="005B6646"/>
    <w:rsid w:val="005C6A6B"/>
    <w:rsid w:val="005D69B0"/>
    <w:rsid w:val="005F6A5B"/>
    <w:rsid w:val="00601593"/>
    <w:rsid w:val="00613FE9"/>
    <w:rsid w:val="00633B94"/>
    <w:rsid w:val="00640F87"/>
    <w:rsid w:val="006430EA"/>
    <w:rsid w:val="00650E7F"/>
    <w:rsid w:val="0065133C"/>
    <w:rsid w:val="006532EE"/>
    <w:rsid w:val="0065563D"/>
    <w:rsid w:val="006A4ABD"/>
    <w:rsid w:val="006A69C7"/>
    <w:rsid w:val="006B598A"/>
    <w:rsid w:val="006D0E61"/>
    <w:rsid w:val="006D30CC"/>
    <w:rsid w:val="006F30EE"/>
    <w:rsid w:val="007212C3"/>
    <w:rsid w:val="00735C5D"/>
    <w:rsid w:val="007705E8"/>
    <w:rsid w:val="00783520"/>
    <w:rsid w:val="00793711"/>
    <w:rsid w:val="007C0BEF"/>
    <w:rsid w:val="00803FCB"/>
    <w:rsid w:val="00804739"/>
    <w:rsid w:val="008205FB"/>
    <w:rsid w:val="00821818"/>
    <w:rsid w:val="00832164"/>
    <w:rsid w:val="00844B74"/>
    <w:rsid w:val="0085667C"/>
    <w:rsid w:val="00865AA4"/>
    <w:rsid w:val="00866FDA"/>
    <w:rsid w:val="0087199C"/>
    <w:rsid w:val="0087370D"/>
    <w:rsid w:val="00887B56"/>
    <w:rsid w:val="008979AF"/>
    <w:rsid w:val="008B16B4"/>
    <w:rsid w:val="008B20FA"/>
    <w:rsid w:val="008C1A41"/>
    <w:rsid w:val="008F105C"/>
    <w:rsid w:val="008F299B"/>
    <w:rsid w:val="00903728"/>
    <w:rsid w:val="00904443"/>
    <w:rsid w:val="00926E65"/>
    <w:rsid w:val="009303AE"/>
    <w:rsid w:val="00937D15"/>
    <w:rsid w:val="00951D67"/>
    <w:rsid w:val="00961F75"/>
    <w:rsid w:val="0096483E"/>
    <w:rsid w:val="00976556"/>
    <w:rsid w:val="009A5345"/>
    <w:rsid w:val="009B705B"/>
    <w:rsid w:val="009C0174"/>
    <w:rsid w:val="009D0908"/>
    <w:rsid w:val="00A039FB"/>
    <w:rsid w:val="00A04E7C"/>
    <w:rsid w:val="00A05EC3"/>
    <w:rsid w:val="00A149F5"/>
    <w:rsid w:val="00A15158"/>
    <w:rsid w:val="00A30FB7"/>
    <w:rsid w:val="00A600F6"/>
    <w:rsid w:val="00A61B45"/>
    <w:rsid w:val="00A70D99"/>
    <w:rsid w:val="00A71666"/>
    <w:rsid w:val="00A716F9"/>
    <w:rsid w:val="00A72E55"/>
    <w:rsid w:val="00A7346D"/>
    <w:rsid w:val="00A83215"/>
    <w:rsid w:val="00A8670F"/>
    <w:rsid w:val="00A946A2"/>
    <w:rsid w:val="00AA3320"/>
    <w:rsid w:val="00AA5C49"/>
    <w:rsid w:val="00AB7773"/>
    <w:rsid w:val="00AC1ED1"/>
    <w:rsid w:val="00AC3836"/>
    <w:rsid w:val="00AD21AA"/>
    <w:rsid w:val="00AD2283"/>
    <w:rsid w:val="00AD4B9D"/>
    <w:rsid w:val="00AE35DE"/>
    <w:rsid w:val="00AE78E9"/>
    <w:rsid w:val="00B0342D"/>
    <w:rsid w:val="00B50078"/>
    <w:rsid w:val="00B82F0E"/>
    <w:rsid w:val="00B83C48"/>
    <w:rsid w:val="00B94107"/>
    <w:rsid w:val="00BA17BA"/>
    <w:rsid w:val="00BB04EB"/>
    <w:rsid w:val="00BB1BFD"/>
    <w:rsid w:val="00BB37BF"/>
    <w:rsid w:val="00BB62B8"/>
    <w:rsid w:val="00BC22FC"/>
    <w:rsid w:val="00BC3F32"/>
    <w:rsid w:val="00BD4A18"/>
    <w:rsid w:val="00C14969"/>
    <w:rsid w:val="00C16F0B"/>
    <w:rsid w:val="00C20B70"/>
    <w:rsid w:val="00C30E6B"/>
    <w:rsid w:val="00C4399B"/>
    <w:rsid w:val="00C5181E"/>
    <w:rsid w:val="00C62ECF"/>
    <w:rsid w:val="00C632FD"/>
    <w:rsid w:val="00C669AF"/>
    <w:rsid w:val="00C67677"/>
    <w:rsid w:val="00C734C2"/>
    <w:rsid w:val="00C76472"/>
    <w:rsid w:val="00C77B08"/>
    <w:rsid w:val="00C832D5"/>
    <w:rsid w:val="00C943E8"/>
    <w:rsid w:val="00C94440"/>
    <w:rsid w:val="00CA3823"/>
    <w:rsid w:val="00CC015D"/>
    <w:rsid w:val="00CC5C6E"/>
    <w:rsid w:val="00CC7DE6"/>
    <w:rsid w:val="00CD724D"/>
    <w:rsid w:val="00CE3E8B"/>
    <w:rsid w:val="00CF070D"/>
    <w:rsid w:val="00CF4076"/>
    <w:rsid w:val="00D04AD7"/>
    <w:rsid w:val="00D14120"/>
    <w:rsid w:val="00D206F6"/>
    <w:rsid w:val="00D4429C"/>
    <w:rsid w:val="00D44A5F"/>
    <w:rsid w:val="00D910AD"/>
    <w:rsid w:val="00DA0D12"/>
    <w:rsid w:val="00DA1562"/>
    <w:rsid w:val="00DA31E8"/>
    <w:rsid w:val="00DB05F0"/>
    <w:rsid w:val="00DB6E20"/>
    <w:rsid w:val="00DC4460"/>
    <w:rsid w:val="00DC4C2C"/>
    <w:rsid w:val="00DD0921"/>
    <w:rsid w:val="00DE0A3F"/>
    <w:rsid w:val="00E05727"/>
    <w:rsid w:val="00E37D1B"/>
    <w:rsid w:val="00E55AE9"/>
    <w:rsid w:val="00E60B0A"/>
    <w:rsid w:val="00E8146F"/>
    <w:rsid w:val="00E942ED"/>
    <w:rsid w:val="00E9725E"/>
    <w:rsid w:val="00E97967"/>
    <w:rsid w:val="00EA33CC"/>
    <w:rsid w:val="00EB1D3A"/>
    <w:rsid w:val="00EC2925"/>
    <w:rsid w:val="00ED56C9"/>
    <w:rsid w:val="00EE22E2"/>
    <w:rsid w:val="00EE3773"/>
    <w:rsid w:val="00EF0FD9"/>
    <w:rsid w:val="00EF1BB1"/>
    <w:rsid w:val="00EF739F"/>
    <w:rsid w:val="00F013D0"/>
    <w:rsid w:val="00F11337"/>
    <w:rsid w:val="00F151BE"/>
    <w:rsid w:val="00F16523"/>
    <w:rsid w:val="00F24017"/>
    <w:rsid w:val="00F5519D"/>
    <w:rsid w:val="00F609BF"/>
    <w:rsid w:val="00F73F63"/>
    <w:rsid w:val="00F77AD3"/>
    <w:rsid w:val="00F97189"/>
    <w:rsid w:val="00FB44D2"/>
    <w:rsid w:val="00FB69CA"/>
    <w:rsid w:val="00FD1071"/>
    <w:rsid w:val="00FD2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4D15-B330-4179-BAD8-60D1C223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2021-03-10T16:51:00Z</cp:lastPrinted>
  <dcterms:created xsi:type="dcterms:W3CDTF">2021-03-24T17:23:00Z</dcterms:created>
  <dcterms:modified xsi:type="dcterms:W3CDTF">2021-03-24T17:23:00Z</dcterms:modified>
</cp:coreProperties>
</file>